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Calibri" w:hAnsi="Times New Roman" w:cs="Times New Roman"/>
          <w:color w:val="000000" w:themeColor="text1"/>
        </w:rPr>
        <w:id w:val="567534514"/>
        <w:docPartObj>
          <w:docPartGallery w:val="Cover Pages"/>
          <w:docPartUnique/>
        </w:docPartObj>
      </w:sdtPr>
      <w:sdtEndPr>
        <w:rPr>
          <w:b/>
          <w:sz w:val="40"/>
          <w:szCs w:val="40"/>
        </w:rPr>
      </w:sdtEndPr>
      <w:sdtContent>
        <w:p w:rsidR="00AE2470" w:rsidRPr="00BC7EE7" w:rsidRDefault="00AE2470">
          <w:pPr>
            <w:pStyle w:val="NoSpacing"/>
            <w:spacing w:before="1540" w:after="240"/>
            <w:jc w:val="center"/>
            <w:rPr>
              <w:rFonts w:ascii="Times New Roman" w:hAnsi="Times New Roman" w:cs="Times New Roman"/>
              <w:color w:val="000000" w:themeColor="text1"/>
            </w:rPr>
          </w:pPr>
          <w:r w:rsidRPr="00BC7EE7">
            <w:rPr>
              <w:rFonts w:ascii="Times New Roman" w:hAnsi="Times New Roman" w:cs="Times New Roman"/>
              <w:noProof/>
              <w:color w:val="000000" w:themeColor="text1"/>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8"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rsidR="00EF0350" w:rsidRPr="00BC7EE7" w:rsidRDefault="00AE2470" w:rsidP="00AE2470">
          <w:pPr>
            <w:jc w:val="center"/>
            <w:rPr>
              <w:rFonts w:ascii="Times New Roman" w:hAnsi="Times New Roman"/>
              <w:b/>
              <w:color w:val="000000" w:themeColor="text1"/>
              <w:sz w:val="40"/>
              <w:szCs w:val="40"/>
            </w:rPr>
          </w:pPr>
          <w:r w:rsidRPr="00BC7EE7">
            <w:rPr>
              <w:rFonts w:ascii="Times New Roman" w:hAnsi="Times New Roman"/>
              <w:b/>
              <w:color w:val="000000" w:themeColor="text1"/>
              <w:sz w:val="40"/>
              <w:szCs w:val="40"/>
            </w:rPr>
            <w:t xml:space="preserve">Internship Report </w:t>
          </w:r>
        </w:p>
        <w:p w:rsidR="00AE2470" w:rsidRPr="00BC7EE7" w:rsidRDefault="00AE2470" w:rsidP="00AE2470">
          <w:pPr>
            <w:jc w:val="center"/>
            <w:rPr>
              <w:rFonts w:ascii="Times New Roman" w:hAnsi="Times New Roman"/>
              <w:b/>
              <w:color w:val="000000" w:themeColor="text1"/>
              <w:sz w:val="40"/>
              <w:szCs w:val="40"/>
            </w:rPr>
          </w:pPr>
          <w:r w:rsidRPr="00BC7EE7">
            <w:rPr>
              <w:rFonts w:ascii="Times New Roman" w:hAnsi="Times New Roman"/>
              <w:b/>
              <w:color w:val="000000" w:themeColor="text1"/>
              <w:sz w:val="40"/>
              <w:szCs w:val="40"/>
            </w:rPr>
            <w:t>On</w:t>
          </w:r>
        </w:p>
        <w:p w:rsidR="00AE2470" w:rsidRPr="00BC7EE7" w:rsidRDefault="00EF0350" w:rsidP="00AE2470">
          <w:pPr>
            <w:jc w:val="center"/>
            <w:rPr>
              <w:rFonts w:ascii="Times New Roman" w:hAnsi="Times New Roman"/>
              <w:b/>
              <w:color w:val="000000" w:themeColor="text1"/>
              <w:sz w:val="40"/>
              <w:szCs w:val="40"/>
            </w:rPr>
          </w:pPr>
          <w:r w:rsidRPr="00BC7EE7">
            <w:rPr>
              <w:rFonts w:ascii="Times New Roman" w:hAnsi="Times New Roman"/>
              <w:b/>
              <w:color w:val="000000" w:themeColor="text1"/>
              <w:sz w:val="40"/>
              <w:szCs w:val="50"/>
              <w:cs/>
              <w:lang w:bidi="bn-BD"/>
            </w:rPr>
            <w:t>“</w:t>
          </w:r>
          <w:r w:rsidR="00AE2470" w:rsidRPr="00BC7EE7">
            <w:rPr>
              <w:rFonts w:ascii="Times New Roman" w:hAnsi="Times New Roman"/>
              <w:b/>
              <w:color w:val="000000" w:themeColor="text1"/>
              <w:sz w:val="40"/>
              <w:szCs w:val="40"/>
            </w:rPr>
            <w:t>Audit Planning &amp; Procedures of</w:t>
          </w:r>
        </w:p>
        <w:p w:rsidR="00AE2470" w:rsidRPr="00BC7EE7" w:rsidRDefault="00AE2470" w:rsidP="00AE2470">
          <w:pPr>
            <w:jc w:val="center"/>
            <w:rPr>
              <w:rFonts w:ascii="Times New Roman" w:hAnsi="Times New Roman"/>
              <w:b/>
              <w:color w:val="000000" w:themeColor="text1"/>
              <w:sz w:val="40"/>
              <w:szCs w:val="50"/>
              <w:lang w:bidi="bn-BD"/>
            </w:rPr>
          </w:pPr>
          <w:r w:rsidRPr="00BC7EE7">
            <w:rPr>
              <w:rFonts w:ascii="Times New Roman" w:hAnsi="Times New Roman"/>
              <w:b/>
              <w:color w:val="000000" w:themeColor="text1"/>
              <w:sz w:val="40"/>
              <w:szCs w:val="40"/>
            </w:rPr>
            <w:t>Green</w:t>
          </w:r>
          <w:r w:rsidR="00BE6F69">
            <w:rPr>
              <w:rFonts w:ascii="Times New Roman" w:hAnsi="Times New Roman"/>
              <w:b/>
              <w:color w:val="000000" w:themeColor="text1"/>
              <w:sz w:val="40"/>
              <w:szCs w:val="40"/>
            </w:rPr>
            <w:t xml:space="preserve"> </w:t>
          </w:r>
          <w:r w:rsidRPr="00BC7EE7">
            <w:rPr>
              <w:rFonts w:ascii="Times New Roman" w:hAnsi="Times New Roman"/>
              <w:b/>
              <w:color w:val="000000" w:themeColor="text1"/>
              <w:sz w:val="40"/>
              <w:szCs w:val="40"/>
            </w:rPr>
            <w:t>Tiger Electric Vehicle Limited</w:t>
          </w:r>
          <w:r w:rsidR="00EF0350" w:rsidRPr="00BC7EE7">
            <w:rPr>
              <w:rFonts w:ascii="Times New Roman" w:hAnsi="Times New Roman"/>
              <w:b/>
              <w:color w:val="000000" w:themeColor="text1"/>
              <w:sz w:val="40"/>
              <w:szCs w:val="50"/>
              <w:cs/>
              <w:lang w:bidi="bn-BD"/>
            </w:rPr>
            <w:t>”</w:t>
          </w:r>
        </w:p>
        <w:sdt>
          <w:sdtPr>
            <w:rPr>
              <w:rFonts w:ascii="Times New Roman" w:hAnsi="Times New Roman" w:cs="Times New Roman"/>
              <w:color w:val="000000" w:themeColor="text1"/>
              <w:sz w:val="28"/>
              <w:szCs w:val="28"/>
            </w:rPr>
            <w:alias w:val="Subtitle"/>
            <w:tag w:val=""/>
            <w:id w:val="328029620"/>
            <w:dataBinding w:prefixMappings="xmlns:ns0='http://purl.org/dc/elements/1.1/' xmlns:ns1='http://schemas.openxmlformats.org/package/2006/metadata/core-properties' " w:xpath="/ns1:coreProperties[1]/ns0:subject[1]" w:storeItemID="{6C3C8BC8-F283-45AE-878A-BAB7291924A1}"/>
            <w:text/>
          </w:sdtPr>
          <w:sdtContent>
            <w:p w:rsidR="00AE2470" w:rsidRPr="00BC7EE7" w:rsidRDefault="00AE2470" w:rsidP="00AE2470">
              <w:pPr>
                <w:pStyle w:val="NoSpacing"/>
                <w:pBdr>
                  <w:top w:val="single" w:sz="6" w:space="6" w:color="4F81BD" w:themeColor="accent1"/>
                  <w:bottom w:val="single" w:sz="6" w:space="6" w:color="4F81BD" w:themeColor="accent1"/>
                </w:pBdr>
                <w:spacing w:after="240"/>
                <w:jc w:val="center"/>
                <w:rPr>
                  <w:rFonts w:ascii="Times New Roman" w:hAnsi="Times New Roman" w:cs="Times New Roman"/>
                  <w:color w:val="000000" w:themeColor="text1"/>
                  <w:sz w:val="28"/>
                  <w:szCs w:val="28"/>
                </w:rPr>
              </w:pPr>
              <w:r w:rsidRPr="00BC7EE7">
                <w:rPr>
                  <w:rFonts w:ascii="Times New Roman" w:hAnsi="Times New Roman" w:cs="Times New Roman"/>
                  <w:color w:val="000000" w:themeColor="text1"/>
                  <w:sz w:val="28"/>
                  <w:szCs w:val="28"/>
                  <w:cs/>
                  <w:lang w:bidi="bn-BD"/>
                </w:rPr>
                <w:t>By Md. Tamzid Hossain</w:t>
              </w:r>
            </w:p>
          </w:sdtContent>
        </w:sdt>
        <w:p w:rsidR="00AE2470" w:rsidRPr="00BC7EE7" w:rsidRDefault="00AE2470">
          <w:pPr>
            <w:pStyle w:val="NoSpacing"/>
            <w:spacing w:before="480"/>
            <w:jc w:val="center"/>
            <w:rPr>
              <w:rFonts w:ascii="Times New Roman" w:hAnsi="Times New Roman" w:cs="Times New Roman"/>
              <w:color w:val="000000" w:themeColor="text1"/>
            </w:rPr>
          </w:pPr>
          <w:r w:rsidRPr="00BC7EE7">
            <w:rPr>
              <w:rFonts w:ascii="Times New Roman" w:hAnsi="Times New Roman" w:cs="Times New Roman"/>
              <w:noProof/>
              <w:color w:val="000000" w:themeColor="text1"/>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9" cstate="print">
                          <a:duotone>
                            <a:schemeClr val="accent1">
                              <a:shade val="45000"/>
                              <a:satMod val="135000"/>
                            </a:schemeClr>
                            <a:prstClr val="white"/>
                          </a:duoton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C24748" w:rsidRPr="00BC7EE7" w:rsidRDefault="00AE2470" w:rsidP="00C24748">
          <w:pPr>
            <w:rPr>
              <w:rFonts w:ascii="Times New Roman" w:hAnsi="Times New Roman"/>
              <w:b/>
              <w:color w:val="000000" w:themeColor="text1"/>
              <w:sz w:val="40"/>
              <w:szCs w:val="40"/>
            </w:rPr>
            <w:sectPr w:rsidR="00C24748" w:rsidRPr="00BC7EE7" w:rsidSect="00FE3093">
              <w:type w:val="continuous"/>
              <w:pgSz w:w="11907" w:h="16839" w:code="9"/>
              <w:pgMar w:top="1440" w:right="1440" w:bottom="1440" w:left="1440" w:header="720" w:footer="720" w:gutter="0"/>
              <w:pgNumType w:start="1"/>
              <w:cols w:space="720"/>
              <w:docGrid w:linePitch="360"/>
            </w:sectPr>
          </w:pPr>
          <w:r w:rsidRPr="00BC7EE7">
            <w:rPr>
              <w:rFonts w:ascii="Times New Roman" w:hAnsi="Times New Roman"/>
              <w:noProof/>
              <w:color w:val="000000" w:themeColor="text1"/>
              <w:sz w:val="24"/>
              <w:szCs w:val="24"/>
            </w:rPr>
            <w:drawing>
              <wp:anchor distT="0" distB="0" distL="114300" distR="114300" simplePos="0" relativeHeight="251675136" behindDoc="1" locked="0" layoutInCell="1" allowOverlap="1">
                <wp:simplePos x="0" y="0"/>
                <wp:positionH relativeFrom="margin">
                  <wp:align>center</wp:align>
                </wp:positionH>
                <wp:positionV relativeFrom="paragraph">
                  <wp:posOffset>457200</wp:posOffset>
                </wp:positionV>
                <wp:extent cx="5212080" cy="1572768"/>
                <wp:effectExtent l="0" t="0" r="7620" b="8890"/>
                <wp:wrapTight wrapText="bothSides">
                  <wp:wrapPolygon edited="0">
                    <wp:start x="0" y="0"/>
                    <wp:lineTo x="0" y="21460"/>
                    <wp:lineTo x="21553" y="21460"/>
                    <wp:lineTo x="21553" y="0"/>
                    <wp:lineTo x="0" y="0"/>
                  </wp:wrapPolygon>
                </wp:wrapTight>
                <wp:docPr id="2" name="Picture 0" descr="Green Tig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iger Logo.png"/>
                        <pic:cNvPicPr/>
                      </pic:nvPicPr>
                      <pic:blipFill>
                        <a:blip r:embed="rId10"/>
                        <a:stretch>
                          <a:fillRect/>
                        </a:stretch>
                      </pic:blipFill>
                      <pic:spPr>
                        <a:xfrm>
                          <a:off x="0" y="0"/>
                          <a:ext cx="5212080" cy="1572768"/>
                        </a:xfrm>
                        <a:prstGeom prst="rect">
                          <a:avLst/>
                        </a:prstGeom>
                      </pic:spPr>
                    </pic:pic>
                  </a:graphicData>
                </a:graphic>
              </wp:anchor>
            </w:drawing>
          </w:r>
          <w:r w:rsidRPr="00BC7EE7">
            <w:rPr>
              <w:rFonts w:ascii="Times New Roman" w:hAnsi="Times New Roman"/>
              <w:b/>
              <w:color w:val="000000" w:themeColor="text1"/>
              <w:sz w:val="40"/>
              <w:szCs w:val="40"/>
            </w:rPr>
            <w:br w:type="page"/>
          </w:r>
        </w:p>
      </w:sdtContent>
    </w:sdt>
    <w:p w:rsidR="00C24748" w:rsidRPr="00BC7EE7" w:rsidRDefault="00F3126A" w:rsidP="00D27B46">
      <w:pPr>
        <w:jc w:val="center"/>
        <w:rPr>
          <w:rFonts w:ascii="Times New Roman" w:hAnsi="Times New Roman"/>
          <w:b/>
          <w:color w:val="000000" w:themeColor="text1"/>
          <w:sz w:val="32"/>
          <w:szCs w:val="32"/>
        </w:rPr>
      </w:pPr>
      <w:r w:rsidRPr="00BC7EE7">
        <w:rPr>
          <w:rFonts w:ascii="Times New Roman" w:hAnsi="Times New Roman"/>
          <w:noProof/>
          <w:color w:val="000000" w:themeColor="text1"/>
          <w:sz w:val="24"/>
          <w:szCs w:val="24"/>
        </w:rPr>
        <w:lastRenderedPageBreak/>
        <w:drawing>
          <wp:anchor distT="0" distB="0" distL="114300" distR="114300" simplePos="0" relativeHeight="251698688" behindDoc="1" locked="0" layoutInCell="1" allowOverlap="1">
            <wp:simplePos x="3184525" y="914400"/>
            <wp:positionH relativeFrom="margin">
              <wp:align>center</wp:align>
            </wp:positionH>
            <wp:positionV relativeFrom="margin">
              <wp:align>top</wp:align>
            </wp:positionV>
            <wp:extent cx="1292225" cy="1165860"/>
            <wp:effectExtent l="0" t="0" r="317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2225" cy="1165860"/>
                    </a:xfrm>
                    <a:prstGeom prst="rect">
                      <a:avLst/>
                    </a:prstGeom>
                    <a:noFill/>
                    <a:ln>
                      <a:noFill/>
                    </a:ln>
                  </pic:spPr>
                </pic:pic>
              </a:graphicData>
            </a:graphic>
          </wp:anchor>
        </w:drawing>
      </w:r>
    </w:p>
    <w:p w:rsidR="00C24748" w:rsidRPr="00BC7EE7" w:rsidRDefault="00C24748" w:rsidP="00D27B46">
      <w:pPr>
        <w:jc w:val="center"/>
        <w:rPr>
          <w:rFonts w:ascii="Times New Roman" w:hAnsi="Times New Roman"/>
          <w:b/>
          <w:color w:val="000000" w:themeColor="text1"/>
          <w:sz w:val="32"/>
          <w:szCs w:val="32"/>
        </w:rPr>
      </w:pPr>
    </w:p>
    <w:p w:rsidR="00DA5E30" w:rsidRPr="00BC7EE7" w:rsidRDefault="00DA5E30" w:rsidP="00D27B46">
      <w:pPr>
        <w:jc w:val="center"/>
        <w:rPr>
          <w:rFonts w:ascii="Times New Roman" w:hAnsi="Times New Roman"/>
          <w:b/>
          <w:color w:val="000000" w:themeColor="text1"/>
          <w:sz w:val="32"/>
          <w:szCs w:val="32"/>
        </w:rPr>
      </w:pPr>
    </w:p>
    <w:p w:rsidR="00BA3C01" w:rsidRPr="00BC7EE7" w:rsidRDefault="00BA3C01" w:rsidP="00D27B46">
      <w:pPr>
        <w:jc w:val="center"/>
        <w:rPr>
          <w:rFonts w:ascii="Times New Roman" w:hAnsi="Times New Roman"/>
          <w:b/>
          <w:color w:val="000000" w:themeColor="text1"/>
          <w:sz w:val="32"/>
          <w:szCs w:val="32"/>
        </w:rPr>
      </w:pPr>
    </w:p>
    <w:p w:rsidR="00D27B46" w:rsidRPr="00BC7EE7" w:rsidRDefault="00D27B46" w:rsidP="00D27B46">
      <w:pPr>
        <w:jc w:val="center"/>
        <w:rPr>
          <w:rFonts w:ascii="Times New Roman" w:hAnsi="Times New Roman"/>
          <w:b/>
          <w:color w:val="000000" w:themeColor="text1"/>
          <w:sz w:val="32"/>
          <w:szCs w:val="32"/>
        </w:rPr>
      </w:pPr>
      <w:r w:rsidRPr="00BC7EE7">
        <w:rPr>
          <w:rFonts w:ascii="Times New Roman" w:hAnsi="Times New Roman"/>
          <w:b/>
          <w:color w:val="000000" w:themeColor="text1"/>
          <w:sz w:val="32"/>
          <w:szCs w:val="32"/>
        </w:rPr>
        <w:t xml:space="preserve">Internship Report </w:t>
      </w:r>
    </w:p>
    <w:p w:rsidR="00D27B46" w:rsidRPr="00BC7EE7" w:rsidRDefault="00D27B46" w:rsidP="00D27B46">
      <w:pPr>
        <w:jc w:val="center"/>
        <w:rPr>
          <w:rFonts w:ascii="Times New Roman" w:hAnsi="Times New Roman"/>
          <w:b/>
          <w:color w:val="000000" w:themeColor="text1"/>
          <w:sz w:val="32"/>
          <w:szCs w:val="32"/>
        </w:rPr>
      </w:pPr>
      <w:r w:rsidRPr="00BC7EE7">
        <w:rPr>
          <w:rFonts w:ascii="Times New Roman" w:hAnsi="Times New Roman"/>
          <w:b/>
          <w:color w:val="000000" w:themeColor="text1"/>
          <w:sz w:val="32"/>
          <w:szCs w:val="32"/>
        </w:rPr>
        <w:t>On</w:t>
      </w:r>
    </w:p>
    <w:p w:rsidR="00D27B46" w:rsidRPr="00BC7EE7" w:rsidRDefault="00D27B46" w:rsidP="00D27B46">
      <w:pPr>
        <w:jc w:val="center"/>
        <w:rPr>
          <w:rFonts w:ascii="Times New Roman" w:hAnsi="Times New Roman"/>
          <w:b/>
          <w:color w:val="000000" w:themeColor="text1"/>
          <w:sz w:val="36"/>
          <w:szCs w:val="36"/>
        </w:rPr>
      </w:pPr>
      <w:r w:rsidRPr="00BC7EE7">
        <w:rPr>
          <w:rFonts w:ascii="Times New Roman" w:hAnsi="Times New Roman"/>
          <w:b/>
          <w:color w:val="000000" w:themeColor="text1"/>
          <w:sz w:val="36"/>
          <w:szCs w:val="36"/>
          <w:cs/>
          <w:lang w:bidi="bn-BD"/>
        </w:rPr>
        <w:t>“</w:t>
      </w:r>
      <w:r w:rsidRPr="00BC7EE7">
        <w:rPr>
          <w:rFonts w:ascii="Times New Roman" w:hAnsi="Times New Roman"/>
          <w:b/>
          <w:color w:val="000000" w:themeColor="text1"/>
          <w:sz w:val="36"/>
          <w:szCs w:val="36"/>
        </w:rPr>
        <w:t>Audit Planning &amp; Procedures of</w:t>
      </w:r>
    </w:p>
    <w:p w:rsidR="00007EE3" w:rsidRPr="00BC7EE7" w:rsidRDefault="00D27B46" w:rsidP="00D27B46">
      <w:pPr>
        <w:jc w:val="center"/>
        <w:rPr>
          <w:rFonts w:ascii="Times New Roman" w:hAnsi="Times New Roman"/>
          <w:color w:val="000000" w:themeColor="text1"/>
          <w:sz w:val="36"/>
          <w:szCs w:val="36"/>
          <w:lang w:bidi="bn-BD"/>
        </w:rPr>
      </w:pPr>
      <w:r w:rsidRPr="00BC7EE7">
        <w:rPr>
          <w:rFonts w:ascii="Times New Roman" w:hAnsi="Times New Roman"/>
          <w:b/>
          <w:color w:val="000000" w:themeColor="text1"/>
          <w:sz w:val="36"/>
          <w:szCs w:val="36"/>
        </w:rPr>
        <w:t>Green</w:t>
      </w:r>
      <w:r w:rsidR="00CF3F5A">
        <w:rPr>
          <w:rFonts w:ascii="Times New Roman" w:hAnsi="Times New Roman"/>
          <w:b/>
          <w:color w:val="000000" w:themeColor="text1"/>
          <w:sz w:val="36"/>
          <w:szCs w:val="36"/>
        </w:rPr>
        <w:t xml:space="preserve"> </w:t>
      </w:r>
      <w:r w:rsidRPr="00BC7EE7">
        <w:rPr>
          <w:rFonts w:ascii="Times New Roman" w:hAnsi="Times New Roman"/>
          <w:b/>
          <w:color w:val="000000" w:themeColor="text1"/>
          <w:sz w:val="36"/>
          <w:szCs w:val="36"/>
        </w:rPr>
        <w:t>Tiger Electric Vehicle Limited</w:t>
      </w:r>
      <w:r w:rsidRPr="00BC7EE7">
        <w:rPr>
          <w:rFonts w:ascii="Times New Roman" w:hAnsi="Times New Roman"/>
          <w:b/>
          <w:color w:val="000000" w:themeColor="text1"/>
          <w:sz w:val="36"/>
          <w:szCs w:val="36"/>
          <w:cs/>
          <w:lang w:bidi="bn-BD"/>
        </w:rPr>
        <w:t>”</w:t>
      </w:r>
    </w:p>
    <w:p w:rsidR="00007EE3" w:rsidRPr="00BC7EE7" w:rsidRDefault="00007EE3" w:rsidP="00007EE3">
      <w:pPr>
        <w:jc w:val="center"/>
        <w:rPr>
          <w:rFonts w:ascii="Times New Roman" w:hAnsi="Times New Roman"/>
          <w:b/>
          <w:color w:val="000000" w:themeColor="text1"/>
          <w:sz w:val="28"/>
          <w:szCs w:val="28"/>
        </w:rPr>
      </w:pPr>
    </w:p>
    <w:p w:rsidR="002D71CF" w:rsidRPr="00BC7EE7" w:rsidRDefault="002D71CF" w:rsidP="00007EE3">
      <w:pPr>
        <w:jc w:val="center"/>
        <w:rPr>
          <w:rFonts w:ascii="Times New Roman" w:hAnsi="Times New Roman"/>
          <w:b/>
          <w:color w:val="000000" w:themeColor="text1"/>
          <w:sz w:val="28"/>
          <w:szCs w:val="28"/>
        </w:rPr>
      </w:pPr>
    </w:p>
    <w:p w:rsidR="00007EE3" w:rsidRPr="00BC7EE7" w:rsidRDefault="00007EE3" w:rsidP="00007EE3">
      <w:pPr>
        <w:jc w:val="center"/>
        <w:rPr>
          <w:rFonts w:ascii="Times New Roman" w:hAnsi="Times New Roman"/>
          <w:b/>
          <w:color w:val="000000" w:themeColor="text1"/>
          <w:sz w:val="28"/>
          <w:szCs w:val="28"/>
          <w:u w:val="single"/>
        </w:rPr>
      </w:pPr>
      <w:r w:rsidRPr="00BC7EE7">
        <w:rPr>
          <w:rFonts w:ascii="Times New Roman" w:hAnsi="Times New Roman"/>
          <w:b/>
          <w:color w:val="000000" w:themeColor="text1"/>
          <w:sz w:val="28"/>
          <w:szCs w:val="28"/>
          <w:u w:val="single"/>
        </w:rPr>
        <w:t>Submitted to:</w:t>
      </w:r>
    </w:p>
    <w:p w:rsidR="00007EE3" w:rsidRPr="00BC7EE7" w:rsidRDefault="00007EE3" w:rsidP="00517593">
      <w:pPr>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Mohammad Amzad Hossain</w:t>
      </w:r>
    </w:p>
    <w:p w:rsidR="00007EE3" w:rsidRPr="00BC7EE7" w:rsidRDefault="00007EE3" w:rsidP="00517593">
      <w:pPr>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Assistant Professor- AIS</w:t>
      </w:r>
    </w:p>
    <w:p w:rsidR="00007EE3" w:rsidRPr="00BC7EE7" w:rsidRDefault="00007EE3" w:rsidP="00517593">
      <w:pPr>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School of Business &amp; Economics</w:t>
      </w:r>
    </w:p>
    <w:p w:rsidR="00007EE3" w:rsidRPr="00BC7EE7" w:rsidRDefault="00007EE3" w:rsidP="00517593">
      <w:pPr>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United International University</w:t>
      </w:r>
    </w:p>
    <w:p w:rsidR="00007EE3" w:rsidRPr="00BC7EE7" w:rsidRDefault="00007EE3" w:rsidP="00517593">
      <w:pPr>
        <w:jc w:val="center"/>
        <w:rPr>
          <w:rFonts w:ascii="Times New Roman" w:hAnsi="Times New Roman"/>
          <w:color w:val="000000" w:themeColor="text1"/>
          <w:sz w:val="24"/>
          <w:szCs w:val="24"/>
        </w:rPr>
      </w:pPr>
    </w:p>
    <w:p w:rsidR="002D71CF" w:rsidRPr="00BC7EE7" w:rsidRDefault="002D71CF" w:rsidP="00007EE3">
      <w:pPr>
        <w:jc w:val="center"/>
        <w:rPr>
          <w:rFonts w:ascii="Times New Roman" w:hAnsi="Times New Roman"/>
          <w:color w:val="000000" w:themeColor="text1"/>
          <w:sz w:val="24"/>
          <w:szCs w:val="24"/>
        </w:rPr>
      </w:pPr>
    </w:p>
    <w:p w:rsidR="00007EE3" w:rsidRPr="00BC7EE7" w:rsidRDefault="00007EE3" w:rsidP="00007EE3">
      <w:pPr>
        <w:jc w:val="center"/>
        <w:rPr>
          <w:rFonts w:ascii="Times New Roman" w:hAnsi="Times New Roman"/>
          <w:b/>
          <w:color w:val="000000" w:themeColor="text1"/>
          <w:sz w:val="28"/>
          <w:szCs w:val="28"/>
          <w:u w:val="single"/>
        </w:rPr>
      </w:pPr>
      <w:r w:rsidRPr="00BC7EE7">
        <w:rPr>
          <w:rFonts w:ascii="Times New Roman" w:hAnsi="Times New Roman"/>
          <w:b/>
          <w:color w:val="000000" w:themeColor="text1"/>
          <w:sz w:val="28"/>
          <w:szCs w:val="28"/>
          <w:u w:val="single"/>
        </w:rPr>
        <w:t>Submitted by:</w:t>
      </w:r>
    </w:p>
    <w:p w:rsidR="00007EE3" w:rsidRPr="00BC7EE7" w:rsidRDefault="00007EE3" w:rsidP="00517593">
      <w:pPr>
        <w:spacing w:line="240" w:lineRule="auto"/>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Md. Tamzid Hossain</w:t>
      </w:r>
    </w:p>
    <w:p w:rsidR="00007EE3" w:rsidRPr="00BC7EE7" w:rsidRDefault="00007EE3" w:rsidP="00517593">
      <w:pPr>
        <w:spacing w:line="240" w:lineRule="auto"/>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ID- 114 131 002</w:t>
      </w:r>
    </w:p>
    <w:p w:rsidR="00007EE3" w:rsidRPr="00BC7EE7" w:rsidRDefault="00007EE3" w:rsidP="00517593">
      <w:pPr>
        <w:spacing w:line="240" w:lineRule="auto"/>
        <w:jc w:val="center"/>
        <w:rPr>
          <w:rFonts w:ascii="Times New Roman" w:hAnsi="Times New Roman"/>
          <w:color w:val="000000" w:themeColor="text1"/>
          <w:sz w:val="24"/>
          <w:szCs w:val="24"/>
        </w:rPr>
      </w:pPr>
      <w:r w:rsidRPr="00BC7EE7">
        <w:rPr>
          <w:rFonts w:ascii="Times New Roman" w:hAnsi="Times New Roman"/>
          <w:color w:val="000000" w:themeColor="text1"/>
          <w:sz w:val="24"/>
          <w:szCs w:val="24"/>
        </w:rPr>
        <w:t>Department- BBA IN AIS</w:t>
      </w:r>
    </w:p>
    <w:p w:rsidR="00CB48EA" w:rsidRPr="00BC7EE7" w:rsidRDefault="00CB48EA" w:rsidP="00517593">
      <w:pPr>
        <w:spacing w:line="240" w:lineRule="auto"/>
        <w:jc w:val="center"/>
        <w:rPr>
          <w:rFonts w:ascii="Times New Roman" w:hAnsi="Times New Roman"/>
          <w:b/>
          <w:color w:val="000000" w:themeColor="text1"/>
          <w:sz w:val="28"/>
          <w:szCs w:val="24"/>
        </w:rPr>
      </w:pPr>
    </w:p>
    <w:p w:rsidR="002D71CF" w:rsidRDefault="002D71CF" w:rsidP="00007EE3">
      <w:pPr>
        <w:jc w:val="center"/>
        <w:rPr>
          <w:rFonts w:ascii="Times New Roman" w:hAnsi="Times New Roman"/>
          <w:b/>
          <w:color w:val="000000" w:themeColor="text1"/>
          <w:sz w:val="28"/>
          <w:szCs w:val="24"/>
        </w:rPr>
      </w:pPr>
    </w:p>
    <w:p w:rsidR="00517593" w:rsidRPr="00BC7EE7" w:rsidRDefault="00517593" w:rsidP="00007EE3">
      <w:pPr>
        <w:jc w:val="center"/>
        <w:rPr>
          <w:rFonts w:ascii="Times New Roman" w:hAnsi="Times New Roman"/>
          <w:b/>
          <w:color w:val="000000" w:themeColor="text1"/>
          <w:sz w:val="28"/>
          <w:szCs w:val="24"/>
        </w:rPr>
      </w:pPr>
    </w:p>
    <w:p w:rsidR="002D71CF" w:rsidRPr="00BC7EE7" w:rsidRDefault="00CB48EA" w:rsidP="002D71CF">
      <w:pPr>
        <w:jc w:val="center"/>
        <w:rPr>
          <w:rFonts w:ascii="Times New Roman" w:hAnsi="Times New Roman"/>
          <w:bCs/>
          <w:color w:val="000000" w:themeColor="text1"/>
          <w:sz w:val="28"/>
          <w:szCs w:val="24"/>
        </w:rPr>
      </w:pPr>
      <w:r w:rsidRPr="00BC7EE7">
        <w:rPr>
          <w:rFonts w:ascii="Times New Roman" w:hAnsi="Times New Roman"/>
          <w:b/>
          <w:color w:val="000000" w:themeColor="text1"/>
          <w:sz w:val="28"/>
          <w:szCs w:val="24"/>
        </w:rPr>
        <w:t>Date of Submission</w:t>
      </w:r>
      <w:r w:rsidR="00B21A00" w:rsidRPr="00BC7EE7">
        <w:rPr>
          <w:rFonts w:ascii="Times New Roman" w:hAnsi="Times New Roman"/>
          <w:b/>
          <w:color w:val="000000" w:themeColor="text1"/>
          <w:sz w:val="28"/>
          <w:szCs w:val="24"/>
        </w:rPr>
        <w:t>:</w:t>
      </w:r>
      <w:r w:rsidR="003B671F">
        <w:rPr>
          <w:rFonts w:ascii="Times New Roman" w:hAnsi="Times New Roman" w:hint="cs"/>
          <w:b/>
          <w:color w:val="000000" w:themeColor="text1"/>
          <w:sz w:val="28"/>
          <w:szCs w:val="24"/>
          <w:cs/>
          <w:lang w:bidi="bn-BD"/>
        </w:rPr>
        <w:t xml:space="preserve"> 4</w:t>
      </w:r>
      <w:r w:rsidR="003B671F">
        <w:rPr>
          <w:rFonts w:ascii="Times New Roman" w:hAnsi="Times New Roman"/>
          <w:b/>
          <w:color w:val="000000" w:themeColor="text1"/>
          <w:sz w:val="28"/>
          <w:szCs w:val="24"/>
          <w:cs/>
          <w:lang w:bidi="bn-BD"/>
        </w:rPr>
        <w:t xml:space="preserve">th </w:t>
      </w:r>
      <w:r w:rsidR="00B21A00" w:rsidRPr="00BC7EE7">
        <w:rPr>
          <w:rFonts w:ascii="Times New Roman" w:hAnsi="Times New Roman" w:hint="cs"/>
          <w:b/>
          <w:color w:val="000000" w:themeColor="text1"/>
          <w:sz w:val="28"/>
          <w:szCs w:val="24"/>
          <w:cs/>
          <w:lang w:bidi="bn-BD"/>
        </w:rPr>
        <w:t>Jun</w:t>
      </w:r>
      <w:r w:rsidR="00B21A00" w:rsidRPr="00BC7EE7">
        <w:rPr>
          <w:rFonts w:ascii="Times New Roman" w:hAnsi="Times New Roman"/>
          <w:b/>
          <w:color w:val="000000" w:themeColor="text1"/>
          <w:sz w:val="28"/>
          <w:szCs w:val="24"/>
          <w:cs/>
          <w:lang w:bidi="bn-BD"/>
        </w:rPr>
        <w:t>e</w:t>
      </w:r>
      <w:r w:rsidR="005A0ABD" w:rsidRPr="00BC7EE7">
        <w:rPr>
          <w:rFonts w:ascii="Times New Roman" w:hAnsi="Times New Roman"/>
          <w:bCs/>
          <w:color w:val="000000" w:themeColor="text1"/>
          <w:sz w:val="28"/>
          <w:szCs w:val="24"/>
        </w:rPr>
        <w:t>, 201</w:t>
      </w:r>
      <w:r w:rsidR="00A633C4" w:rsidRPr="00BC7EE7">
        <w:rPr>
          <w:rFonts w:ascii="Times New Roman" w:hAnsi="Times New Roman"/>
          <w:bCs/>
          <w:color w:val="000000" w:themeColor="text1"/>
          <w:sz w:val="28"/>
          <w:szCs w:val="24"/>
        </w:rPr>
        <w:t>8</w:t>
      </w:r>
    </w:p>
    <w:p w:rsidR="008F5352" w:rsidRPr="00BC7EE7" w:rsidRDefault="008F5352" w:rsidP="00BA3C01">
      <w:pPr>
        <w:rPr>
          <w:rFonts w:ascii="Times New Roman" w:hAnsi="Times New Roman"/>
          <w:bCs/>
          <w:color w:val="000000" w:themeColor="text1"/>
          <w:sz w:val="28"/>
          <w:szCs w:val="24"/>
        </w:rPr>
        <w:sectPr w:rsidR="008F5352" w:rsidRPr="00BC7EE7" w:rsidSect="00FE3093">
          <w:type w:val="continuous"/>
          <w:pgSz w:w="11907" w:h="16839" w:code="9"/>
          <w:pgMar w:top="1440" w:right="1440" w:bottom="1440" w:left="1440" w:header="720" w:footer="720" w:gutter="0"/>
          <w:pgNumType w:start="1"/>
          <w:cols w:space="720"/>
          <w:docGrid w:linePitch="360"/>
        </w:sectPr>
      </w:pPr>
    </w:p>
    <w:p w:rsidR="008F5352" w:rsidRPr="00151D53" w:rsidRDefault="008F5352" w:rsidP="008F5352">
      <w:pPr>
        <w:jc w:val="center"/>
        <w:rPr>
          <w:rFonts w:ascii="Times New Roman" w:hAnsi="Times New Roman"/>
          <w:b/>
          <w:color w:val="4F81BD" w:themeColor="accent1"/>
          <w:sz w:val="28"/>
          <w:szCs w:val="24"/>
          <w:u w:val="single"/>
        </w:rPr>
      </w:pPr>
      <w:r w:rsidRPr="00151D53">
        <w:rPr>
          <w:rFonts w:ascii="Times New Roman" w:hAnsi="Times New Roman"/>
          <w:b/>
          <w:color w:val="4F81BD" w:themeColor="accent1"/>
          <w:sz w:val="28"/>
          <w:szCs w:val="24"/>
          <w:u w:val="single"/>
        </w:rPr>
        <w:lastRenderedPageBreak/>
        <w:t>LETTER OF TRANSMITTAL</w:t>
      </w:r>
    </w:p>
    <w:p w:rsidR="008F5352" w:rsidRPr="00BC7EE7" w:rsidRDefault="008F5352" w:rsidP="008F5352">
      <w:pPr>
        <w:jc w:val="both"/>
        <w:rPr>
          <w:rFonts w:ascii="Times New Roman" w:hAnsi="Times New Roman"/>
          <w:color w:val="000000" w:themeColor="text1"/>
          <w:sz w:val="24"/>
          <w:szCs w:val="24"/>
        </w:rPr>
      </w:pP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cs/>
          <w:lang w:bidi="bn-BD"/>
        </w:rPr>
        <w:t>4</w:t>
      </w:r>
      <w:r w:rsidRPr="00BC7EE7">
        <w:rPr>
          <w:rFonts w:ascii="Times New Roman" w:hAnsi="Times New Roman"/>
          <w:color w:val="000000" w:themeColor="text1"/>
          <w:sz w:val="24"/>
          <w:szCs w:val="24"/>
          <w:vertAlign w:val="superscript"/>
        </w:rPr>
        <w:t>t</w:t>
      </w:r>
      <w:r w:rsidRPr="00BC7EE7">
        <w:rPr>
          <w:rFonts w:ascii="Times New Roman" w:hAnsi="Times New Roman"/>
          <w:color w:val="000000" w:themeColor="text1"/>
          <w:sz w:val="24"/>
          <w:szCs w:val="24"/>
          <w:vertAlign w:val="superscript"/>
          <w:cs/>
          <w:lang w:bidi="bn-BD"/>
        </w:rPr>
        <w:t xml:space="preserve">h </w:t>
      </w:r>
      <w:r w:rsidRPr="00BC7EE7">
        <w:rPr>
          <w:rFonts w:ascii="Times New Roman" w:hAnsi="Times New Roman"/>
          <w:color w:val="000000" w:themeColor="text1"/>
          <w:sz w:val="24"/>
          <w:szCs w:val="24"/>
          <w:cs/>
          <w:lang w:bidi="bn-BD"/>
        </w:rPr>
        <w:t>June</w:t>
      </w:r>
      <w:r w:rsidRPr="00BC7EE7">
        <w:rPr>
          <w:rFonts w:ascii="Times New Roman" w:hAnsi="Times New Roman"/>
          <w:color w:val="000000" w:themeColor="text1"/>
          <w:sz w:val="24"/>
          <w:szCs w:val="24"/>
        </w:rPr>
        <w:t>, 2018</w:t>
      </w:r>
    </w:p>
    <w:p w:rsidR="008F5352" w:rsidRPr="00BC7EE7" w:rsidRDefault="008F5352" w:rsidP="008F5352">
      <w:pPr>
        <w:jc w:val="both"/>
        <w:rPr>
          <w:rFonts w:ascii="Times New Roman" w:hAnsi="Times New Roman"/>
          <w:color w:val="000000" w:themeColor="text1"/>
          <w:sz w:val="24"/>
          <w:szCs w:val="24"/>
        </w:rPr>
      </w:pPr>
    </w:p>
    <w:p w:rsidR="008F5352" w:rsidRPr="00BC7EE7" w:rsidRDefault="008F5352" w:rsidP="00151D53">
      <w:pPr>
        <w:spacing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Mohammad Amzad Hossain</w:t>
      </w:r>
    </w:p>
    <w:p w:rsidR="008F5352" w:rsidRPr="00BC7EE7" w:rsidRDefault="008F5352" w:rsidP="00151D53">
      <w:pPr>
        <w:spacing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Assistant Professor- AIS</w:t>
      </w:r>
    </w:p>
    <w:p w:rsidR="008F5352" w:rsidRPr="00BC7EE7" w:rsidRDefault="008F5352" w:rsidP="00151D53">
      <w:pPr>
        <w:spacing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School of Business &amp; Economics</w:t>
      </w:r>
    </w:p>
    <w:p w:rsidR="008F5352" w:rsidRPr="00BC7EE7" w:rsidRDefault="008F5352" w:rsidP="00151D53">
      <w:pPr>
        <w:spacing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United International University</w:t>
      </w:r>
    </w:p>
    <w:p w:rsidR="008F5352" w:rsidRPr="00BC7EE7" w:rsidRDefault="008F5352" w:rsidP="008F5352">
      <w:pPr>
        <w:jc w:val="both"/>
        <w:rPr>
          <w:rFonts w:ascii="Times New Roman" w:hAnsi="Times New Roman"/>
          <w:color w:val="000000" w:themeColor="text1"/>
          <w:sz w:val="24"/>
          <w:szCs w:val="24"/>
        </w:rPr>
      </w:pP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b/>
          <w:color w:val="000000" w:themeColor="text1"/>
          <w:sz w:val="24"/>
          <w:szCs w:val="24"/>
          <w:u w:val="single"/>
        </w:rPr>
        <w:t>Subject:</w:t>
      </w:r>
      <w:r w:rsidRPr="00BC7EE7">
        <w:rPr>
          <w:rFonts w:ascii="Times New Roman" w:hAnsi="Times New Roman"/>
          <w:color w:val="000000" w:themeColor="text1"/>
          <w:sz w:val="24"/>
          <w:szCs w:val="24"/>
        </w:rPr>
        <w:t xml:space="preserve"> Internship Report on Audit Planning &amp; Procedures of Green</w:t>
      </w:r>
      <w:r w:rsidR="009F7176">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w:t>
      </w:r>
    </w:p>
    <w:p w:rsidR="008F5352" w:rsidRPr="00BC7EE7" w:rsidRDefault="008F5352" w:rsidP="008F5352">
      <w:pPr>
        <w:jc w:val="both"/>
        <w:rPr>
          <w:rFonts w:ascii="Times New Roman" w:hAnsi="Times New Roman"/>
          <w:color w:val="000000" w:themeColor="text1"/>
          <w:sz w:val="24"/>
          <w:szCs w:val="24"/>
        </w:rPr>
      </w:pP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Dear Sir,</w:t>
      </w: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 feel immensurable pleasure in submitting to you, the Intern</w:t>
      </w:r>
      <w:r w:rsidR="00517593">
        <w:rPr>
          <w:rFonts w:ascii="Times New Roman" w:hAnsi="Times New Roman"/>
          <w:color w:val="000000" w:themeColor="text1"/>
          <w:sz w:val="24"/>
          <w:szCs w:val="24"/>
        </w:rPr>
        <w:t>ship report as part of my BBA in</w:t>
      </w:r>
      <w:r w:rsidRPr="00BC7EE7">
        <w:rPr>
          <w:rFonts w:ascii="Times New Roman" w:hAnsi="Times New Roman"/>
          <w:color w:val="000000" w:themeColor="text1"/>
          <w:sz w:val="24"/>
          <w:szCs w:val="24"/>
        </w:rPr>
        <w:t xml:space="preserve"> AIS course requirement. This report is based on my internship period at Green</w:t>
      </w:r>
      <w:r w:rsidR="00151D53">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During the internship period I had real life experience to learn about the audit planning and procedures practiced by Green</w:t>
      </w:r>
      <w:r w:rsidR="00151D53">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w:t>
      </w:r>
      <w:r w:rsidRPr="00BC7EE7">
        <w:rPr>
          <w:rFonts w:ascii="Times New Roman" w:hAnsi="Times New Roman"/>
          <w:b/>
          <w:color w:val="000000" w:themeColor="text1"/>
          <w:sz w:val="24"/>
          <w:szCs w:val="24"/>
        </w:rPr>
        <w:t>.</w:t>
      </w: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There were some challenges to prepare this report. However, with the grace of Almighty Allah and my level abilities I tried to overcome all the challenges and completed the report for you. I request to you kindly accept this humble effort of bringing forward my research and findings on the subject matter.</w:t>
      </w:r>
    </w:p>
    <w:p w:rsidR="008F5352" w:rsidRPr="00BC7EE7" w:rsidRDefault="008F5352" w:rsidP="008F5352">
      <w:pPr>
        <w:jc w:val="both"/>
        <w:rPr>
          <w:rFonts w:ascii="Times New Roman" w:hAnsi="Times New Roman"/>
          <w:color w:val="000000" w:themeColor="text1"/>
          <w:sz w:val="24"/>
          <w:szCs w:val="24"/>
        </w:rPr>
      </w:pPr>
    </w:p>
    <w:p w:rsidR="00670D80" w:rsidRPr="00BC7EE7" w:rsidRDefault="00670D80" w:rsidP="008F5352">
      <w:pPr>
        <w:jc w:val="both"/>
        <w:rPr>
          <w:rFonts w:ascii="Times New Roman" w:hAnsi="Times New Roman"/>
          <w:color w:val="000000" w:themeColor="text1"/>
          <w:sz w:val="24"/>
          <w:szCs w:val="24"/>
        </w:rPr>
      </w:pPr>
    </w:p>
    <w:p w:rsidR="008F5352" w:rsidRPr="00BC7EE7" w:rsidRDefault="008F5352" w:rsidP="008F535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Yours sincerely,</w:t>
      </w:r>
    </w:p>
    <w:p w:rsidR="008F5352" w:rsidRPr="00BC7EE7" w:rsidRDefault="008F5352" w:rsidP="008F5352">
      <w:pPr>
        <w:jc w:val="both"/>
        <w:rPr>
          <w:rFonts w:ascii="Times New Roman" w:hAnsi="Times New Roman"/>
          <w:color w:val="000000" w:themeColor="text1"/>
          <w:sz w:val="24"/>
          <w:szCs w:val="24"/>
        </w:rPr>
      </w:pPr>
    </w:p>
    <w:p w:rsidR="008F5352" w:rsidRPr="00BC7EE7" w:rsidRDefault="00151D53" w:rsidP="008F5352">
      <w:pPr>
        <w:jc w:val="both"/>
        <w:rPr>
          <w:rFonts w:ascii="Times New Roman" w:hAnsi="Times New Roman"/>
          <w:color w:val="000000" w:themeColor="text1"/>
          <w:sz w:val="24"/>
          <w:szCs w:val="24"/>
        </w:rPr>
      </w:pPr>
      <w:r>
        <w:rPr>
          <w:rFonts w:ascii="Times New Roman" w:hAnsi="Times New Roman"/>
          <w:color w:val="000000" w:themeColor="text1"/>
          <w:sz w:val="24"/>
          <w:szCs w:val="24"/>
        </w:rPr>
        <w:t>------------------------------------</w:t>
      </w:r>
    </w:p>
    <w:p w:rsidR="008F5352" w:rsidRPr="00BC7EE7" w:rsidRDefault="008F5352" w:rsidP="00151D53">
      <w:pPr>
        <w:spacing w:after="0"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Md. Tamzid Hossain</w:t>
      </w:r>
    </w:p>
    <w:p w:rsidR="008F5352" w:rsidRPr="00BC7EE7" w:rsidRDefault="008F5352" w:rsidP="00151D53">
      <w:pPr>
        <w:spacing w:after="0" w:line="24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ID- 114 131 002</w:t>
      </w:r>
    </w:p>
    <w:p w:rsidR="005A0ABD" w:rsidRDefault="005A0ABD" w:rsidP="00151D53">
      <w:pPr>
        <w:spacing w:after="0"/>
        <w:jc w:val="center"/>
        <w:rPr>
          <w:rFonts w:ascii="Times New Roman" w:hAnsi="Times New Roman"/>
          <w:b/>
          <w:color w:val="000000" w:themeColor="text1"/>
          <w:sz w:val="28"/>
          <w:szCs w:val="24"/>
          <w:u w:val="single"/>
        </w:rPr>
      </w:pPr>
    </w:p>
    <w:p w:rsidR="00151D53" w:rsidRDefault="00151D53" w:rsidP="00151D53">
      <w:pPr>
        <w:spacing w:after="0"/>
        <w:jc w:val="center"/>
        <w:rPr>
          <w:rFonts w:ascii="Times New Roman" w:hAnsi="Times New Roman"/>
          <w:b/>
          <w:color w:val="000000" w:themeColor="text1"/>
          <w:sz w:val="28"/>
          <w:szCs w:val="24"/>
          <w:u w:val="single"/>
        </w:rPr>
      </w:pPr>
    </w:p>
    <w:p w:rsidR="00151D53" w:rsidRDefault="00151D53" w:rsidP="00151D53">
      <w:pPr>
        <w:spacing w:after="0"/>
        <w:jc w:val="center"/>
        <w:rPr>
          <w:rFonts w:ascii="Times New Roman" w:hAnsi="Times New Roman"/>
          <w:b/>
          <w:color w:val="000000" w:themeColor="text1"/>
          <w:sz w:val="28"/>
          <w:szCs w:val="24"/>
          <w:u w:val="single"/>
        </w:rPr>
      </w:pPr>
    </w:p>
    <w:p w:rsidR="00151D53" w:rsidRPr="00BC7EE7" w:rsidRDefault="00151D53" w:rsidP="00151D53">
      <w:pPr>
        <w:spacing w:after="0"/>
        <w:jc w:val="center"/>
        <w:rPr>
          <w:rFonts w:ascii="Times New Roman" w:hAnsi="Times New Roman"/>
          <w:b/>
          <w:color w:val="000000" w:themeColor="text1"/>
          <w:sz w:val="28"/>
          <w:szCs w:val="24"/>
          <w:u w:val="single"/>
        </w:rPr>
      </w:pPr>
    </w:p>
    <w:p w:rsidR="00C76EED" w:rsidRPr="00E95A1C" w:rsidRDefault="00C76EED" w:rsidP="00C76EED">
      <w:pPr>
        <w:spacing w:line="360" w:lineRule="auto"/>
        <w:jc w:val="center"/>
        <w:rPr>
          <w:rFonts w:ascii="Times New Roman" w:hAnsi="Times New Roman"/>
          <w:b/>
          <w:color w:val="4F81BD" w:themeColor="accent1"/>
          <w:sz w:val="28"/>
          <w:szCs w:val="24"/>
          <w:u w:val="single"/>
        </w:rPr>
      </w:pPr>
      <w:r w:rsidRPr="00E95A1C">
        <w:rPr>
          <w:rFonts w:ascii="Times New Roman" w:hAnsi="Times New Roman"/>
          <w:b/>
          <w:color w:val="4F81BD" w:themeColor="accent1"/>
          <w:sz w:val="28"/>
          <w:szCs w:val="24"/>
          <w:u w:val="single"/>
        </w:rPr>
        <w:t>Acknowledgement</w:t>
      </w:r>
    </w:p>
    <w:p w:rsidR="00C76EED" w:rsidRPr="00BC7EE7" w:rsidRDefault="00C76EED" w:rsidP="00876088">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On the very first note, I want to thank the Almighty Allah for giving me the ability and provided help to me for completing this report.</w:t>
      </w:r>
    </w:p>
    <w:p w:rsidR="00C76EED" w:rsidRPr="00BC7EE7" w:rsidRDefault="00C76EED" w:rsidP="00876088">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successful accomplishment of this report is the outcome of the contribution of a number of people to whom I am grateful and want to thank them from the very deep of my heart.</w:t>
      </w:r>
    </w:p>
    <w:p w:rsidR="00C76EED" w:rsidRPr="00BC7EE7" w:rsidRDefault="00C76EED" w:rsidP="00876088">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I am very grateful to my supervisor </w:t>
      </w:r>
      <w:r w:rsidR="004A163D" w:rsidRPr="00BC7EE7">
        <w:rPr>
          <w:rFonts w:ascii="Times New Roman" w:hAnsi="Times New Roman"/>
          <w:color w:val="000000" w:themeColor="text1"/>
          <w:sz w:val="24"/>
          <w:szCs w:val="24"/>
        </w:rPr>
        <w:t>Mohammad Amzad Hossain</w:t>
      </w:r>
      <w:r w:rsidRPr="00BC7EE7">
        <w:rPr>
          <w:rFonts w:ascii="Times New Roman" w:hAnsi="Times New Roman"/>
          <w:color w:val="000000" w:themeColor="text1"/>
          <w:sz w:val="24"/>
          <w:szCs w:val="24"/>
        </w:rPr>
        <w:t>, Assistant Professor (Accounting), School of Business &amp; Economics, United International University for all his kind of cooperation and guidance in preparing this report. His professional advice enriched me to a great extent at the time of preparing this report.</w:t>
      </w:r>
    </w:p>
    <w:p w:rsidR="00C76EED" w:rsidRPr="00BC7EE7" w:rsidRDefault="00C76EED" w:rsidP="00876088">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 am also i</w:t>
      </w:r>
      <w:r w:rsidR="004A163D" w:rsidRPr="00BC7EE7">
        <w:rPr>
          <w:rFonts w:ascii="Times New Roman" w:hAnsi="Times New Roman"/>
          <w:color w:val="000000" w:themeColor="text1"/>
          <w:sz w:val="24"/>
          <w:szCs w:val="24"/>
        </w:rPr>
        <w:t>ndebted to Mr.</w:t>
      </w:r>
      <w:r w:rsidR="004A163D" w:rsidRPr="00BC7EE7">
        <w:rPr>
          <w:rFonts w:ascii="Times New Roman" w:hAnsi="Times New Roman"/>
          <w:color w:val="000000" w:themeColor="text1"/>
          <w:sz w:val="24"/>
          <w:szCs w:val="24"/>
          <w:cs/>
          <w:lang w:bidi="bn-BD"/>
        </w:rPr>
        <w:t xml:space="preserve"> Mizanur Rahman</w:t>
      </w:r>
      <w:r w:rsidR="004A163D" w:rsidRPr="00BC7EE7">
        <w:rPr>
          <w:rFonts w:ascii="Times New Roman" w:hAnsi="Times New Roman"/>
          <w:color w:val="000000" w:themeColor="text1"/>
          <w:sz w:val="24"/>
          <w:szCs w:val="24"/>
        </w:rPr>
        <w:t xml:space="preserve"> (</w:t>
      </w:r>
      <w:r w:rsidR="004A163D" w:rsidRPr="00BC7EE7">
        <w:rPr>
          <w:rFonts w:ascii="Times New Roman" w:hAnsi="Times New Roman"/>
          <w:color w:val="000000" w:themeColor="text1"/>
          <w:sz w:val="24"/>
          <w:szCs w:val="24"/>
          <w:lang w:bidi="bn-BD"/>
        </w:rPr>
        <w:t>CEO</w:t>
      </w:r>
      <w:r w:rsidR="004A163D" w:rsidRPr="00BC7EE7">
        <w:rPr>
          <w:rFonts w:ascii="Times New Roman" w:hAnsi="Times New Roman"/>
          <w:color w:val="000000" w:themeColor="text1"/>
          <w:sz w:val="24"/>
          <w:szCs w:val="24"/>
          <w:cs/>
          <w:lang w:bidi="bn-BD"/>
        </w:rPr>
        <w:t>)</w:t>
      </w:r>
      <w:r w:rsidR="00517593">
        <w:rPr>
          <w:rFonts w:ascii="Times New Roman" w:hAnsi="Times New Roman"/>
          <w:color w:val="000000" w:themeColor="text1"/>
          <w:sz w:val="24"/>
          <w:szCs w:val="24"/>
          <w:cs/>
          <w:lang w:bidi="bn-BD"/>
        </w:rPr>
        <w:t xml:space="preserve"> </w:t>
      </w:r>
      <w:r w:rsidR="004A163D" w:rsidRPr="00BC7EE7">
        <w:rPr>
          <w:rFonts w:ascii="Times New Roman" w:hAnsi="Times New Roman"/>
          <w:color w:val="000000" w:themeColor="text1"/>
          <w:sz w:val="24"/>
          <w:szCs w:val="24"/>
        </w:rPr>
        <w:t>and M</w:t>
      </w:r>
      <w:r w:rsidR="004A163D" w:rsidRPr="00BC7EE7">
        <w:rPr>
          <w:rFonts w:ascii="Times New Roman" w:hAnsi="Times New Roman"/>
          <w:color w:val="000000" w:themeColor="text1"/>
          <w:sz w:val="24"/>
          <w:szCs w:val="24"/>
          <w:cs/>
          <w:lang w:bidi="bn-BD"/>
        </w:rPr>
        <w:t xml:space="preserve">ohammad </w:t>
      </w:r>
      <w:r w:rsidR="004A163D" w:rsidRPr="00BC7EE7">
        <w:rPr>
          <w:rFonts w:ascii="Times New Roman" w:hAnsi="Times New Roman"/>
          <w:color w:val="000000" w:themeColor="text1"/>
          <w:sz w:val="24"/>
          <w:szCs w:val="24"/>
          <w:lang w:bidi="bn-BD"/>
        </w:rPr>
        <w:t>Bappy</w:t>
      </w:r>
      <w:r w:rsidR="004A163D" w:rsidRPr="00BC7EE7">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Manager, Audit) </w:t>
      </w:r>
      <w:r w:rsidR="004A163D" w:rsidRPr="00BC7EE7">
        <w:rPr>
          <w:rFonts w:ascii="Times New Roman" w:hAnsi="Times New Roman"/>
          <w:color w:val="000000" w:themeColor="text1"/>
          <w:sz w:val="24"/>
          <w:szCs w:val="24"/>
        </w:rPr>
        <w:t>Green</w:t>
      </w:r>
      <w:r w:rsidR="00517593">
        <w:rPr>
          <w:rFonts w:ascii="Times New Roman" w:hAnsi="Times New Roman"/>
          <w:color w:val="000000" w:themeColor="text1"/>
          <w:sz w:val="24"/>
          <w:szCs w:val="24"/>
        </w:rPr>
        <w:t xml:space="preserve"> </w:t>
      </w:r>
      <w:r w:rsidR="004A163D" w:rsidRPr="00BC7EE7">
        <w:rPr>
          <w:rFonts w:ascii="Times New Roman" w:hAnsi="Times New Roman"/>
          <w:color w:val="000000" w:themeColor="text1"/>
          <w:sz w:val="24"/>
          <w:szCs w:val="24"/>
        </w:rPr>
        <w:t xml:space="preserve">Tiger Electric Vehicle Limited, </w:t>
      </w:r>
      <w:r w:rsidR="004A163D" w:rsidRPr="00BC7EE7">
        <w:rPr>
          <w:rFonts w:ascii="Times New Roman" w:hAnsi="Times New Roman"/>
          <w:color w:val="000000" w:themeColor="text1"/>
          <w:sz w:val="24"/>
          <w:szCs w:val="24"/>
          <w:cs/>
          <w:lang w:bidi="bn-BD"/>
        </w:rPr>
        <w:t>104/2 Kazi Alauddin Road Dhaka-1100</w:t>
      </w:r>
      <w:r w:rsidRPr="00BC7EE7">
        <w:rPr>
          <w:rFonts w:ascii="Times New Roman" w:hAnsi="Times New Roman"/>
          <w:color w:val="000000" w:themeColor="text1"/>
          <w:sz w:val="24"/>
          <w:szCs w:val="24"/>
        </w:rPr>
        <w:t>, who kindly spared for me much of their precious time in giving me support and priceless information.</w:t>
      </w:r>
    </w:p>
    <w:p w:rsidR="00C76EED" w:rsidRPr="00BC7EE7" w:rsidRDefault="00C76EED" w:rsidP="00876088">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Last of all grateful acknowledgement in due to the authority of </w:t>
      </w:r>
      <w:r w:rsidR="004A163D" w:rsidRPr="00BC7EE7">
        <w:rPr>
          <w:rFonts w:ascii="Times New Roman" w:hAnsi="Times New Roman"/>
          <w:color w:val="000000" w:themeColor="text1"/>
          <w:sz w:val="24"/>
          <w:szCs w:val="24"/>
        </w:rPr>
        <w:t>Green</w:t>
      </w:r>
      <w:r w:rsidR="00B344E5">
        <w:rPr>
          <w:rFonts w:ascii="Times New Roman" w:hAnsi="Times New Roman"/>
          <w:color w:val="000000" w:themeColor="text1"/>
          <w:sz w:val="24"/>
          <w:szCs w:val="24"/>
        </w:rPr>
        <w:t xml:space="preserve"> </w:t>
      </w:r>
      <w:r w:rsidR="004A163D" w:rsidRPr="00BC7EE7">
        <w:rPr>
          <w:rFonts w:ascii="Times New Roman" w:hAnsi="Times New Roman"/>
          <w:color w:val="000000" w:themeColor="text1"/>
          <w:sz w:val="24"/>
          <w:szCs w:val="24"/>
        </w:rPr>
        <w:t>Tiger Electric Vehicle Limited</w:t>
      </w:r>
      <w:r w:rsidRPr="00BC7EE7">
        <w:rPr>
          <w:rFonts w:ascii="Times New Roman" w:hAnsi="Times New Roman"/>
          <w:color w:val="000000" w:themeColor="text1"/>
          <w:sz w:val="24"/>
          <w:szCs w:val="24"/>
        </w:rPr>
        <w:t xml:space="preserve"> for giving me the opportunity to complete my </w:t>
      </w:r>
      <w:r w:rsidR="004A163D" w:rsidRPr="00BC7EE7">
        <w:rPr>
          <w:rFonts w:ascii="Times New Roman" w:hAnsi="Times New Roman"/>
          <w:color w:val="000000" w:themeColor="text1"/>
          <w:sz w:val="24"/>
          <w:szCs w:val="24"/>
        </w:rPr>
        <w:t xml:space="preserve">Internship in their reputed </w:t>
      </w:r>
      <w:r w:rsidR="004A163D" w:rsidRPr="00BC7EE7">
        <w:rPr>
          <w:rFonts w:ascii="Times New Roman" w:hAnsi="Times New Roman"/>
          <w:color w:val="000000" w:themeColor="text1"/>
          <w:sz w:val="24"/>
          <w:szCs w:val="24"/>
          <w:cs/>
          <w:lang w:bidi="bn-BD"/>
        </w:rPr>
        <w:t>organization</w:t>
      </w:r>
      <w:r w:rsidRPr="00BC7EE7">
        <w:rPr>
          <w:rFonts w:ascii="Times New Roman" w:hAnsi="Times New Roman"/>
          <w:color w:val="000000" w:themeColor="text1"/>
          <w:sz w:val="24"/>
          <w:szCs w:val="24"/>
        </w:rPr>
        <w:t xml:space="preserve">. Equally I would also like to record my sincere gratitude and indebtedness to the authority of United International University for their kind cooperation. </w:t>
      </w:r>
    </w:p>
    <w:p w:rsidR="00C76EED" w:rsidRPr="00BC7EE7" w:rsidRDefault="00C76EED">
      <w:pPr>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C76EED" w:rsidRPr="00E95A1C" w:rsidRDefault="00C76EED" w:rsidP="00C76EED">
      <w:pPr>
        <w:spacing w:line="360" w:lineRule="auto"/>
        <w:jc w:val="center"/>
        <w:rPr>
          <w:rFonts w:ascii="Times New Roman" w:hAnsi="Times New Roman"/>
          <w:b/>
          <w:color w:val="4F81BD" w:themeColor="accent1"/>
          <w:sz w:val="28"/>
          <w:szCs w:val="24"/>
          <w:u w:val="single"/>
        </w:rPr>
      </w:pPr>
      <w:r w:rsidRPr="00E95A1C">
        <w:rPr>
          <w:rFonts w:ascii="Times New Roman" w:hAnsi="Times New Roman"/>
          <w:b/>
          <w:color w:val="4F81BD" w:themeColor="accent1"/>
          <w:sz w:val="28"/>
          <w:szCs w:val="24"/>
          <w:u w:val="single"/>
        </w:rPr>
        <w:lastRenderedPageBreak/>
        <w:t>Declaration</w:t>
      </w:r>
    </w:p>
    <w:p w:rsidR="00C76EED" w:rsidRPr="00BC7EE7" w:rsidRDefault="00C76EED" w:rsidP="00C76EED">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w:t>
      </w:r>
      <w:r w:rsidR="00432B1D" w:rsidRPr="00BC7EE7">
        <w:rPr>
          <w:rFonts w:ascii="Times New Roman" w:hAnsi="Times New Roman"/>
          <w:color w:val="000000" w:themeColor="text1"/>
          <w:sz w:val="24"/>
          <w:szCs w:val="24"/>
        </w:rPr>
        <w:t xml:space="preserve"> MD. </w:t>
      </w:r>
      <w:r w:rsidR="00432B1D" w:rsidRPr="00BC7EE7">
        <w:rPr>
          <w:rFonts w:ascii="Times New Roman" w:hAnsi="Times New Roman"/>
          <w:color w:val="000000" w:themeColor="text1"/>
          <w:sz w:val="24"/>
          <w:szCs w:val="24"/>
          <w:cs/>
          <w:lang w:bidi="bn-BD"/>
        </w:rPr>
        <w:t>Tamzid Hossain</w:t>
      </w:r>
      <w:r w:rsidR="00432B1D" w:rsidRPr="00BC7EE7">
        <w:rPr>
          <w:rFonts w:ascii="Times New Roman" w:hAnsi="Times New Roman"/>
          <w:color w:val="000000" w:themeColor="text1"/>
          <w:sz w:val="24"/>
          <w:szCs w:val="24"/>
        </w:rPr>
        <w:t>, ID: 11</w:t>
      </w:r>
      <w:r w:rsidR="00432B1D" w:rsidRPr="00BC7EE7">
        <w:rPr>
          <w:rFonts w:ascii="Times New Roman" w:hAnsi="Times New Roman"/>
          <w:color w:val="000000" w:themeColor="text1"/>
          <w:sz w:val="24"/>
          <w:szCs w:val="24"/>
          <w:cs/>
          <w:lang w:bidi="bn-BD"/>
        </w:rPr>
        <w:t>4 131 002</w:t>
      </w:r>
      <w:r w:rsidRPr="00BC7EE7">
        <w:rPr>
          <w:rFonts w:ascii="Times New Roman" w:hAnsi="Times New Roman"/>
          <w:color w:val="000000" w:themeColor="text1"/>
          <w:sz w:val="24"/>
          <w:szCs w:val="24"/>
        </w:rPr>
        <w:t xml:space="preserve"> declare that all the information of my report are collected, written and edited by me. Whatever I have learned and found studied in last three months are reflected in this report. This report has not been published in any papers or any report </w:t>
      </w:r>
      <w:r w:rsidR="001D4686" w:rsidRPr="00BC7EE7">
        <w:rPr>
          <w:rFonts w:ascii="Times New Roman" w:hAnsi="Times New Roman"/>
          <w:color w:val="000000" w:themeColor="text1"/>
          <w:sz w:val="24"/>
          <w:szCs w:val="24"/>
        </w:rPr>
        <w:t>beforehand</w:t>
      </w:r>
      <w:r w:rsidRPr="00BC7EE7">
        <w:rPr>
          <w:rFonts w:ascii="Times New Roman" w:hAnsi="Times New Roman"/>
          <w:color w:val="000000" w:themeColor="text1"/>
          <w:sz w:val="24"/>
          <w:szCs w:val="24"/>
        </w:rPr>
        <w:t>.</w:t>
      </w:r>
    </w:p>
    <w:p w:rsidR="00C76EED" w:rsidRPr="00BC7EE7" w:rsidRDefault="00C76EED" w:rsidP="00C76EED">
      <w:pPr>
        <w:spacing w:line="360" w:lineRule="auto"/>
        <w:jc w:val="both"/>
        <w:rPr>
          <w:rFonts w:ascii="Times New Roman" w:hAnsi="Times New Roman"/>
          <w:color w:val="000000" w:themeColor="text1"/>
          <w:sz w:val="24"/>
          <w:szCs w:val="24"/>
        </w:rPr>
      </w:pPr>
    </w:p>
    <w:p w:rsidR="00C76EED" w:rsidRPr="00BC7EE7" w:rsidRDefault="00C76EED" w:rsidP="00C76EED">
      <w:pPr>
        <w:spacing w:line="360" w:lineRule="auto"/>
        <w:jc w:val="both"/>
        <w:rPr>
          <w:rFonts w:ascii="Times New Roman" w:hAnsi="Times New Roman"/>
          <w:color w:val="000000" w:themeColor="text1"/>
          <w:sz w:val="24"/>
          <w:szCs w:val="24"/>
        </w:rPr>
      </w:pPr>
    </w:p>
    <w:p w:rsidR="00134F1B" w:rsidRPr="00BC7EE7" w:rsidRDefault="00134F1B" w:rsidP="00C76EED">
      <w:pPr>
        <w:spacing w:line="360" w:lineRule="auto"/>
        <w:jc w:val="both"/>
        <w:rPr>
          <w:rFonts w:ascii="Times New Roman" w:hAnsi="Times New Roman"/>
          <w:color w:val="000000" w:themeColor="text1"/>
          <w:sz w:val="24"/>
          <w:szCs w:val="24"/>
        </w:rPr>
      </w:pPr>
    </w:p>
    <w:p w:rsidR="00134F1B" w:rsidRPr="00BC7EE7" w:rsidRDefault="00134F1B" w:rsidP="00C76EED">
      <w:pPr>
        <w:spacing w:line="360" w:lineRule="auto"/>
        <w:jc w:val="both"/>
        <w:rPr>
          <w:rFonts w:ascii="Times New Roman" w:hAnsi="Times New Roman"/>
          <w:color w:val="000000" w:themeColor="text1"/>
          <w:sz w:val="24"/>
          <w:szCs w:val="24"/>
        </w:rPr>
      </w:pPr>
    </w:p>
    <w:p w:rsidR="00134F1B" w:rsidRPr="00BC7EE7" w:rsidRDefault="00134F1B" w:rsidP="00C76EED">
      <w:pPr>
        <w:spacing w:line="360" w:lineRule="auto"/>
        <w:jc w:val="both"/>
        <w:rPr>
          <w:rFonts w:ascii="Times New Roman" w:hAnsi="Times New Roman"/>
          <w:color w:val="000000" w:themeColor="text1"/>
          <w:sz w:val="24"/>
          <w:szCs w:val="24"/>
        </w:rPr>
      </w:pPr>
    </w:p>
    <w:p w:rsidR="00E95A1C" w:rsidRDefault="00E95A1C" w:rsidP="00E95A1C">
      <w:pPr>
        <w:spacing w:after="0"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w:t>
      </w:r>
    </w:p>
    <w:p w:rsidR="00C76EED" w:rsidRPr="00BC7EE7" w:rsidRDefault="00432B1D" w:rsidP="00E95A1C">
      <w:pPr>
        <w:spacing w:after="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MD. </w:t>
      </w:r>
      <w:r w:rsidRPr="00BC7EE7">
        <w:rPr>
          <w:rFonts w:ascii="Times New Roman" w:hAnsi="Times New Roman"/>
          <w:color w:val="000000" w:themeColor="text1"/>
          <w:sz w:val="24"/>
          <w:szCs w:val="24"/>
          <w:cs/>
          <w:lang w:bidi="bn-BD"/>
        </w:rPr>
        <w:t>Tamzid Hossain</w:t>
      </w:r>
    </w:p>
    <w:p w:rsidR="00C76EED" w:rsidRPr="00BC7EE7" w:rsidRDefault="00432B1D" w:rsidP="00E95A1C">
      <w:pPr>
        <w:spacing w:after="0" w:line="360" w:lineRule="auto"/>
        <w:jc w:val="both"/>
        <w:rPr>
          <w:rFonts w:ascii="Times New Roman" w:hAnsi="Times New Roman"/>
          <w:color w:val="000000" w:themeColor="text1"/>
          <w:sz w:val="24"/>
          <w:szCs w:val="24"/>
          <w:lang w:bidi="bn-BD"/>
        </w:rPr>
      </w:pPr>
      <w:r w:rsidRPr="00BC7EE7">
        <w:rPr>
          <w:rFonts w:ascii="Times New Roman" w:hAnsi="Times New Roman"/>
          <w:color w:val="000000" w:themeColor="text1"/>
          <w:sz w:val="24"/>
          <w:szCs w:val="24"/>
        </w:rPr>
        <w:t>ID- 11</w:t>
      </w:r>
      <w:r w:rsidRPr="00BC7EE7">
        <w:rPr>
          <w:rFonts w:ascii="Times New Roman" w:hAnsi="Times New Roman"/>
          <w:color w:val="000000" w:themeColor="text1"/>
          <w:sz w:val="24"/>
          <w:szCs w:val="24"/>
          <w:cs/>
          <w:lang w:bidi="bn-BD"/>
        </w:rPr>
        <w:t>4 131 002</w:t>
      </w:r>
    </w:p>
    <w:p w:rsidR="00B35C53" w:rsidRPr="00BC7EE7" w:rsidRDefault="00C76EED" w:rsidP="00E95A1C">
      <w:pPr>
        <w:spacing w:after="0"/>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sdt>
      <w:sdtPr>
        <w:rPr>
          <w:rFonts w:ascii="Times New Roman" w:eastAsia="Calibri" w:hAnsi="Times New Roman" w:cs="Times New Roman"/>
          <w:b w:val="0"/>
          <w:bCs w:val="0"/>
          <w:color w:val="000000" w:themeColor="text1"/>
          <w:sz w:val="10"/>
          <w:szCs w:val="10"/>
        </w:rPr>
        <w:id w:val="-410155547"/>
        <w:docPartObj>
          <w:docPartGallery w:val="Table of Contents"/>
          <w:docPartUnique/>
        </w:docPartObj>
      </w:sdtPr>
      <w:sdtEndPr>
        <w:rPr>
          <w:noProof/>
          <w:sz w:val="4"/>
          <w:szCs w:val="4"/>
        </w:rPr>
      </w:sdtEndPr>
      <w:sdtContent>
        <w:p w:rsidR="002C55CD" w:rsidRPr="00BC7EE7" w:rsidRDefault="002C55CD">
          <w:pPr>
            <w:pStyle w:val="TOCHeading"/>
            <w:rPr>
              <w:rFonts w:ascii="Times New Roman" w:hAnsi="Times New Roman" w:cs="Times New Roman"/>
              <w:color w:val="000000" w:themeColor="text1"/>
              <w:sz w:val="24"/>
              <w:szCs w:val="24"/>
              <w:u w:val="single"/>
            </w:rPr>
          </w:pPr>
          <w:r w:rsidRPr="00BC7EE7">
            <w:rPr>
              <w:rFonts w:ascii="Times New Roman" w:hAnsi="Times New Roman" w:cs="Times New Roman"/>
              <w:color w:val="000000" w:themeColor="text1"/>
              <w:sz w:val="24"/>
              <w:szCs w:val="24"/>
              <w:u w:val="single"/>
            </w:rPr>
            <w:t>Table of Contents</w:t>
          </w:r>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r w:rsidRPr="004C392E">
            <w:rPr>
              <w:rFonts w:ascii="Times New Roman" w:hAnsi="Times New Roman" w:cs="Times New Roman"/>
              <w:color w:val="000000" w:themeColor="text1"/>
              <w:sz w:val="2"/>
              <w:szCs w:val="2"/>
            </w:rPr>
            <w:fldChar w:fldCharType="begin"/>
          </w:r>
          <w:r w:rsidR="002C55CD" w:rsidRPr="00BC7EE7">
            <w:rPr>
              <w:rFonts w:ascii="Times New Roman" w:hAnsi="Times New Roman" w:cs="Times New Roman"/>
              <w:color w:val="000000" w:themeColor="text1"/>
              <w:sz w:val="2"/>
              <w:szCs w:val="2"/>
            </w:rPr>
            <w:instrText xml:space="preserve"> TOC \o "1-3" \h \z \u </w:instrText>
          </w:r>
          <w:r w:rsidRPr="004C392E">
            <w:rPr>
              <w:rFonts w:ascii="Times New Roman" w:hAnsi="Times New Roman" w:cs="Times New Roman"/>
              <w:color w:val="000000" w:themeColor="text1"/>
              <w:sz w:val="2"/>
              <w:szCs w:val="2"/>
            </w:rPr>
            <w:fldChar w:fldCharType="separate"/>
          </w:r>
          <w:hyperlink w:anchor="_Toc515913245" w:history="1">
            <w:r w:rsidR="00BD30FC" w:rsidRPr="00BC7EE7">
              <w:rPr>
                <w:rStyle w:val="Hyperlink"/>
                <w:rFonts w:ascii="Times New Roman" w:hAnsi="Times New Roman" w:cs="Times New Roman"/>
                <w:noProof/>
                <w:sz w:val="16"/>
                <w:szCs w:val="16"/>
              </w:rPr>
              <w:t>Chapter - 01</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_Toc515913245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46" w:history="1">
            <w:r w:rsidR="00BD30FC" w:rsidRPr="00BC7EE7">
              <w:rPr>
                <w:rStyle w:val="Hyperlink"/>
                <w:rFonts w:ascii="Times New Roman" w:hAnsi="Times New Roman" w:cs="Times New Roman"/>
                <w:noProof/>
                <w:sz w:val="16"/>
                <w:szCs w:val="16"/>
              </w:rPr>
              <w:t>EXECUTIVE SUMMARY</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_Toc515913246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47"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2</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_Toc515913247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3</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48" w:history="1">
            <w:r w:rsidR="00BD30FC" w:rsidRPr="00BC7EE7">
              <w:rPr>
                <w:rStyle w:val="Hyperlink"/>
                <w:rFonts w:ascii="Times New Roman" w:hAnsi="Times New Roman" w:cs="Times New Roman"/>
                <w:noProof/>
                <w:sz w:val="16"/>
                <w:szCs w:val="16"/>
              </w:rPr>
              <w:t>Introduction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_Toc515913248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3</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49" w:history="1">
            <w:r w:rsidR="00BD30FC" w:rsidRPr="00BC7EE7">
              <w:rPr>
                <w:rStyle w:val="Hyperlink"/>
                <w:rFonts w:ascii="Times New Roman" w:hAnsi="Times New Roman" w:cs="Times New Roman"/>
                <w:noProof/>
                <w:sz w:val="16"/>
                <w:szCs w:val="16"/>
              </w:rPr>
              <w:t>1.1 Introduction of Audit Planning</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_Toc515913249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4</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50" w:history="1">
            <w:r w:rsidR="00BD30FC" w:rsidRPr="00BC7EE7">
              <w:rPr>
                <w:rStyle w:val="Hyperlink"/>
                <w:rFonts w:ascii="Times New Roman" w:hAnsi="Times New Roman" w:cs="Times New Roman"/>
                <w:noProof/>
                <w:sz w:val="16"/>
                <w:szCs w:val="16"/>
                <w:rtl/>
              </w:rPr>
              <w:t xml:space="preserve">1.2 </w:t>
            </w:r>
            <w:r w:rsidR="00BD30FC" w:rsidRPr="00BC7EE7">
              <w:rPr>
                <w:rStyle w:val="Hyperlink"/>
                <w:rFonts w:ascii="Times New Roman" w:hAnsi="Times New Roman" w:cs="Times New Roman"/>
                <w:noProof/>
                <w:sz w:val="16"/>
                <w:szCs w:val="16"/>
              </w:rPr>
              <w:t>Rationalization: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_Toc515913250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6</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51" w:history="1">
            <w:r w:rsidR="00BD30FC" w:rsidRPr="00BC7EE7">
              <w:rPr>
                <w:rStyle w:val="Hyperlink"/>
                <w:rFonts w:ascii="Times New Roman" w:hAnsi="Times New Roman" w:cs="Times New Roman"/>
                <w:noProof/>
                <w:sz w:val="16"/>
                <w:szCs w:val="16"/>
                <w:cs/>
              </w:rPr>
              <w:t xml:space="preserve">1.3 </w:t>
            </w:r>
            <w:r w:rsidR="00BD30FC" w:rsidRPr="00BC7EE7">
              <w:rPr>
                <w:rStyle w:val="Hyperlink"/>
                <w:rFonts w:ascii="Times New Roman" w:hAnsi="Times New Roman" w:cs="Times New Roman"/>
                <w:noProof/>
                <w:sz w:val="16"/>
                <w:szCs w:val="16"/>
              </w:rPr>
              <w:t>Origin of the report:</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_Toc515913251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6</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52"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3</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_Toc515913252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7</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53" w:history="1">
            <w:r w:rsidR="00BD30FC" w:rsidRPr="00BC7EE7">
              <w:rPr>
                <w:rStyle w:val="Hyperlink"/>
                <w:rFonts w:ascii="Times New Roman" w:hAnsi="Times New Roman" w:cs="Times New Roman"/>
                <w:noProof/>
                <w:sz w:val="16"/>
                <w:szCs w:val="16"/>
              </w:rPr>
              <w:t>Organizational Background and Industry Perspective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_Toc515913253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7</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54" w:history="1">
            <w:r w:rsidR="00BD30FC" w:rsidRPr="00BC7EE7">
              <w:rPr>
                <w:rStyle w:val="Hyperlink"/>
                <w:rFonts w:ascii="Times New Roman" w:hAnsi="Times New Roman" w:cs="Times New Roman"/>
                <w:noProof/>
                <w:sz w:val="16"/>
                <w:szCs w:val="16"/>
                <w:cs/>
              </w:rPr>
              <w:t xml:space="preserve">3.1 </w:t>
            </w:r>
            <w:r w:rsidR="00BD30FC" w:rsidRPr="00BC7EE7">
              <w:rPr>
                <w:rStyle w:val="Hyperlink"/>
                <w:rFonts w:ascii="Times New Roman" w:hAnsi="Times New Roman" w:cs="Times New Roman"/>
                <w:noProof/>
                <w:sz w:val="16"/>
                <w:szCs w:val="16"/>
              </w:rPr>
              <w:t>BRIEF INTRODUCTION OF THE ORGANIZATION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_Toc515913254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8</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55" w:history="1">
            <w:r w:rsidR="00BD30FC" w:rsidRPr="00BC7EE7">
              <w:rPr>
                <w:rStyle w:val="Hyperlink"/>
                <w:rFonts w:ascii="Times New Roman" w:hAnsi="Times New Roman" w:cs="Times New Roman"/>
                <w:noProof/>
                <w:sz w:val="16"/>
                <w:szCs w:val="16"/>
                <w:cs/>
              </w:rPr>
              <w:t xml:space="preserve">3.1.1 </w:t>
            </w:r>
            <w:r w:rsidR="00BD30FC" w:rsidRPr="00BC7EE7">
              <w:rPr>
                <w:rStyle w:val="Hyperlink"/>
                <w:rFonts w:ascii="Times New Roman" w:hAnsi="Times New Roman" w:cs="Times New Roman"/>
                <w:noProof/>
                <w:sz w:val="16"/>
                <w:szCs w:val="16"/>
              </w:rPr>
              <w:t>Eshtablished</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_Toc515913255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8</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56" w:history="1">
            <w:r w:rsidR="00BD30FC" w:rsidRPr="00BC7EE7">
              <w:rPr>
                <w:rStyle w:val="Hyperlink"/>
                <w:rFonts w:ascii="Times New Roman" w:hAnsi="Times New Roman" w:cs="Times New Roman"/>
                <w:noProof/>
                <w:sz w:val="16"/>
                <w:szCs w:val="16"/>
                <w:cs/>
              </w:rPr>
              <w:t xml:space="preserve">3.1.2 </w:t>
            </w:r>
            <w:r w:rsidR="00BD30FC" w:rsidRPr="00BC7EE7">
              <w:rPr>
                <w:rStyle w:val="Hyperlink"/>
                <w:rFonts w:ascii="Times New Roman" w:hAnsi="Times New Roman" w:cs="Times New Roman"/>
                <w:noProof/>
                <w:sz w:val="16"/>
                <w:szCs w:val="16"/>
              </w:rPr>
              <w:t>Product &amp; Services</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_Toc515913256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9</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57" w:history="1">
            <w:r w:rsidR="00BD30FC" w:rsidRPr="00BC7EE7">
              <w:rPr>
                <w:rStyle w:val="Hyperlink"/>
                <w:rFonts w:ascii="Times New Roman" w:eastAsia="Times New Roman" w:hAnsi="Times New Roman" w:cs="Times New Roman"/>
                <w:noProof/>
                <w:sz w:val="16"/>
                <w:szCs w:val="16"/>
                <w:cs/>
              </w:rPr>
              <w:t xml:space="preserve">3.1.3 </w:t>
            </w:r>
            <w:r w:rsidR="00BD30FC" w:rsidRPr="00BC7EE7">
              <w:rPr>
                <w:rStyle w:val="Hyperlink"/>
                <w:rFonts w:ascii="Times New Roman" w:eastAsia="Times New Roman" w:hAnsi="Times New Roman" w:cs="Times New Roman"/>
                <w:noProof/>
                <w:sz w:val="16"/>
                <w:szCs w:val="16"/>
              </w:rPr>
              <w:t>Functions &amp; No. of Employee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_Toc515913257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10</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58" w:history="1">
            <w:r w:rsidR="00BD30FC" w:rsidRPr="00BC7EE7">
              <w:rPr>
                <w:rStyle w:val="Hyperlink"/>
                <w:rFonts w:ascii="Times New Roman" w:hAnsi="Times New Roman" w:cs="Times New Roman"/>
                <w:noProof/>
                <w:sz w:val="16"/>
                <w:szCs w:val="16"/>
                <w:cs/>
              </w:rPr>
              <w:t xml:space="preserve">3.1.4 </w:t>
            </w:r>
            <w:r w:rsidR="00BD30FC" w:rsidRPr="00BC7EE7">
              <w:rPr>
                <w:rStyle w:val="Hyperlink"/>
                <w:rFonts w:ascii="Times New Roman" w:hAnsi="Times New Roman" w:cs="Times New Roman"/>
                <w:noProof/>
                <w:sz w:val="16"/>
                <w:szCs w:val="16"/>
              </w:rPr>
              <w:t>Sister concern &amp; Organogram</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_Toc515913258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10</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59"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4</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_Toc515913259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11</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60" w:history="1">
            <w:r w:rsidR="00BD30FC" w:rsidRPr="00BC7EE7">
              <w:rPr>
                <w:rStyle w:val="Hyperlink"/>
                <w:rFonts w:ascii="Times New Roman" w:hAnsi="Times New Roman" w:cs="Times New Roman"/>
                <w:noProof/>
                <w:sz w:val="16"/>
                <w:szCs w:val="16"/>
              </w:rPr>
              <w:t>Objectives of the Report</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_Toc515913260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11</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61" w:history="1">
            <w:r w:rsidR="00BD30FC" w:rsidRPr="00BC7EE7">
              <w:rPr>
                <w:rStyle w:val="Hyperlink"/>
                <w:rFonts w:ascii="Times New Roman" w:hAnsi="Times New Roman" w:cs="Times New Roman"/>
                <w:noProof/>
                <w:sz w:val="16"/>
                <w:szCs w:val="16"/>
                <w:cs/>
              </w:rPr>
              <w:t>3.1</w:t>
            </w:r>
            <w:r w:rsidR="00BD30FC" w:rsidRPr="00BC7EE7">
              <w:rPr>
                <w:rStyle w:val="Hyperlink"/>
                <w:rFonts w:ascii="Times New Roman" w:hAnsi="Times New Roman" w:cs="Times New Roman"/>
                <w:noProof/>
                <w:sz w:val="16"/>
                <w:szCs w:val="16"/>
              </w:rPr>
              <w:t xml:space="preserve"> Primary objective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_Toc515913261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62" w:history="1">
            <w:r w:rsidR="00BD30FC" w:rsidRPr="00BC7EE7">
              <w:rPr>
                <w:rStyle w:val="Hyperlink"/>
                <w:rFonts w:ascii="Times New Roman" w:hAnsi="Times New Roman" w:cs="Times New Roman"/>
                <w:noProof/>
                <w:sz w:val="16"/>
                <w:szCs w:val="16"/>
                <w:cs/>
              </w:rPr>
              <w:t xml:space="preserve">3.2 </w:t>
            </w:r>
            <w:r w:rsidR="00BD30FC" w:rsidRPr="00BC7EE7">
              <w:rPr>
                <w:rStyle w:val="Hyperlink"/>
                <w:rFonts w:ascii="Times New Roman" w:hAnsi="Times New Roman" w:cs="Times New Roman"/>
                <w:noProof/>
                <w:sz w:val="16"/>
                <w:szCs w:val="16"/>
              </w:rPr>
              <w:t>Secondary Objective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_Toc515913262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63"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5</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_Toc515913263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13</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64" w:history="1">
            <w:r w:rsidR="00BD30FC" w:rsidRPr="00BC7EE7">
              <w:rPr>
                <w:rStyle w:val="Hyperlink"/>
                <w:rFonts w:ascii="Times New Roman" w:hAnsi="Times New Roman" w:cs="Times New Roman"/>
                <w:noProof/>
                <w:sz w:val="16"/>
                <w:szCs w:val="16"/>
              </w:rPr>
              <w:t>Methodology of the Report</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_Toc515913264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13</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65" w:history="1">
            <w:r w:rsidR="00BD30FC" w:rsidRPr="00BC7EE7">
              <w:rPr>
                <w:rStyle w:val="Hyperlink"/>
                <w:rFonts w:ascii="Times New Roman" w:hAnsi="Times New Roman" w:cs="Times New Roman"/>
                <w:noProof/>
                <w:sz w:val="16"/>
                <w:szCs w:val="16"/>
                <w:cs/>
              </w:rPr>
              <w:t xml:space="preserve">4.1 </w:t>
            </w:r>
            <w:r w:rsidR="00BD30FC" w:rsidRPr="00BC7EE7">
              <w:rPr>
                <w:rStyle w:val="Hyperlink"/>
                <w:rFonts w:ascii="Times New Roman" w:hAnsi="Times New Roman" w:cs="Times New Roman"/>
                <w:noProof/>
                <w:sz w:val="16"/>
                <w:szCs w:val="16"/>
              </w:rPr>
              <w:t>Data Collection Process</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_Toc515913265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14</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66" w:history="1">
            <w:r w:rsidR="00BD30FC" w:rsidRPr="00BC7EE7">
              <w:rPr>
                <w:rStyle w:val="Hyperlink"/>
                <w:rFonts w:ascii="Times New Roman" w:hAnsi="Times New Roman" w:cs="Times New Roman"/>
                <w:noProof/>
                <w:sz w:val="16"/>
                <w:szCs w:val="16"/>
              </w:rPr>
              <w:t>4.1.1 Primary Source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_Toc515913266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15</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3"/>
            <w:tabs>
              <w:tab w:val="right" w:leader="dot" w:pos="9017"/>
            </w:tabs>
            <w:rPr>
              <w:rFonts w:ascii="Times New Roman" w:eastAsiaTheme="minorEastAsia" w:hAnsi="Times New Roman" w:cs="Times New Roman"/>
              <w:i w:val="0"/>
              <w:iCs w:val="0"/>
              <w:noProof/>
              <w:sz w:val="18"/>
              <w:szCs w:val="24"/>
              <w:lang w:bidi="bn-BD"/>
            </w:rPr>
          </w:pPr>
          <w:hyperlink w:anchor="_Toc515913267" w:history="1">
            <w:r w:rsidR="00BD30FC" w:rsidRPr="00BC7EE7">
              <w:rPr>
                <w:rStyle w:val="Hyperlink"/>
                <w:rFonts w:ascii="Times New Roman" w:hAnsi="Times New Roman" w:cs="Times New Roman"/>
                <w:noProof/>
                <w:sz w:val="16"/>
                <w:szCs w:val="16"/>
              </w:rPr>
              <w:t>4.1.2 Secondary Source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_Toc515913267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15</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68" w:history="1">
            <w:r w:rsidR="00BD30FC" w:rsidRPr="00BC7EE7">
              <w:rPr>
                <w:rStyle w:val="Hyperlink"/>
                <w:rFonts w:ascii="Times New Roman" w:hAnsi="Times New Roman" w:cs="Times New Roman"/>
                <w:noProof/>
                <w:sz w:val="16"/>
                <w:szCs w:val="16"/>
                <w:cs/>
              </w:rPr>
              <w:t xml:space="preserve">4.2 </w:t>
            </w:r>
            <w:r w:rsidR="00BD30FC" w:rsidRPr="00BC7EE7">
              <w:rPr>
                <w:rStyle w:val="Hyperlink"/>
                <w:rFonts w:ascii="Times New Roman" w:hAnsi="Times New Roman" w:cs="Times New Roman"/>
                <w:noProof/>
                <w:sz w:val="16"/>
                <w:szCs w:val="16"/>
              </w:rPr>
              <w:t>Sample Size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_Toc515913268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16</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69" w:history="1">
            <w:r w:rsidR="00BD30FC" w:rsidRPr="00BC7EE7">
              <w:rPr>
                <w:rStyle w:val="Hyperlink"/>
                <w:rFonts w:ascii="Times New Roman" w:hAnsi="Times New Roman" w:cs="Times New Roman"/>
                <w:noProof/>
                <w:sz w:val="16"/>
                <w:szCs w:val="16"/>
                <w:cs/>
              </w:rPr>
              <w:t xml:space="preserve">4.3 </w:t>
            </w:r>
            <w:r w:rsidR="00BD30FC" w:rsidRPr="00BC7EE7">
              <w:rPr>
                <w:rStyle w:val="Hyperlink"/>
                <w:rFonts w:ascii="Times New Roman" w:hAnsi="Times New Roman" w:cs="Times New Roman"/>
                <w:noProof/>
                <w:sz w:val="16"/>
                <w:szCs w:val="16"/>
              </w:rPr>
              <w:t>Sampling technique or procedure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_Toc515913269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16</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0"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6</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_Toc515913270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17</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1" w:history="1">
            <w:r w:rsidR="00BD30FC" w:rsidRPr="00BC7EE7">
              <w:rPr>
                <w:rStyle w:val="Hyperlink"/>
                <w:rFonts w:ascii="Times New Roman" w:hAnsi="Times New Roman" w:cs="Times New Roman"/>
                <w:noProof/>
                <w:sz w:val="16"/>
                <w:szCs w:val="16"/>
              </w:rPr>
              <w:t>Green Tiger Electric Vehicle Limited audit plan</w:t>
            </w:r>
            <w:r w:rsidR="00BD30FC" w:rsidRPr="00BC7EE7">
              <w:rPr>
                <w:rStyle w:val="Hyperlink"/>
                <w:rFonts w:ascii="Times New Roman" w:hAnsi="Times New Roman" w:cs="Times New Roman"/>
                <w:noProof/>
                <w:sz w:val="16"/>
                <w:szCs w:val="16"/>
                <w:rtl/>
              </w:rPr>
              <w:t>&amp;</w:t>
            </w:r>
            <w:r w:rsidR="00BD30FC" w:rsidRPr="00BC7EE7">
              <w:rPr>
                <w:rStyle w:val="Hyperlink"/>
                <w:rFonts w:ascii="Times New Roman" w:hAnsi="Times New Roman" w:cs="Times New Roman"/>
                <w:noProof/>
                <w:sz w:val="16"/>
                <w:szCs w:val="16"/>
              </w:rPr>
              <w:t>procedures</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_Toc515913271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17</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72" w:history="1">
            <w:r w:rsidR="00BD30FC" w:rsidRPr="00BC7EE7">
              <w:rPr>
                <w:rStyle w:val="Hyperlink"/>
                <w:rFonts w:ascii="Times New Roman" w:hAnsi="Times New Roman" w:cs="Times New Roman"/>
                <w:noProof/>
                <w:sz w:val="16"/>
                <w:szCs w:val="16"/>
                <w:cs/>
              </w:rPr>
              <w:t xml:space="preserve">6.1 </w:t>
            </w:r>
            <w:r w:rsidR="00BD30FC" w:rsidRPr="00BC7EE7">
              <w:rPr>
                <w:rStyle w:val="Hyperlink"/>
                <w:rFonts w:ascii="Times New Roman" w:hAnsi="Times New Roman" w:cs="Times New Roman"/>
                <w:noProof/>
                <w:sz w:val="16"/>
                <w:szCs w:val="16"/>
              </w:rPr>
              <w:t>Format of giving our report to client</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_Toc515913272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19</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73" w:history="1">
            <w:r w:rsidR="00BD30FC" w:rsidRPr="00BC7EE7">
              <w:rPr>
                <w:rStyle w:val="Hyperlink"/>
                <w:rFonts w:ascii="Times New Roman" w:hAnsi="Times New Roman" w:cs="Times New Roman"/>
                <w:noProof/>
                <w:sz w:val="16"/>
                <w:szCs w:val="16"/>
                <w:cs/>
              </w:rPr>
              <w:t xml:space="preserve">6.2 </w:t>
            </w:r>
            <w:r w:rsidR="00BD30FC" w:rsidRPr="00BC7EE7">
              <w:rPr>
                <w:rStyle w:val="Hyperlink"/>
                <w:rFonts w:ascii="Times New Roman" w:hAnsi="Times New Roman" w:cs="Times New Roman"/>
                <w:noProof/>
                <w:sz w:val="16"/>
                <w:szCs w:val="16"/>
              </w:rPr>
              <w:t>Summary of procedure</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_Toc515913273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19</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4"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7</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_Toc515913274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20</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5" w:history="1">
            <w:r w:rsidR="00BD30FC" w:rsidRPr="00BC7EE7">
              <w:rPr>
                <w:rStyle w:val="Hyperlink"/>
                <w:rFonts w:ascii="Times New Roman" w:hAnsi="Times New Roman" w:cs="Times New Roman"/>
                <w:noProof/>
                <w:sz w:val="16"/>
                <w:szCs w:val="16"/>
              </w:rPr>
              <w:t>Analysis and Findings</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_Toc515913275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20</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76" w:history="1">
            <w:r w:rsidR="00BD30FC" w:rsidRPr="00BC7EE7">
              <w:rPr>
                <w:rStyle w:val="Hyperlink"/>
                <w:rFonts w:ascii="Times New Roman" w:hAnsi="Times New Roman" w:cs="Times New Roman"/>
                <w:noProof/>
                <w:sz w:val="16"/>
                <w:szCs w:val="16"/>
                <w:cs/>
              </w:rPr>
              <w:t xml:space="preserve">7.1 </w:t>
            </w:r>
            <w:r w:rsidR="00BD30FC" w:rsidRPr="00BC7EE7">
              <w:rPr>
                <w:rStyle w:val="Hyperlink"/>
                <w:rFonts w:ascii="Times New Roman" w:hAnsi="Times New Roman" w:cs="Times New Roman"/>
                <w:noProof/>
                <w:sz w:val="16"/>
                <w:szCs w:val="16"/>
              </w:rPr>
              <w:t>Observations of Audit team</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_Toc515913276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21</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7"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cs/>
              </w:rPr>
              <w:t>8</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_Toc515913277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78" w:history="1">
            <w:r w:rsidR="00BD30FC" w:rsidRPr="00BC7EE7">
              <w:rPr>
                <w:rStyle w:val="Hyperlink"/>
                <w:rFonts w:ascii="Times New Roman" w:hAnsi="Times New Roman" w:cs="Times New Roman"/>
                <w:noProof/>
                <w:sz w:val="16"/>
                <w:szCs w:val="16"/>
              </w:rPr>
              <w:t>CONCLUSION&amp;RECOMMENDATION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_Toc515913278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22</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79" w:history="1">
            <w:r w:rsidR="00BD30FC" w:rsidRPr="00BC7EE7">
              <w:rPr>
                <w:rStyle w:val="Hyperlink"/>
                <w:rFonts w:ascii="Times New Roman" w:hAnsi="Times New Roman" w:cs="Times New Roman"/>
                <w:noProof/>
                <w:sz w:val="16"/>
                <w:szCs w:val="16"/>
                <w:cs/>
              </w:rPr>
              <w:t xml:space="preserve">7.1 </w:t>
            </w:r>
            <w:r w:rsidR="00BD30FC" w:rsidRPr="00BC7EE7">
              <w:rPr>
                <w:rStyle w:val="Hyperlink"/>
                <w:rFonts w:ascii="Times New Roman" w:hAnsi="Times New Roman" w:cs="Times New Roman"/>
                <w:noProof/>
                <w:sz w:val="16"/>
                <w:szCs w:val="16"/>
              </w:rPr>
              <w:t>Conclusion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_Toc515913279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23</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80" w:history="1">
            <w:r w:rsidR="00BD30FC" w:rsidRPr="00BC7EE7">
              <w:rPr>
                <w:rStyle w:val="Hyperlink"/>
                <w:rFonts w:ascii="Times New Roman" w:hAnsi="Times New Roman" w:cs="Times New Roman"/>
                <w:noProof/>
                <w:sz w:val="16"/>
                <w:szCs w:val="16"/>
                <w:cs/>
              </w:rPr>
              <w:t xml:space="preserve">7.2 </w:t>
            </w:r>
            <w:r w:rsidR="00BD30FC" w:rsidRPr="00BC7EE7">
              <w:rPr>
                <w:rStyle w:val="Hyperlink"/>
                <w:rFonts w:ascii="Times New Roman" w:hAnsi="Times New Roman" w:cs="Times New Roman"/>
                <w:noProof/>
                <w:sz w:val="16"/>
                <w:szCs w:val="16"/>
              </w:rPr>
              <w:t>Recommendation</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_Toc515913280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24</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81" w:history="1">
            <w:r w:rsidR="00BD30FC" w:rsidRPr="00BC7EE7">
              <w:rPr>
                <w:rStyle w:val="Hyperlink"/>
                <w:rFonts w:ascii="Times New Roman" w:hAnsi="Times New Roman" w:cs="Times New Roman"/>
                <w:noProof/>
                <w:sz w:val="16"/>
                <w:szCs w:val="16"/>
              </w:rPr>
              <w:t>Chapter - 0</w:t>
            </w:r>
            <w:r w:rsidR="00BD30FC" w:rsidRPr="00BC7EE7">
              <w:rPr>
                <w:rStyle w:val="Hyperlink"/>
                <w:rFonts w:ascii="Times New Roman" w:hAnsi="Times New Roman" w:cs="Times New Roman"/>
                <w:noProof/>
                <w:sz w:val="16"/>
                <w:szCs w:val="16"/>
                <w:rtl/>
              </w:rPr>
              <w:t>9</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_Toc515913281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25</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1"/>
            <w:tabs>
              <w:tab w:val="right" w:leader="dot" w:pos="9017"/>
            </w:tabs>
            <w:rPr>
              <w:rFonts w:ascii="Times New Roman" w:eastAsiaTheme="minorEastAsia" w:hAnsi="Times New Roman" w:cs="Times New Roman"/>
              <w:b w:val="0"/>
              <w:bCs w:val="0"/>
              <w:caps w:val="0"/>
              <w:noProof/>
              <w:sz w:val="18"/>
              <w:szCs w:val="24"/>
              <w:lang w:bidi="bn-BD"/>
            </w:rPr>
          </w:pPr>
          <w:hyperlink w:anchor="_Toc515913282" w:history="1">
            <w:r w:rsidR="00BD30FC" w:rsidRPr="00BC7EE7">
              <w:rPr>
                <w:rStyle w:val="Hyperlink"/>
                <w:rFonts w:ascii="Times New Roman" w:hAnsi="Times New Roman" w:cs="Times New Roman"/>
                <w:noProof/>
                <w:sz w:val="16"/>
                <w:szCs w:val="16"/>
              </w:rPr>
              <w:t>APPENDIX</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_Toc515913282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25</w:t>
            </w:r>
            <w:r w:rsidRPr="00BC7EE7">
              <w:rPr>
                <w:rFonts w:ascii="Times New Roman" w:hAnsi="Times New Roman" w:cs="Times New Roman"/>
                <w:noProof/>
                <w:webHidden/>
                <w:sz w:val="16"/>
                <w:szCs w:val="16"/>
              </w:rPr>
              <w:fldChar w:fldCharType="end"/>
            </w:r>
          </w:hyperlink>
        </w:p>
        <w:p w:rsidR="00BD30FC" w:rsidRPr="00BC7EE7" w:rsidRDefault="004C392E" w:rsidP="006D490E">
          <w:pPr>
            <w:pStyle w:val="TOC2"/>
            <w:tabs>
              <w:tab w:val="right" w:leader="dot" w:pos="9017"/>
            </w:tabs>
            <w:rPr>
              <w:rFonts w:ascii="Times New Roman" w:eastAsiaTheme="minorEastAsia" w:hAnsi="Times New Roman" w:cs="Times New Roman"/>
              <w:smallCaps w:val="0"/>
              <w:noProof/>
              <w:sz w:val="18"/>
              <w:szCs w:val="24"/>
              <w:lang w:bidi="bn-BD"/>
            </w:rPr>
          </w:pPr>
          <w:hyperlink w:anchor="_Toc515913283" w:history="1">
            <w:r w:rsidR="00BD30FC" w:rsidRPr="00BC7EE7">
              <w:rPr>
                <w:rStyle w:val="Hyperlink"/>
                <w:rFonts w:ascii="Times New Roman" w:hAnsi="Times New Roman" w:cs="Times New Roman"/>
                <w:noProof/>
                <w:sz w:val="16"/>
                <w:szCs w:val="16"/>
                <w:cs/>
              </w:rPr>
              <w:t xml:space="preserve">8.1 </w:t>
            </w:r>
            <w:r w:rsidR="00BD30FC" w:rsidRPr="00BC7EE7">
              <w:rPr>
                <w:rStyle w:val="Hyperlink"/>
                <w:rFonts w:ascii="Times New Roman" w:hAnsi="Times New Roman" w:cs="Times New Roman"/>
                <w:noProof/>
                <w:sz w:val="16"/>
                <w:szCs w:val="16"/>
              </w:rPr>
              <w:t>References</w:t>
            </w:r>
            <w:r w:rsidR="00BD30FC" w:rsidRPr="00BC7EE7">
              <w:rPr>
                <w:rFonts w:ascii="Times New Roman" w:hAnsi="Times New Roman" w:cs="Times New Roman"/>
                <w:noProof/>
                <w:webHidden/>
                <w:sz w:val="16"/>
                <w:szCs w:val="16"/>
              </w:rPr>
              <w:tab/>
            </w:r>
            <w:r w:rsidRPr="00BC7EE7">
              <w:rPr>
                <w:rFonts w:ascii="Times New Roman" w:hAnsi="Times New Roman" w:cs="Times New Roman"/>
                <w:noProof/>
                <w:webHidden/>
                <w:sz w:val="16"/>
                <w:szCs w:val="16"/>
              </w:rPr>
              <w:fldChar w:fldCharType="begin"/>
            </w:r>
            <w:r w:rsidR="00BD30FC" w:rsidRPr="00BC7EE7">
              <w:rPr>
                <w:rFonts w:ascii="Times New Roman" w:hAnsi="Times New Roman" w:cs="Times New Roman"/>
                <w:noProof/>
                <w:webHidden/>
                <w:sz w:val="16"/>
                <w:szCs w:val="16"/>
              </w:rPr>
              <w:instrText xml:space="preserve"> PAGEREF _Toc515913283 \h </w:instrText>
            </w:r>
            <w:r w:rsidRPr="00BC7EE7">
              <w:rPr>
                <w:rFonts w:ascii="Times New Roman" w:hAnsi="Times New Roman" w:cs="Times New Roman"/>
                <w:noProof/>
                <w:webHidden/>
                <w:sz w:val="16"/>
                <w:szCs w:val="16"/>
              </w:rPr>
            </w:r>
            <w:r w:rsidRPr="00BC7EE7">
              <w:rPr>
                <w:rFonts w:ascii="Times New Roman" w:hAnsi="Times New Roman" w:cs="Times New Roman"/>
                <w:noProof/>
                <w:webHidden/>
                <w:sz w:val="16"/>
                <w:szCs w:val="16"/>
              </w:rPr>
              <w:fldChar w:fldCharType="separate"/>
            </w:r>
            <w:r w:rsidR="00BD30FC" w:rsidRPr="00BC7EE7">
              <w:rPr>
                <w:rFonts w:ascii="Times New Roman" w:hAnsi="Times New Roman" w:cs="Times New Roman"/>
                <w:noProof/>
                <w:webHidden/>
                <w:sz w:val="16"/>
                <w:szCs w:val="16"/>
              </w:rPr>
              <w:t>26</w:t>
            </w:r>
            <w:r w:rsidRPr="00BC7EE7">
              <w:rPr>
                <w:rFonts w:ascii="Times New Roman" w:hAnsi="Times New Roman" w:cs="Times New Roman"/>
                <w:noProof/>
                <w:webHidden/>
                <w:sz w:val="16"/>
                <w:szCs w:val="16"/>
              </w:rPr>
              <w:fldChar w:fldCharType="end"/>
            </w:r>
          </w:hyperlink>
        </w:p>
        <w:p w:rsidR="009C5BDC" w:rsidRPr="00BC7EE7" w:rsidRDefault="004C392E" w:rsidP="006D490E">
          <w:pPr>
            <w:rPr>
              <w:rFonts w:ascii="Times New Roman" w:hAnsi="Times New Roman"/>
              <w:b/>
              <w:bCs/>
              <w:noProof/>
              <w:color w:val="000000" w:themeColor="text1"/>
              <w:sz w:val="4"/>
              <w:szCs w:val="4"/>
            </w:rPr>
            <w:sectPr w:rsidR="009C5BDC" w:rsidRPr="00BC7EE7" w:rsidSect="00FE3093">
              <w:headerReference w:type="default" r:id="rId12"/>
              <w:footerReference w:type="default" r:id="rId13"/>
              <w:type w:val="continuous"/>
              <w:pgSz w:w="11907" w:h="16839" w:code="9"/>
              <w:pgMar w:top="1440" w:right="1440" w:bottom="1440" w:left="1440" w:header="720" w:footer="720" w:gutter="0"/>
              <w:pgNumType w:fmt="lowerRoman" w:start="1"/>
              <w:cols w:space="720"/>
              <w:docGrid w:linePitch="360"/>
            </w:sectPr>
          </w:pPr>
          <w:r w:rsidRPr="00BC7EE7">
            <w:rPr>
              <w:rFonts w:ascii="Times New Roman" w:hAnsi="Times New Roman"/>
              <w:b/>
              <w:bCs/>
              <w:noProof/>
              <w:color w:val="000000" w:themeColor="text1"/>
              <w:sz w:val="4"/>
              <w:szCs w:val="4"/>
            </w:rPr>
            <w:fldChar w:fldCharType="end"/>
          </w:r>
        </w:p>
        <w:p w:rsidR="002C55CD" w:rsidRPr="00BC7EE7" w:rsidRDefault="004C392E">
          <w:pPr>
            <w:rPr>
              <w:rFonts w:ascii="Times New Roman" w:hAnsi="Times New Roman"/>
              <w:color w:val="000000" w:themeColor="text1"/>
            </w:rPr>
          </w:pPr>
        </w:p>
      </w:sdtContent>
    </w:sdt>
    <w:p w:rsidR="00995DB1" w:rsidRPr="00BC7EE7" w:rsidRDefault="00995DB1" w:rsidP="00995DB1">
      <w:pPr>
        <w:pStyle w:val="Heading1"/>
        <w:jc w:val="center"/>
        <w:rPr>
          <w:rFonts w:ascii="Times New Roman" w:hAnsi="Times New Roman" w:cs="Times New Roman"/>
          <w:color w:val="000000" w:themeColor="text1"/>
          <w:sz w:val="60"/>
          <w:szCs w:val="60"/>
          <w:u w:val="single"/>
        </w:rPr>
      </w:pPr>
    </w:p>
    <w:p w:rsidR="00995DB1" w:rsidRPr="00BC7EE7" w:rsidRDefault="00995DB1" w:rsidP="00995DB1">
      <w:pPr>
        <w:pStyle w:val="Heading1"/>
        <w:jc w:val="center"/>
        <w:rPr>
          <w:rFonts w:ascii="Times New Roman" w:hAnsi="Times New Roman" w:cs="Times New Roman"/>
          <w:color w:val="000000" w:themeColor="text1"/>
          <w:sz w:val="60"/>
          <w:szCs w:val="60"/>
          <w:u w:val="single"/>
        </w:rPr>
      </w:pPr>
    </w:p>
    <w:p w:rsidR="00995DB1" w:rsidRPr="00BC7EE7" w:rsidRDefault="00995DB1" w:rsidP="004363CE">
      <w:pPr>
        <w:pStyle w:val="Heading1"/>
        <w:rPr>
          <w:rFonts w:ascii="Times New Roman" w:hAnsi="Times New Roman" w:cs="Times New Roman"/>
          <w:color w:val="000000" w:themeColor="text1"/>
          <w:sz w:val="60"/>
          <w:szCs w:val="60"/>
          <w:u w:val="single"/>
        </w:rPr>
      </w:pPr>
    </w:p>
    <w:p w:rsidR="00763A08" w:rsidRPr="00BC7EE7" w:rsidRDefault="00763A08" w:rsidP="00995DB1">
      <w:pPr>
        <w:pStyle w:val="Heading1"/>
        <w:jc w:val="center"/>
        <w:rPr>
          <w:rFonts w:ascii="Times New Roman" w:hAnsi="Times New Roman" w:cs="Times New Roman"/>
          <w:color w:val="000000" w:themeColor="text1"/>
          <w:sz w:val="60"/>
          <w:szCs w:val="60"/>
          <w:u w:val="single"/>
        </w:rPr>
      </w:pPr>
      <w:bookmarkStart w:id="0" w:name="_Toc515913245"/>
      <w:r w:rsidRPr="00BC7EE7">
        <w:rPr>
          <w:rFonts w:ascii="Times New Roman" w:hAnsi="Times New Roman" w:cs="Times New Roman"/>
          <w:color w:val="000000" w:themeColor="text1"/>
          <w:sz w:val="60"/>
          <w:szCs w:val="60"/>
          <w:u w:val="single"/>
        </w:rPr>
        <w:t>Chapter - 01</w:t>
      </w:r>
      <w:bookmarkEnd w:id="0"/>
    </w:p>
    <w:p w:rsidR="00995DB1" w:rsidRPr="004D6F32" w:rsidRDefault="00763A08" w:rsidP="00995DB1">
      <w:pPr>
        <w:pStyle w:val="Heading1"/>
        <w:jc w:val="center"/>
        <w:rPr>
          <w:rFonts w:ascii="Times New Roman" w:hAnsi="Times New Roman" w:cs="Times New Roman"/>
          <w:color w:val="4F81BD" w:themeColor="accent1"/>
          <w:sz w:val="60"/>
          <w:szCs w:val="60"/>
        </w:rPr>
      </w:pPr>
      <w:bookmarkStart w:id="1" w:name="_Toc515913246"/>
      <w:r w:rsidRPr="004D6F32">
        <w:rPr>
          <w:rFonts w:ascii="Times New Roman" w:hAnsi="Times New Roman" w:cs="Times New Roman"/>
          <w:color w:val="4F81BD" w:themeColor="accent1"/>
          <w:sz w:val="60"/>
          <w:szCs w:val="60"/>
        </w:rPr>
        <w:t>EXECUTIVE SUMMARY</w:t>
      </w:r>
      <w:bookmarkEnd w:id="1"/>
    </w:p>
    <w:p w:rsidR="00995DB1" w:rsidRPr="00BC7EE7" w:rsidRDefault="00995DB1" w:rsidP="00995DB1">
      <w:pPr>
        <w:rPr>
          <w:rFonts w:ascii="Times New Roman" w:eastAsiaTheme="majorEastAsia" w:hAnsi="Times New Roman"/>
          <w:b/>
          <w:bCs/>
          <w:color w:val="000000" w:themeColor="text1"/>
          <w:sz w:val="28"/>
          <w:szCs w:val="28"/>
        </w:rPr>
      </w:pPr>
      <w:r w:rsidRPr="00BC7EE7">
        <w:rPr>
          <w:rFonts w:ascii="Times New Roman" w:hAnsi="Times New Roman"/>
          <w:color w:val="000000" w:themeColor="text1"/>
        </w:rPr>
        <w:br w:type="page"/>
      </w:r>
    </w:p>
    <w:p w:rsidR="003360B4" w:rsidRPr="00DD68E9" w:rsidRDefault="003360B4" w:rsidP="00500214">
      <w:pPr>
        <w:jc w:val="center"/>
        <w:rPr>
          <w:rFonts w:ascii="Times New Roman" w:hAnsi="Times New Roman"/>
          <w:b/>
          <w:bCs/>
          <w:color w:val="4F81BD" w:themeColor="accent1"/>
          <w:sz w:val="28"/>
          <w:szCs w:val="28"/>
          <w:u w:val="single"/>
        </w:rPr>
      </w:pPr>
      <w:r w:rsidRPr="00DD68E9">
        <w:rPr>
          <w:rFonts w:ascii="Times New Roman" w:hAnsi="Times New Roman"/>
          <w:b/>
          <w:bCs/>
          <w:color w:val="4F81BD" w:themeColor="accent1"/>
          <w:sz w:val="28"/>
          <w:szCs w:val="28"/>
          <w:u w:val="single"/>
        </w:rPr>
        <w:lastRenderedPageBreak/>
        <w:t>EXECUTIVE SUMMARY</w:t>
      </w:r>
    </w:p>
    <w:p w:rsidR="001E7079" w:rsidRPr="00BC7EE7" w:rsidRDefault="001E7079"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internship report on audit planning &amp; procedures: A look from Green</w:t>
      </w:r>
      <w:r w:rsidR="002B7292">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as required by the supervisor Mohammad Amzad Hossain, Assistant Professor</w:t>
      </w:r>
      <w:r w:rsidR="001C424F">
        <w:rPr>
          <w:rFonts w:ascii="Times New Roman" w:hAnsi="Times New Roman"/>
          <w:color w:val="000000" w:themeColor="text1"/>
          <w:sz w:val="24"/>
          <w:szCs w:val="24"/>
        </w:rPr>
        <w:t>-AIS</w:t>
      </w:r>
      <w:r w:rsidRPr="00BC7EE7">
        <w:rPr>
          <w:rFonts w:ascii="Times New Roman" w:hAnsi="Times New Roman"/>
          <w:color w:val="000000" w:themeColor="text1"/>
          <w:sz w:val="24"/>
          <w:szCs w:val="24"/>
        </w:rPr>
        <w:t xml:space="preserve"> of School of Business &amp; Economics of United International University. The objective of the study is to study and analyze the audit planning &amp; procedures, to identify problem of audit planning &amp; procedures and recommend policies to overcome the problems of Green</w:t>
      </w:r>
      <w:r w:rsidR="001C424F">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w:t>
      </w:r>
      <w:r w:rsidRPr="00BC7EE7">
        <w:rPr>
          <w:rFonts w:ascii="Times New Roman" w:hAnsi="Times New Roman"/>
          <w:color w:val="000000" w:themeColor="text1"/>
          <w:sz w:val="24"/>
          <w:szCs w:val="24"/>
          <w:cs/>
          <w:lang w:bidi="bn-BD"/>
        </w:rPr>
        <w:t>Bangshal</w:t>
      </w:r>
      <w:r w:rsidRPr="00BC7EE7">
        <w:rPr>
          <w:rFonts w:ascii="Times New Roman" w:hAnsi="Times New Roman"/>
          <w:color w:val="000000" w:themeColor="text1"/>
          <w:sz w:val="24"/>
          <w:szCs w:val="24"/>
        </w:rPr>
        <w:t xml:space="preserve"> Road Branch. Two types of data are used here, primary and secondary data. </w:t>
      </w:r>
      <w:r w:rsidR="000F01FB" w:rsidRPr="00BC7EE7">
        <w:rPr>
          <w:rFonts w:ascii="Times New Roman" w:hAnsi="Times New Roman"/>
          <w:color w:val="000000" w:themeColor="text1"/>
          <w:sz w:val="24"/>
          <w:szCs w:val="24"/>
        </w:rPr>
        <w:t xml:space="preserve">Different kind </w:t>
      </w:r>
      <w:r w:rsidRPr="00BC7EE7">
        <w:rPr>
          <w:rFonts w:ascii="Times New Roman" w:hAnsi="Times New Roman"/>
          <w:color w:val="000000" w:themeColor="text1"/>
          <w:sz w:val="24"/>
          <w:szCs w:val="24"/>
        </w:rPr>
        <w:t>of general bank activity of Green</w:t>
      </w:r>
      <w:r w:rsidR="002B7292">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is discussed here. </w:t>
      </w:r>
    </w:p>
    <w:p w:rsidR="001E7079" w:rsidRPr="00BC7EE7" w:rsidRDefault="001E7079"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Here, this internship report is divided into nine chapters. The </w:t>
      </w:r>
      <w:r w:rsidRPr="00BC7EE7">
        <w:rPr>
          <w:rFonts w:ascii="Times New Roman" w:hAnsi="Times New Roman"/>
          <w:b/>
          <w:color w:val="000000" w:themeColor="text1"/>
          <w:sz w:val="24"/>
          <w:szCs w:val="24"/>
        </w:rPr>
        <w:t>first</w:t>
      </w:r>
      <w:r w:rsidRPr="00BC7EE7">
        <w:rPr>
          <w:rFonts w:ascii="Times New Roman" w:hAnsi="Times New Roman"/>
          <w:color w:val="000000" w:themeColor="text1"/>
          <w:sz w:val="24"/>
          <w:szCs w:val="24"/>
        </w:rPr>
        <w:t xml:space="preserve"> chapter of this report is</w:t>
      </w:r>
      <w:r w:rsidR="002B7292">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lang w:bidi="bn-BD"/>
        </w:rPr>
        <w:t>executive summary</w:t>
      </w:r>
      <w:r w:rsidRPr="00BC7EE7">
        <w:rPr>
          <w:rFonts w:ascii="Times New Roman" w:hAnsi="Times New Roman"/>
          <w:color w:val="000000" w:themeColor="text1"/>
          <w:sz w:val="24"/>
          <w:szCs w:val="24"/>
        </w:rPr>
        <w:t xml:space="preserve">. The </w:t>
      </w:r>
      <w:r w:rsidRPr="00BC7EE7">
        <w:rPr>
          <w:rFonts w:ascii="Times New Roman" w:hAnsi="Times New Roman"/>
          <w:b/>
          <w:color w:val="000000" w:themeColor="text1"/>
          <w:sz w:val="24"/>
          <w:szCs w:val="24"/>
        </w:rPr>
        <w:t>second</w:t>
      </w:r>
      <w:r w:rsidRPr="00BC7EE7">
        <w:rPr>
          <w:rFonts w:ascii="Times New Roman" w:hAnsi="Times New Roman"/>
          <w:color w:val="000000" w:themeColor="text1"/>
          <w:sz w:val="24"/>
          <w:szCs w:val="24"/>
        </w:rPr>
        <w:t xml:space="preserve"> chapter</w:t>
      </w:r>
      <w:r w:rsidRPr="00BC7EE7">
        <w:rPr>
          <w:rFonts w:ascii="Times New Roman" w:hAnsi="Times New Roman"/>
          <w:color w:val="000000" w:themeColor="text1"/>
          <w:sz w:val="24"/>
          <w:szCs w:val="24"/>
          <w:cs/>
          <w:lang w:bidi="bn-BD"/>
        </w:rPr>
        <w:t xml:space="preserve"> is</w:t>
      </w:r>
      <w:r w:rsidRPr="00BC7EE7">
        <w:rPr>
          <w:rFonts w:ascii="Times New Roman" w:hAnsi="Times New Roman"/>
          <w:color w:val="000000" w:themeColor="text1"/>
          <w:sz w:val="24"/>
          <w:szCs w:val="24"/>
        </w:rPr>
        <w:t xml:space="preserve"> introduction which presents the rational and origin of the study. The </w:t>
      </w:r>
      <w:r w:rsidRPr="00BC7EE7">
        <w:rPr>
          <w:rFonts w:ascii="Times New Roman" w:hAnsi="Times New Roman"/>
          <w:b/>
          <w:color w:val="000000" w:themeColor="text1"/>
          <w:sz w:val="24"/>
          <w:szCs w:val="24"/>
        </w:rPr>
        <w:t>third</w:t>
      </w:r>
      <w:r w:rsidRPr="00BC7EE7">
        <w:rPr>
          <w:rFonts w:ascii="Times New Roman" w:hAnsi="Times New Roman"/>
          <w:color w:val="000000" w:themeColor="text1"/>
          <w:sz w:val="24"/>
          <w:szCs w:val="24"/>
        </w:rPr>
        <w:t xml:space="preserve"> chapter is about</w:t>
      </w:r>
      <w:r w:rsidR="002B7292">
        <w:rPr>
          <w:rFonts w:ascii="Times New Roman" w:hAnsi="Times New Roman"/>
          <w:color w:val="000000" w:themeColor="text1"/>
          <w:sz w:val="24"/>
          <w:szCs w:val="24"/>
        </w:rPr>
        <w:t xml:space="preserve"> </w:t>
      </w:r>
      <w:r w:rsidR="000F01FB" w:rsidRPr="00BC7EE7">
        <w:rPr>
          <w:rFonts w:ascii="Times New Roman" w:hAnsi="Times New Roman"/>
          <w:color w:val="000000" w:themeColor="text1"/>
          <w:sz w:val="24"/>
          <w:szCs w:val="24"/>
          <w:lang w:bidi="bn-BD"/>
        </w:rPr>
        <w:t>organizational background and industry perspective</w:t>
      </w:r>
      <w:r w:rsidRPr="00BC7EE7">
        <w:rPr>
          <w:rFonts w:ascii="Times New Roman" w:hAnsi="Times New Roman"/>
          <w:color w:val="000000" w:themeColor="text1"/>
          <w:sz w:val="24"/>
          <w:szCs w:val="24"/>
        </w:rPr>
        <w:t xml:space="preserve">. The </w:t>
      </w:r>
      <w:r w:rsidRPr="00BC7EE7">
        <w:rPr>
          <w:rFonts w:ascii="Times New Roman" w:hAnsi="Times New Roman"/>
          <w:b/>
          <w:color w:val="000000" w:themeColor="text1"/>
          <w:sz w:val="24"/>
          <w:szCs w:val="24"/>
        </w:rPr>
        <w:t>fourth</w:t>
      </w:r>
      <w:r w:rsidRPr="00BC7EE7">
        <w:rPr>
          <w:rFonts w:ascii="Times New Roman" w:hAnsi="Times New Roman"/>
          <w:color w:val="000000" w:themeColor="text1"/>
          <w:sz w:val="24"/>
          <w:szCs w:val="24"/>
        </w:rPr>
        <w:t xml:space="preserve"> chapter is </w:t>
      </w:r>
      <w:r w:rsidR="00435603" w:rsidRPr="00BC7EE7">
        <w:rPr>
          <w:rFonts w:ascii="Times New Roman" w:hAnsi="Times New Roman"/>
          <w:color w:val="000000" w:themeColor="text1"/>
          <w:sz w:val="24"/>
          <w:szCs w:val="24"/>
        </w:rPr>
        <w:t>objectives of the study</w:t>
      </w:r>
      <w:r w:rsidRPr="00BC7EE7">
        <w:rPr>
          <w:rFonts w:ascii="Times New Roman" w:hAnsi="Times New Roman"/>
          <w:color w:val="000000" w:themeColor="text1"/>
          <w:sz w:val="24"/>
          <w:szCs w:val="24"/>
        </w:rPr>
        <w:t xml:space="preserve">. Chapter </w:t>
      </w:r>
      <w:r w:rsidRPr="00BC7EE7">
        <w:rPr>
          <w:rFonts w:ascii="Times New Roman" w:hAnsi="Times New Roman"/>
          <w:b/>
          <w:color w:val="000000" w:themeColor="text1"/>
          <w:sz w:val="24"/>
          <w:szCs w:val="24"/>
        </w:rPr>
        <w:t>five</w:t>
      </w:r>
      <w:r w:rsidRPr="00BC7EE7">
        <w:rPr>
          <w:rFonts w:ascii="Times New Roman" w:hAnsi="Times New Roman"/>
          <w:color w:val="000000" w:themeColor="text1"/>
          <w:sz w:val="24"/>
          <w:szCs w:val="24"/>
        </w:rPr>
        <w:t xml:space="preserve"> is </w:t>
      </w:r>
      <w:r w:rsidR="00435603" w:rsidRPr="00BC7EE7">
        <w:rPr>
          <w:rFonts w:ascii="Times New Roman" w:hAnsi="Times New Roman"/>
          <w:color w:val="000000" w:themeColor="text1"/>
          <w:sz w:val="24"/>
          <w:szCs w:val="24"/>
        </w:rPr>
        <w:t>methodology of the report, here the process of data collection, sources of data, scoops and limitations are explained discus</w:t>
      </w:r>
      <w:r w:rsidRPr="00BC7EE7">
        <w:rPr>
          <w:rFonts w:ascii="Times New Roman" w:hAnsi="Times New Roman"/>
          <w:color w:val="000000" w:themeColor="text1"/>
          <w:sz w:val="24"/>
          <w:szCs w:val="24"/>
        </w:rPr>
        <w:t>. The</w:t>
      </w:r>
      <w:r w:rsidRPr="00BC7EE7">
        <w:rPr>
          <w:rFonts w:ascii="Times New Roman" w:hAnsi="Times New Roman"/>
          <w:b/>
          <w:color w:val="000000" w:themeColor="text1"/>
          <w:sz w:val="24"/>
          <w:szCs w:val="24"/>
        </w:rPr>
        <w:t xml:space="preserve"> sixth</w:t>
      </w:r>
      <w:r w:rsidRPr="00BC7EE7">
        <w:rPr>
          <w:rFonts w:ascii="Times New Roman" w:hAnsi="Times New Roman"/>
          <w:color w:val="000000" w:themeColor="text1"/>
          <w:sz w:val="24"/>
          <w:szCs w:val="24"/>
        </w:rPr>
        <w:t xml:space="preserve"> chapter is about </w:t>
      </w:r>
      <w:r w:rsidR="00435603" w:rsidRPr="00BC7EE7">
        <w:rPr>
          <w:rFonts w:ascii="Times New Roman" w:hAnsi="Times New Roman"/>
          <w:color w:val="000000" w:themeColor="text1"/>
          <w:sz w:val="24"/>
          <w:szCs w:val="24"/>
        </w:rPr>
        <w:t>Green Tiger Electric Vehicle Limited audit plan &amp; procedures</w:t>
      </w:r>
      <w:r w:rsidRPr="00BC7EE7">
        <w:rPr>
          <w:rFonts w:ascii="Times New Roman" w:hAnsi="Times New Roman"/>
          <w:color w:val="000000" w:themeColor="text1"/>
          <w:sz w:val="24"/>
          <w:szCs w:val="24"/>
        </w:rPr>
        <w:t xml:space="preserve">. The </w:t>
      </w:r>
      <w:r w:rsidRPr="00BC7EE7">
        <w:rPr>
          <w:rFonts w:ascii="Times New Roman" w:hAnsi="Times New Roman"/>
          <w:b/>
          <w:color w:val="000000" w:themeColor="text1"/>
          <w:sz w:val="24"/>
          <w:szCs w:val="24"/>
        </w:rPr>
        <w:t>seventh</w:t>
      </w:r>
      <w:r w:rsidRPr="00BC7EE7">
        <w:rPr>
          <w:rFonts w:ascii="Times New Roman" w:hAnsi="Times New Roman"/>
          <w:color w:val="000000" w:themeColor="text1"/>
          <w:sz w:val="24"/>
          <w:szCs w:val="24"/>
        </w:rPr>
        <w:t xml:space="preserve"> chapter is </w:t>
      </w:r>
      <w:r w:rsidR="000F01FB" w:rsidRPr="00BC7EE7">
        <w:rPr>
          <w:rFonts w:ascii="Times New Roman" w:hAnsi="Times New Roman"/>
          <w:color w:val="000000" w:themeColor="text1"/>
          <w:sz w:val="24"/>
          <w:szCs w:val="24"/>
        </w:rPr>
        <w:t>analysis and findings</w:t>
      </w:r>
      <w:r w:rsidRPr="00BC7EE7">
        <w:rPr>
          <w:rFonts w:ascii="Times New Roman" w:hAnsi="Times New Roman"/>
          <w:color w:val="000000" w:themeColor="text1"/>
          <w:sz w:val="24"/>
          <w:szCs w:val="24"/>
        </w:rPr>
        <w:t xml:space="preserve">. Chapter </w:t>
      </w:r>
      <w:r w:rsidRPr="00BC7EE7">
        <w:rPr>
          <w:rFonts w:ascii="Times New Roman" w:hAnsi="Times New Roman"/>
          <w:b/>
          <w:color w:val="000000" w:themeColor="text1"/>
          <w:sz w:val="24"/>
          <w:szCs w:val="24"/>
        </w:rPr>
        <w:t>Eight</w:t>
      </w:r>
      <w:r w:rsidRPr="00BC7EE7">
        <w:rPr>
          <w:rFonts w:ascii="Times New Roman" w:hAnsi="Times New Roman"/>
          <w:color w:val="000000" w:themeColor="text1"/>
          <w:sz w:val="24"/>
          <w:szCs w:val="24"/>
        </w:rPr>
        <w:t xml:space="preserve"> is </w:t>
      </w:r>
      <w:r w:rsidR="00435603" w:rsidRPr="00BC7EE7">
        <w:rPr>
          <w:rFonts w:ascii="Times New Roman" w:hAnsi="Times New Roman"/>
          <w:color w:val="000000" w:themeColor="text1"/>
          <w:sz w:val="24"/>
          <w:szCs w:val="24"/>
        </w:rPr>
        <w:t>conclusion part of the study</w:t>
      </w:r>
      <w:r w:rsidRPr="00BC7EE7">
        <w:rPr>
          <w:rFonts w:ascii="Times New Roman" w:hAnsi="Times New Roman"/>
          <w:color w:val="000000" w:themeColor="text1"/>
          <w:sz w:val="24"/>
          <w:szCs w:val="24"/>
        </w:rPr>
        <w:t xml:space="preserve">. And the last chapter, chapter </w:t>
      </w:r>
      <w:r w:rsidRPr="00BC7EE7">
        <w:rPr>
          <w:rFonts w:ascii="Times New Roman" w:hAnsi="Times New Roman"/>
          <w:b/>
          <w:color w:val="000000" w:themeColor="text1"/>
          <w:sz w:val="24"/>
          <w:szCs w:val="24"/>
        </w:rPr>
        <w:t>nine</w:t>
      </w:r>
      <w:r w:rsidRPr="00BC7EE7">
        <w:rPr>
          <w:rFonts w:ascii="Times New Roman" w:hAnsi="Times New Roman"/>
          <w:color w:val="000000" w:themeColor="text1"/>
          <w:sz w:val="24"/>
          <w:szCs w:val="24"/>
        </w:rPr>
        <w:t xml:space="preserve"> is the</w:t>
      </w:r>
      <w:r w:rsidR="001C424F">
        <w:rPr>
          <w:rFonts w:ascii="Times New Roman" w:hAnsi="Times New Roman"/>
          <w:color w:val="000000" w:themeColor="text1"/>
          <w:sz w:val="24"/>
          <w:szCs w:val="24"/>
        </w:rPr>
        <w:t xml:space="preserve"> </w:t>
      </w:r>
      <w:r w:rsidR="000F01FB" w:rsidRPr="00BC7EE7">
        <w:rPr>
          <w:rFonts w:ascii="Times New Roman" w:hAnsi="Times New Roman"/>
          <w:color w:val="000000" w:themeColor="text1"/>
          <w:sz w:val="24"/>
          <w:szCs w:val="24"/>
        </w:rPr>
        <w:t xml:space="preserve">appendix. </w:t>
      </w:r>
    </w:p>
    <w:p w:rsidR="004D6F32" w:rsidRDefault="001E7079" w:rsidP="00434472">
      <w:pPr>
        <w:spacing w:line="360" w:lineRule="auto"/>
        <w:jc w:val="both"/>
        <w:rPr>
          <w:rFonts w:ascii="Times New Roman" w:hAnsi="Times New Roman"/>
          <w:color w:val="000000" w:themeColor="text1"/>
          <w:sz w:val="24"/>
          <w:szCs w:val="24"/>
        </w:rPr>
        <w:sectPr w:rsidR="004D6F32" w:rsidSect="004D6F32">
          <w:footerReference w:type="first" r:id="rId14"/>
          <w:type w:val="continuous"/>
          <w:pgSz w:w="11907" w:h="16839" w:code="9"/>
          <w:pgMar w:top="1440" w:right="1440" w:bottom="1440" w:left="1440" w:header="720" w:footer="720" w:gutter="0"/>
          <w:pgNumType w:fmt="lowerRoman"/>
          <w:cols w:space="720"/>
          <w:docGrid w:linePitch="360"/>
        </w:sectPr>
      </w:pPr>
      <w:r w:rsidRPr="00BC7EE7">
        <w:rPr>
          <w:rFonts w:ascii="Times New Roman" w:hAnsi="Times New Roman"/>
          <w:color w:val="000000" w:themeColor="text1"/>
          <w:sz w:val="24"/>
          <w:szCs w:val="24"/>
        </w:rPr>
        <w:t xml:space="preserve">The main findings of the study </w:t>
      </w:r>
      <w:r w:rsidR="00240973" w:rsidRPr="00BC7EE7">
        <w:rPr>
          <w:rFonts w:ascii="Times New Roman" w:hAnsi="Times New Roman"/>
          <w:color w:val="000000" w:themeColor="text1"/>
          <w:sz w:val="24"/>
          <w:szCs w:val="24"/>
        </w:rPr>
        <w:t>Audit planning is one of the most important core phase where necessary consideration is given to the indispensable areas at the begging of the audit procedure</w:t>
      </w:r>
      <w:r w:rsidR="00240973" w:rsidRPr="00BC7EE7">
        <w:rPr>
          <w:rFonts w:ascii="Times New Roman" w:hAnsi="Times New Roman"/>
          <w:color w:val="000000" w:themeColor="text1"/>
          <w:sz w:val="24"/>
          <w:szCs w:val="24"/>
          <w:cs/>
          <w:lang w:bidi="bn-BD"/>
        </w:rPr>
        <w:t xml:space="preserve">. </w:t>
      </w:r>
      <w:r w:rsidRPr="00BC7EE7">
        <w:rPr>
          <w:rFonts w:ascii="Times New Roman" w:hAnsi="Times New Roman"/>
          <w:color w:val="000000" w:themeColor="text1"/>
          <w:sz w:val="24"/>
          <w:szCs w:val="24"/>
        </w:rPr>
        <w:t xml:space="preserve">Some recommendations of the study </w:t>
      </w:r>
      <w:r w:rsidR="00240973" w:rsidRPr="00BC7EE7">
        <w:rPr>
          <w:rFonts w:ascii="Times New Roman" w:hAnsi="Times New Roman"/>
          <w:color w:val="000000" w:themeColor="text1"/>
          <w:sz w:val="24"/>
          <w:szCs w:val="24"/>
          <w:cs/>
          <w:lang w:bidi="bn-BD"/>
        </w:rPr>
        <w:t>audit</w:t>
      </w:r>
      <w:r w:rsidRPr="00BC7EE7">
        <w:rPr>
          <w:rFonts w:ascii="Times New Roman" w:hAnsi="Times New Roman"/>
          <w:color w:val="000000" w:themeColor="text1"/>
          <w:sz w:val="24"/>
          <w:szCs w:val="24"/>
        </w:rPr>
        <w:t xml:space="preserve"> departme</w:t>
      </w:r>
      <w:r w:rsidR="00240973" w:rsidRPr="00BC7EE7">
        <w:rPr>
          <w:rFonts w:ascii="Times New Roman" w:hAnsi="Times New Roman"/>
          <w:color w:val="000000" w:themeColor="text1"/>
          <w:sz w:val="24"/>
          <w:szCs w:val="24"/>
        </w:rPr>
        <w:t>nt should more advance,</w:t>
      </w:r>
      <w:r w:rsidRPr="00BC7EE7">
        <w:rPr>
          <w:rFonts w:ascii="Times New Roman" w:hAnsi="Times New Roman"/>
          <w:color w:val="000000" w:themeColor="text1"/>
          <w:sz w:val="24"/>
          <w:szCs w:val="24"/>
        </w:rPr>
        <w:t xml:space="preserve"> sh</w:t>
      </w:r>
      <w:r w:rsidR="00240973" w:rsidRPr="00BC7EE7">
        <w:rPr>
          <w:rFonts w:ascii="Times New Roman" w:hAnsi="Times New Roman"/>
          <w:color w:val="000000" w:themeColor="text1"/>
          <w:sz w:val="24"/>
          <w:szCs w:val="24"/>
        </w:rPr>
        <w:t>ould fast</w:t>
      </w:r>
      <w:r w:rsidRPr="00BC7EE7">
        <w:rPr>
          <w:rFonts w:ascii="Times New Roman" w:hAnsi="Times New Roman"/>
          <w:color w:val="000000" w:themeColor="text1"/>
          <w:sz w:val="24"/>
          <w:szCs w:val="24"/>
        </w:rPr>
        <w:t xml:space="preserve"> process, and they should more co</w:t>
      </w:r>
      <w:r w:rsidR="00240973" w:rsidRPr="00BC7EE7">
        <w:rPr>
          <w:rFonts w:ascii="Times New Roman" w:hAnsi="Times New Roman"/>
          <w:color w:val="000000" w:themeColor="text1"/>
          <w:sz w:val="24"/>
          <w:szCs w:val="24"/>
        </w:rPr>
        <w:t>ncern about a</w:t>
      </w:r>
      <w:r w:rsidR="00240973" w:rsidRPr="00BC7EE7">
        <w:rPr>
          <w:rFonts w:ascii="Times New Roman" w:hAnsi="Times New Roman"/>
          <w:color w:val="000000" w:themeColor="text1"/>
          <w:sz w:val="24"/>
          <w:szCs w:val="24"/>
          <w:cs/>
          <w:lang w:bidi="bn-BD"/>
        </w:rPr>
        <w:t>udit planning and procedure</w:t>
      </w:r>
      <w:r w:rsidRPr="00BC7EE7">
        <w:rPr>
          <w:rFonts w:ascii="Times New Roman" w:hAnsi="Times New Roman"/>
          <w:color w:val="000000" w:themeColor="text1"/>
          <w:sz w:val="24"/>
          <w:szCs w:val="24"/>
        </w:rPr>
        <w:t>.</w:t>
      </w:r>
    </w:p>
    <w:p w:rsidR="00126F65" w:rsidRPr="00BC7EE7" w:rsidRDefault="00126F65" w:rsidP="00126F65">
      <w:pPr>
        <w:jc w:val="center"/>
        <w:rPr>
          <w:rFonts w:ascii="Times New Roman" w:hAnsi="Times New Roman"/>
          <w:b/>
          <w:color w:val="000000" w:themeColor="text1"/>
          <w:sz w:val="72"/>
          <w:szCs w:val="72"/>
        </w:rPr>
      </w:pPr>
    </w:p>
    <w:p w:rsidR="00126F65" w:rsidRPr="00BC7EE7" w:rsidRDefault="00126F65" w:rsidP="00126F65">
      <w:pPr>
        <w:jc w:val="center"/>
        <w:rPr>
          <w:rFonts w:ascii="Times New Roman" w:hAnsi="Times New Roman"/>
          <w:b/>
          <w:color w:val="000000" w:themeColor="text1"/>
          <w:sz w:val="72"/>
          <w:szCs w:val="72"/>
        </w:rPr>
      </w:pPr>
    </w:p>
    <w:p w:rsidR="00126F65" w:rsidRPr="00BC7EE7" w:rsidRDefault="00126F65" w:rsidP="00126F65">
      <w:pPr>
        <w:jc w:val="center"/>
        <w:rPr>
          <w:rFonts w:ascii="Times New Roman" w:hAnsi="Times New Roman"/>
          <w:b/>
          <w:color w:val="000000" w:themeColor="text1"/>
          <w:sz w:val="72"/>
          <w:szCs w:val="72"/>
        </w:rPr>
      </w:pPr>
    </w:p>
    <w:p w:rsidR="00126F65" w:rsidRPr="00BC7EE7" w:rsidRDefault="00126F65" w:rsidP="00126F65">
      <w:pPr>
        <w:jc w:val="center"/>
        <w:rPr>
          <w:rFonts w:ascii="Times New Roman" w:hAnsi="Times New Roman"/>
          <w:b/>
          <w:color w:val="000000" w:themeColor="text1"/>
          <w:sz w:val="72"/>
          <w:szCs w:val="72"/>
        </w:rPr>
      </w:pPr>
    </w:p>
    <w:p w:rsidR="00126F65" w:rsidRPr="00BC7EE7" w:rsidRDefault="00126F65" w:rsidP="00F552AE">
      <w:pPr>
        <w:pStyle w:val="Heading1"/>
        <w:jc w:val="center"/>
        <w:rPr>
          <w:rFonts w:ascii="Times New Roman" w:hAnsi="Times New Roman" w:cs="Times New Roman"/>
          <w:color w:val="000000" w:themeColor="text1"/>
          <w:sz w:val="96"/>
          <w:szCs w:val="96"/>
          <w:u w:val="single"/>
          <w:lang w:bidi="bn-BD"/>
        </w:rPr>
      </w:pPr>
      <w:bookmarkStart w:id="2" w:name="_Toc515913247"/>
      <w:r w:rsidRPr="00BC7EE7">
        <w:rPr>
          <w:rFonts w:ascii="Times New Roman" w:hAnsi="Times New Roman" w:cs="Times New Roman"/>
          <w:color w:val="000000" w:themeColor="text1"/>
          <w:sz w:val="96"/>
          <w:szCs w:val="96"/>
          <w:u w:val="single"/>
        </w:rPr>
        <w:t>Chapter - 0</w:t>
      </w:r>
      <w:r w:rsidR="003B6A25" w:rsidRPr="00BC7EE7">
        <w:rPr>
          <w:rFonts w:ascii="Times New Roman" w:hAnsi="Times New Roman" w:cs="Times New Roman"/>
          <w:color w:val="000000" w:themeColor="text1"/>
          <w:sz w:val="96"/>
          <w:szCs w:val="96"/>
          <w:u w:val="single"/>
          <w:cs/>
          <w:lang w:bidi="bn-BD"/>
        </w:rPr>
        <w:t>2</w:t>
      </w:r>
      <w:bookmarkEnd w:id="2"/>
    </w:p>
    <w:p w:rsidR="00C34CDE" w:rsidRPr="00BC7EE7" w:rsidRDefault="00126F65" w:rsidP="00F552AE">
      <w:pPr>
        <w:pStyle w:val="Heading1"/>
        <w:jc w:val="center"/>
        <w:rPr>
          <w:rFonts w:ascii="Times New Roman" w:hAnsi="Times New Roman" w:cs="Times New Roman"/>
          <w:color w:val="000000" w:themeColor="text1"/>
          <w:sz w:val="96"/>
          <w:szCs w:val="96"/>
        </w:rPr>
      </w:pPr>
      <w:bookmarkStart w:id="3" w:name="_Toc515913248"/>
      <w:r w:rsidRPr="00BC7EE7">
        <w:rPr>
          <w:rFonts w:ascii="Times New Roman" w:hAnsi="Times New Roman" w:cs="Times New Roman"/>
          <w:color w:val="000000" w:themeColor="text1"/>
          <w:sz w:val="96"/>
          <w:szCs w:val="96"/>
        </w:rPr>
        <w:t>Introduction</w:t>
      </w:r>
      <w:bookmarkEnd w:id="3"/>
    </w:p>
    <w:p w:rsidR="003D150A" w:rsidRPr="00BC7EE7" w:rsidRDefault="00C34CDE" w:rsidP="00C92C05">
      <w:pPr>
        <w:rPr>
          <w:rFonts w:ascii="Times New Roman" w:hAnsi="Times New Roman"/>
          <w:b/>
          <w:color w:val="000000" w:themeColor="text1"/>
          <w:sz w:val="28"/>
          <w:szCs w:val="24"/>
          <w:u w:val="single"/>
        </w:rPr>
      </w:pPr>
      <w:r w:rsidRPr="00BC7EE7">
        <w:rPr>
          <w:rFonts w:ascii="Times New Roman" w:hAnsi="Times New Roman"/>
          <w:color w:val="000000" w:themeColor="text1"/>
          <w:sz w:val="96"/>
          <w:szCs w:val="96"/>
        </w:rPr>
        <w:br w:type="page"/>
      </w:r>
    </w:p>
    <w:p w:rsidR="00B35C53" w:rsidRPr="00BC7EE7" w:rsidRDefault="00863A4B" w:rsidP="00434472">
      <w:pPr>
        <w:pStyle w:val="Heading2"/>
        <w:jc w:val="both"/>
        <w:rPr>
          <w:rFonts w:ascii="Times New Roman" w:hAnsi="Times New Roman" w:cs="Times New Roman"/>
          <w:color w:val="000000" w:themeColor="text1"/>
          <w:sz w:val="24"/>
          <w:szCs w:val="24"/>
        </w:rPr>
      </w:pPr>
      <w:bookmarkStart w:id="4" w:name="_Toc515913249"/>
      <w:r w:rsidRPr="00BC7EE7">
        <w:rPr>
          <w:rFonts w:ascii="Times New Roman" w:hAnsi="Times New Roman" w:cs="Times New Roman"/>
          <w:color w:val="000000" w:themeColor="text1"/>
          <w:sz w:val="24"/>
          <w:szCs w:val="24"/>
        </w:rPr>
        <w:lastRenderedPageBreak/>
        <w:t xml:space="preserve">1.1 </w:t>
      </w:r>
      <w:r w:rsidR="00B35C53" w:rsidRPr="00BC7EE7">
        <w:rPr>
          <w:rFonts w:ascii="Times New Roman" w:hAnsi="Times New Roman" w:cs="Times New Roman"/>
          <w:color w:val="000000" w:themeColor="text1"/>
          <w:sz w:val="24"/>
          <w:szCs w:val="24"/>
          <w:u w:val="single"/>
        </w:rPr>
        <w:t>Introduction of Audit Planning</w:t>
      </w:r>
      <w:bookmarkEnd w:id="4"/>
    </w:p>
    <w:p w:rsidR="00863A4B" w:rsidRPr="00BC7EE7" w:rsidRDefault="00863A4B" w:rsidP="00434472">
      <w:pPr>
        <w:jc w:val="both"/>
        <w:rPr>
          <w:rFonts w:ascii="Times New Roman" w:hAnsi="Times New Roman"/>
          <w:color w:val="000000" w:themeColor="text1"/>
        </w:rPr>
      </w:pPr>
    </w:p>
    <w:p w:rsidR="003D150A" w:rsidRPr="00BC7EE7" w:rsidRDefault="00B35C53"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Audit is the formal procedure of evaluation of an organization’s financial statements, physical verification of assets, laws and regulations and others. An audit plan is more detailed than the strategy and sets out the nature, timing and extent of audit procedures (including risk assessment procedures) to be performed by engagement team members in order to obtain sufficient appropriate audit evidence. Chartered accountants conduct three types of audit, those are- financial statements audit, compliance audit and operational or internal audit. Audit planning helps an auditor to perform audit procedures more effectively and efficiently. Not only </w:t>
      </w:r>
      <w:r w:rsidR="00862284" w:rsidRPr="00BC7EE7">
        <w:rPr>
          <w:rFonts w:ascii="Times New Roman" w:hAnsi="Times New Roman"/>
          <w:color w:val="000000" w:themeColor="text1"/>
          <w:sz w:val="24"/>
          <w:szCs w:val="24"/>
        </w:rPr>
        <w:t>has this audit plan also helped</w:t>
      </w:r>
      <w:r w:rsidRPr="00BC7EE7">
        <w:rPr>
          <w:rFonts w:ascii="Times New Roman" w:hAnsi="Times New Roman"/>
          <w:color w:val="000000" w:themeColor="text1"/>
          <w:sz w:val="24"/>
          <w:szCs w:val="24"/>
        </w:rPr>
        <w:t xml:space="preserve"> an auditor to ensure few things. </w:t>
      </w:r>
    </w:p>
    <w:p w:rsidR="003D150A" w:rsidRPr="00BC7EE7" w:rsidRDefault="003D150A"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Those </w:t>
      </w:r>
      <w:r w:rsidR="00605CEE" w:rsidRPr="00BC7EE7">
        <w:rPr>
          <w:rFonts w:ascii="Times New Roman" w:hAnsi="Times New Roman"/>
          <w:color w:val="000000" w:themeColor="text1"/>
          <w:sz w:val="24"/>
          <w:szCs w:val="24"/>
        </w:rPr>
        <w:t>are</w:t>
      </w:r>
      <w:r w:rsidRPr="00BC7EE7">
        <w:rPr>
          <w:rFonts w:ascii="Times New Roman" w:hAnsi="Times New Roman"/>
          <w:color w:val="000000" w:themeColor="text1"/>
          <w:sz w:val="24"/>
          <w:szCs w:val="24"/>
        </w:rPr>
        <w:t>-</w:t>
      </w:r>
    </w:p>
    <w:p w:rsidR="00B35C53" w:rsidRPr="00BC7EE7" w:rsidRDefault="00B35C53" w:rsidP="00434472">
      <w:pPr>
        <w:numPr>
          <w:ilvl w:val="0"/>
          <w:numId w:val="3"/>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Helps to ensure appropriate attention is devoted to important areas of the audit.</w:t>
      </w:r>
    </w:p>
    <w:p w:rsidR="00B35C53" w:rsidRPr="00BC7EE7" w:rsidRDefault="00B35C53" w:rsidP="00434472">
      <w:pPr>
        <w:numPr>
          <w:ilvl w:val="0"/>
          <w:numId w:val="3"/>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Helps to identify potential problems in the organization and helps to resolve on a timely basis.</w:t>
      </w:r>
    </w:p>
    <w:p w:rsidR="00B35C53" w:rsidRPr="00BC7EE7" w:rsidRDefault="00B35C53" w:rsidP="00434472">
      <w:pPr>
        <w:numPr>
          <w:ilvl w:val="0"/>
          <w:numId w:val="3"/>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It helps to ensure that the audit is properly organized and managed.</w:t>
      </w:r>
    </w:p>
    <w:p w:rsidR="00B35C53" w:rsidRPr="00BC7EE7" w:rsidRDefault="00B35C53" w:rsidP="00434472">
      <w:pPr>
        <w:numPr>
          <w:ilvl w:val="0"/>
          <w:numId w:val="3"/>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It facilitates direction and supervision of engagement team members.</w:t>
      </w:r>
    </w:p>
    <w:p w:rsidR="00B35C53" w:rsidRPr="00BC7EE7" w:rsidRDefault="00B35C53" w:rsidP="00434472">
      <w:pPr>
        <w:numPr>
          <w:ilvl w:val="0"/>
          <w:numId w:val="3"/>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It facilitates review of work. </w:t>
      </w:r>
    </w:p>
    <w:p w:rsidR="00175FA0" w:rsidRPr="00BC7EE7" w:rsidRDefault="00175FA0" w:rsidP="0043447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B35C53" w:rsidRPr="00BC7EE7" w:rsidRDefault="00B35C53"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lastRenderedPageBreak/>
        <w:t>When an auditor conducts an audit he/she has go through from few stag</w:t>
      </w:r>
      <w:r w:rsidR="00862284" w:rsidRPr="00BC7EE7">
        <w:rPr>
          <w:rFonts w:ascii="Times New Roman" w:hAnsi="Times New Roman"/>
          <w:color w:val="000000" w:themeColor="text1"/>
          <w:sz w:val="24"/>
          <w:szCs w:val="24"/>
        </w:rPr>
        <w:t>es and audit plan is one of</w:t>
      </w:r>
      <w:r w:rsidRPr="00BC7EE7">
        <w:rPr>
          <w:rFonts w:ascii="Times New Roman" w:hAnsi="Times New Roman"/>
          <w:color w:val="000000" w:themeColor="text1"/>
          <w:sz w:val="24"/>
          <w:szCs w:val="24"/>
        </w:rPr>
        <w:t xml:space="preserve"> them. This stage is done before conducting audit (which is known as pre-audit activity) and when </w:t>
      </w:r>
      <w:r w:rsidR="00862284" w:rsidRPr="00BC7EE7">
        <w:rPr>
          <w:rFonts w:ascii="Times New Roman" w:hAnsi="Times New Roman"/>
          <w:color w:val="000000" w:themeColor="text1"/>
          <w:sz w:val="24"/>
          <w:szCs w:val="24"/>
        </w:rPr>
        <w:t>auditor conducts</w:t>
      </w:r>
      <w:r w:rsidRPr="00BC7EE7">
        <w:rPr>
          <w:rFonts w:ascii="Times New Roman" w:hAnsi="Times New Roman"/>
          <w:color w:val="000000" w:themeColor="text1"/>
          <w:sz w:val="24"/>
          <w:szCs w:val="24"/>
        </w:rPr>
        <w:t xml:space="preserve"> the audit he/she implement the audit plan (which is known as audit activity). Audit plan is a systematic process that will be followed by an auditor while he/she perform internal or external audit in an organization or company. Audit plan is most important part for performing audit for internal and external audit. When an auditor plan</w:t>
      </w:r>
      <w:r w:rsidR="00862284" w:rsidRPr="00BC7EE7">
        <w:rPr>
          <w:rFonts w:ascii="Times New Roman" w:hAnsi="Times New Roman"/>
          <w:color w:val="000000" w:themeColor="text1"/>
          <w:sz w:val="24"/>
          <w:szCs w:val="24"/>
        </w:rPr>
        <w:t>s</w:t>
      </w:r>
      <w:r w:rsidRPr="00BC7EE7">
        <w:rPr>
          <w:rFonts w:ascii="Times New Roman" w:hAnsi="Times New Roman"/>
          <w:color w:val="000000" w:themeColor="text1"/>
          <w:sz w:val="24"/>
          <w:szCs w:val="24"/>
        </w:rPr>
        <w:t xml:space="preserve"> for conducting an audit, auditor and client discuss all the issues in a meeting. Such as- scope of the audit, objective of the audit, what are the available </w:t>
      </w:r>
      <w:r w:rsidR="00862284" w:rsidRPr="00BC7EE7">
        <w:rPr>
          <w:rFonts w:ascii="Times New Roman" w:hAnsi="Times New Roman"/>
          <w:color w:val="000000" w:themeColor="text1"/>
          <w:sz w:val="24"/>
          <w:szCs w:val="24"/>
        </w:rPr>
        <w:t>information</w:t>
      </w:r>
      <w:r w:rsidRPr="00BC7EE7">
        <w:rPr>
          <w:rFonts w:ascii="Times New Roman" w:hAnsi="Times New Roman"/>
          <w:color w:val="000000" w:themeColor="text1"/>
          <w:sz w:val="24"/>
          <w:szCs w:val="24"/>
        </w:rPr>
        <w:t>, other relevant resources and other steps of the audit. According Audit Practice Manual, an auditor should emphasize on the con</w:t>
      </w:r>
      <w:r w:rsidR="00862284" w:rsidRPr="00BC7EE7">
        <w:rPr>
          <w:rFonts w:ascii="Times New Roman" w:hAnsi="Times New Roman"/>
          <w:color w:val="000000" w:themeColor="text1"/>
          <w:sz w:val="24"/>
          <w:szCs w:val="24"/>
        </w:rPr>
        <w:t>tinue risk assessment</w:t>
      </w:r>
      <w:r w:rsidRPr="00BC7EE7">
        <w:rPr>
          <w:rFonts w:ascii="Times New Roman" w:hAnsi="Times New Roman"/>
          <w:color w:val="000000" w:themeColor="text1"/>
          <w:sz w:val="24"/>
          <w:szCs w:val="24"/>
        </w:rPr>
        <w:t xml:space="preserve"> for external or statutory audit. There is structured approach is available to planning an audit. Those are – </w:t>
      </w:r>
    </w:p>
    <w:p w:rsidR="00B35C53" w:rsidRPr="00BC7EE7" w:rsidRDefault="00B35C53" w:rsidP="00434472">
      <w:pPr>
        <w:numPr>
          <w:ilvl w:val="0"/>
          <w:numId w:val="4"/>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Ensuring that ethical requirements continue to be met.</w:t>
      </w:r>
    </w:p>
    <w:p w:rsidR="00B35C53" w:rsidRPr="00BC7EE7" w:rsidRDefault="00B35C53" w:rsidP="00434472">
      <w:pPr>
        <w:numPr>
          <w:ilvl w:val="0"/>
          <w:numId w:val="4"/>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Ensuring the terms of the engagement </w:t>
      </w:r>
      <w:r w:rsidR="00862284" w:rsidRPr="00BC7EE7">
        <w:rPr>
          <w:rFonts w:ascii="Times New Roman" w:hAnsi="Times New Roman"/>
          <w:color w:val="000000" w:themeColor="text1"/>
          <w:sz w:val="24"/>
          <w:szCs w:val="24"/>
        </w:rPr>
        <w:t>is</w:t>
      </w:r>
      <w:r w:rsidRPr="00BC7EE7">
        <w:rPr>
          <w:rFonts w:ascii="Times New Roman" w:hAnsi="Times New Roman"/>
          <w:color w:val="000000" w:themeColor="text1"/>
          <w:sz w:val="24"/>
          <w:szCs w:val="24"/>
        </w:rPr>
        <w:t xml:space="preserve"> understood.</w:t>
      </w:r>
    </w:p>
    <w:p w:rsidR="00B35C53" w:rsidRPr="00BC7EE7" w:rsidRDefault="00B35C53" w:rsidP="00434472">
      <w:pPr>
        <w:numPr>
          <w:ilvl w:val="0"/>
          <w:numId w:val="4"/>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Establishing the overall audit strategy.</w:t>
      </w:r>
    </w:p>
    <w:p w:rsidR="00B35C53" w:rsidRPr="00BC7EE7" w:rsidRDefault="00B35C53" w:rsidP="00434472">
      <w:pPr>
        <w:numPr>
          <w:ilvl w:val="0"/>
          <w:numId w:val="4"/>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Developing an audit plan including risk assessment procedures, audit tests, any other procedures necessary to comply with ISAs.</w:t>
      </w:r>
    </w:p>
    <w:p w:rsidR="00A2419A" w:rsidRPr="00BC7EE7" w:rsidRDefault="00B35C53"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In today’s business world there are so much errors and fraudulent activities occurring in almost every sector of the economy. Audit plan is important because if it is prepared properly it will increase the chance that all the audit risks are identified and error or fraudulent activities can be identified. In this stage an auditor collects information and try to understand the client and also identify the risks might be involves and according those possible risks an auditor decides what are the strategies he/she will follow while performing an audit. Auditor can focus on risk assessment procedures and the internal control while planning the audit. It will help auditor to save time on the overall audit without affecting audit quality.</w:t>
      </w:r>
    </w:p>
    <w:p w:rsidR="00A2419A" w:rsidRPr="00BC7EE7" w:rsidRDefault="00A2419A" w:rsidP="00434472">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A2419A" w:rsidRPr="00BC7EE7" w:rsidRDefault="00F11F6F" w:rsidP="00434472">
      <w:pPr>
        <w:pStyle w:val="Heading2"/>
        <w:spacing w:line="360" w:lineRule="auto"/>
        <w:jc w:val="both"/>
        <w:rPr>
          <w:rFonts w:ascii="Times New Roman" w:hAnsi="Times New Roman" w:cs="Times New Roman"/>
          <w:color w:val="000000" w:themeColor="text1"/>
          <w:sz w:val="24"/>
          <w:szCs w:val="24"/>
        </w:rPr>
      </w:pPr>
      <w:bookmarkStart w:id="5" w:name="_Toc515527924"/>
      <w:bookmarkStart w:id="6" w:name="_Toc515528063"/>
      <w:bookmarkStart w:id="7" w:name="_Toc515532677"/>
      <w:bookmarkStart w:id="8" w:name="_Toc515661356"/>
      <w:bookmarkStart w:id="9" w:name="_Toc515913250"/>
      <w:r w:rsidRPr="00BC7EE7">
        <w:rPr>
          <w:rFonts w:ascii="Times New Roman" w:hAnsi="Times New Roman" w:cs="Times New Roman"/>
          <w:color w:val="000000" w:themeColor="text1"/>
          <w:sz w:val="24"/>
          <w:szCs w:val="24"/>
          <w:rtl/>
          <w:cs/>
        </w:rPr>
        <w:lastRenderedPageBreak/>
        <w:t xml:space="preserve">1.2 </w:t>
      </w:r>
      <w:r w:rsidR="00A2419A" w:rsidRPr="00BC7EE7">
        <w:rPr>
          <w:rFonts w:ascii="Times New Roman" w:hAnsi="Times New Roman" w:cs="Times New Roman"/>
          <w:color w:val="000000" w:themeColor="text1"/>
          <w:sz w:val="24"/>
          <w:szCs w:val="24"/>
          <w:u w:val="single"/>
        </w:rPr>
        <w:t>Rationalization:</w:t>
      </w:r>
      <w:bookmarkEnd w:id="5"/>
      <w:bookmarkEnd w:id="6"/>
      <w:bookmarkEnd w:id="7"/>
      <w:bookmarkEnd w:id="8"/>
      <w:bookmarkEnd w:id="9"/>
    </w:p>
    <w:p w:rsidR="00A2419A" w:rsidRPr="00BC7EE7" w:rsidRDefault="00A2419A"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In this report, I have shown the audit planning &amp; procedures of Bangladesh. For academic purpose, every student is required to work in a selected institution as an intern to enrich the practical knowledge and experience of their study. After completing the internship, an internship report should be prepared on the knowledge of internship. I choose “Green</w:t>
      </w:r>
      <w:r w:rsidR="00DD68E9">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for my internship program. I decided to work on the practices of audit planning &amp; procedures. Here, I have used some assumptions and personal experience over audit planning &amp; procedures such as </w:t>
      </w:r>
      <w:r w:rsidRPr="00BC7EE7">
        <w:rPr>
          <w:rFonts w:ascii="Times New Roman" w:hAnsi="Times New Roman"/>
          <w:b/>
          <w:bCs/>
          <w:color w:val="000000" w:themeColor="text1"/>
          <w:sz w:val="24"/>
          <w:szCs w:val="24"/>
        </w:rPr>
        <w:t>Green</w:t>
      </w:r>
      <w:r w:rsidR="00DD68E9">
        <w:rPr>
          <w:rFonts w:ascii="Times New Roman" w:hAnsi="Times New Roman"/>
          <w:b/>
          <w:bCs/>
          <w:color w:val="000000" w:themeColor="text1"/>
          <w:sz w:val="24"/>
          <w:szCs w:val="24"/>
        </w:rPr>
        <w:t xml:space="preserve"> </w:t>
      </w:r>
      <w:r w:rsidRPr="00BC7EE7">
        <w:rPr>
          <w:rFonts w:ascii="Times New Roman" w:hAnsi="Times New Roman"/>
          <w:b/>
          <w:bCs/>
          <w:color w:val="000000" w:themeColor="text1"/>
          <w:sz w:val="24"/>
          <w:szCs w:val="24"/>
        </w:rPr>
        <w:t>Tiger Electric Vehicle Limited</w:t>
      </w:r>
      <w:r w:rsidRPr="00BC7EE7">
        <w:rPr>
          <w:rFonts w:ascii="Times New Roman" w:hAnsi="Times New Roman"/>
          <w:color w:val="000000" w:themeColor="text1"/>
          <w:sz w:val="24"/>
          <w:szCs w:val="24"/>
        </w:rPr>
        <w:t>.</w:t>
      </w:r>
    </w:p>
    <w:p w:rsidR="00A2419A" w:rsidRPr="00BC7EE7" w:rsidRDefault="00A2419A" w:rsidP="00434472">
      <w:pPr>
        <w:spacing w:line="360" w:lineRule="auto"/>
        <w:jc w:val="both"/>
        <w:rPr>
          <w:rFonts w:ascii="Times New Roman" w:hAnsi="Times New Roman"/>
          <w:color w:val="000000" w:themeColor="text1"/>
          <w:sz w:val="24"/>
          <w:szCs w:val="24"/>
        </w:rPr>
      </w:pPr>
    </w:p>
    <w:p w:rsidR="00A2419A" w:rsidRPr="00BC7EE7" w:rsidRDefault="00F11F6F" w:rsidP="00434472">
      <w:pPr>
        <w:pStyle w:val="Heading2"/>
        <w:spacing w:line="360" w:lineRule="auto"/>
        <w:jc w:val="both"/>
        <w:rPr>
          <w:rFonts w:ascii="Times New Roman" w:hAnsi="Times New Roman" w:cs="Times New Roman"/>
          <w:color w:val="000000" w:themeColor="text1"/>
          <w:sz w:val="24"/>
          <w:szCs w:val="24"/>
        </w:rPr>
      </w:pPr>
      <w:bookmarkStart w:id="10" w:name="_Toc515527925"/>
      <w:bookmarkStart w:id="11" w:name="_Toc515528064"/>
      <w:bookmarkStart w:id="12" w:name="_Toc515532678"/>
      <w:bookmarkStart w:id="13" w:name="_Toc515661357"/>
      <w:bookmarkStart w:id="14" w:name="_Toc515913251"/>
      <w:r w:rsidRPr="00BC7EE7">
        <w:rPr>
          <w:rFonts w:ascii="Times New Roman" w:hAnsi="Times New Roman" w:cs="Times New Roman"/>
          <w:color w:val="000000" w:themeColor="text1"/>
          <w:sz w:val="24"/>
          <w:szCs w:val="24"/>
          <w:cs/>
          <w:lang w:bidi="bn-BD"/>
        </w:rPr>
        <w:t xml:space="preserve">1.3 </w:t>
      </w:r>
      <w:r w:rsidR="00A2419A" w:rsidRPr="00BC7EE7">
        <w:rPr>
          <w:rFonts w:ascii="Times New Roman" w:hAnsi="Times New Roman" w:cs="Times New Roman"/>
          <w:color w:val="000000" w:themeColor="text1"/>
          <w:sz w:val="24"/>
          <w:szCs w:val="24"/>
          <w:u w:val="single"/>
        </w:rPr>
        <w:t>Origin of the report:</w:t>
      </w:r>
      <w:bookmarkEnd w:id="10"/>
      <w:bookmarkEnd w:id="11"/>
      <w:bookmarkEnd w:id="12"/>
      <w:bookmarkEnd w:id="13"/>
      <w:bookmarkEnd w:id="14"/>
    </w:p>
    <w:p w:rsidR="0066705B" w:rsidRPr="00BC7EE7" w:rsidRDefault="00A2419A" w:rsidP="00434472">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This internship report entitled </w:t>
      </w:r>
      <w:r w:rsidRPr="00BC7EE7">
        <w:rPr>
          <w:rFonts w:ascii="Times New Roman" w:hAnsi="Times New Roman"/>
          <w:b/>
          <w:color w:val="000000" w:themeColor="text1"/>
          <w:sz w:val="24"/>
          <w:szCs w:val="24"/>
        </w:rPr>
        <w:t>“</w:t>
      </w:r>
      <w:r w:rsidR="003E16E1" w:rsidRPr="00BC7EE7">
        <w:rPr>
          <w:rFonts w:ascii="Times New Roman" w:hAnsi="Times New Roman"/>
          <w:b/>
          <w:bCs/>
          <w:color w:val="000000" w:themeColor="text1"/>
          <w:sz w:val="24"/>
          <w:szCs w:val="24"/>
        </w:rPr>
        <w:t>Audit Planning &amp; Procedures of Green</w:t>
      </w:r>
      <w:r w:rsidR="00DD68E9">
        <w:rPr>
          <w:rFonts w:ascii="Times New Roman" w:hAnsi="Times New Roman"/>
          <w:b/>
          <w:bCs/>
          <w:color w:val="000000" w:themeColor="text1"/>
          <w:sz w:val="24"/>
          <w:szCs w:val="24"/>
        </w:rPr>
        <w:t xml:space="preserve"> </w:t>
      </w:r>
      <w:r w:rsidR="003E16E1" w:rsidRPr="00BC7EE7">
        <w:rPr>
          <w:rFonts w:ascii="Times New Roman" w:hAnsi="Times New Roman"/>
          <w:b/>
          <w:bCs/>
          <w:color w:val="000000" w:themeColor="text1"/>
          <w:sz w:val="24"/>
          <w:szCs w:val="24"/>
        </w:rPr>
        <w:t>Tiger Electric Vehicle Limited</w:t>
      </w:r>
      <w:r w:rsidRPr="00BC7EE7">
        <w:rPr>
          <w:rFonts w:ascii="Times New Roman" w:hAnsi="Times New Roman"/>
          <w:b/>
          <w:color w:val="000000" w:themeColor="text1"/>
          <w:sz w:val="24"/>
          <w:szCs w:val="24"/>
        </w:rPr>
        <w:t>”</w:t>
      </w:r>
      <w:r w:rsidRPr="00BC7EE7">
        <w:rPr>
          <w:rFonts w:ascii="Times New Roman" w:hAnsi="Times New Roman"/>
          <w:color w:val="000000" w:themeColor="text1"/>
          <w:sz w:val="24"/>
          <w:szCs w:val="24"/>
        </w:rPr>
        <w:t xml:space="preserve"> under the instruction of our honorable intern supervisor &amp; Assistant Professor “</w:t>
      </w:r>
      <w:r w:rsidRPr="00BC7EE7">
        <w:rPr>
          <w:rFonts w:ascii="Times New Roman" w:hAnsi="Times New Roman"/>
          <w:b/>
          <w:bCs/>
          <w:color w:val="000000" w:themeColor="text1"/>
          <w:sz w:val="24"/>
          <w:szCs w:val="24"/>
        </w:rPr>
        <w:t>Mohammad Amzad Hossain</w:t>
      </w:r>
      <w:r w:rsidRPr="00BC7EE7">
        <w:rPr>
          <w:rFonts w:ascii="Times New Roman" w:hAnsi="Times New Roman"/>
          <w:color w:val="000000" w:themeColor="text1"/>
          <w:sz w:val="24"/>
          <w:szCs w:val="24"/>
        </w:rPr>
        <w:t>” for the partial fulfillment of the requirement of BBA Program authorized by Accounting &amp; Information System (AIS), United International University.</w:t>
      </w:r>
    </w:p>
    <w:p w:rsidR="0066705B" w:rsidRPr="00BC7EE7" w:rsidRDefault="0066705B">
      <w:pPr>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0E3B6D" w:rsidRPr="00BC7EE7" w:rsidRDefault="000E3B6D" w:rsidP="0066705B">
      <w:pPr>
        <w:spacing w:line="360" w:lineRule="auto"/>
        <w:jc w:val="both"/>
        <w:rPr>
          <w:rFonts w:ascii="Times New Roman" w:hAnsi="Times New Roman"/>
          <w:color w:val="000000" w:themeColor="text1"/>
          <w:sz w:val="24"/>
          <w:szCs w:val="24"/>
        </w:rPr>
      </w:pPr>
    </w:p>
    <w:p w:rsidR="000E3B6D" w:rsidRPr="00BC7EE7" w:rsidRDefault="000E3B6D" w:rsidP="000E3B6D">
      <w:pPr>
        <w:pStyle w:val="Heading1"/>
        <w:jc w:val="center"/>
        <w:rPr>
          <w:rFonts w:ascii="Times New Roman" w:hAnsi="Times New Roman" w:cs="Times New Roman"/>
          <w:color w:val="000000" w:themeColor="text1"/>
          <w:sz w:val="60"/>
          <w:szCs w:val="60"/>
        </w:rPr>
      </w:pPr>
    </w:p>
    <w:p w:rsidR="0066705B" w:rsidRPr="00BC7EE7" w:rsidRDefault="0066705B" w:rsidP="0066705B">
      <w:pPr>
        <w:pStyle w:val="Heading1"/>
        <w:jc w:val="center"/>
        <w:rPr>
          <w:rFonts w:ascii="Times New Roman" w:hAnsi="Times New Roman" w:cs="Times New Roman"/>
          <w:color w:val="000000" w:themeColor="text1"/>
          <w:sz w:val="66"/>
          <w:szCs w:val="66"/>
          <w:u w:val="single"/>
        </w:rPr>
      </w:pPr>
    </w:p>
    <w:p w:rsidR="000E3B6D" w:rsidRPr="00BC7EE7" w:rsidRDefault="000E3B6D" w:rsidP="0066705B">
      <w:pPr>
        <w:pStyle w:val="Heading1"/>
        <w:jc w:val="center"/>
        <w:rPr>
          <w:rFonts w:ascii="Times New Roman" w:hAnsi="Times New Roman" w:cs="Times New Roman"/>
          <w:color w:val="000000" w:themeColor="text1"/>
          <w:sz w:val="66"/>
          <w:szCs w:val="66"/>
          <w:u w:val="single"/>
          <w:lang w:bidi="bn-BD"/>
        </w:rPr>
      </w:pPr>
      <w:bookmarkStart w:id="15" w:name="_Toc515913252"/>
      <w:r w:rsidRPr="00BC7EE7">
        <w:rPr>
          <w:rFonts w:ascii="Times New Roman" w:hAnsi="Times New Roman" w:cs="Times New Roman"/>
          <w:color w:val="000000" w:themeColor="text1"/>
          <w:sz w:val="66"/>
          <w:szCs w:val="66"/>
          <w:u w:val="single"/>
        </w:rPr>
        <w:t>Chapter - 0</w:t>
      </w:r>
      <w:r w:rsidR="003B6A25" w:rsidRPr="00BC7EE7">
        <w:rPr>
          <w:rFonts w:ascii="Times New Roman" w:hAnsi="Times New Roman" w:cs="Times New Roman"/>
          <w:color w:val="000000" w:themeColor="text1"/>
          <w:sz w:val="66"/>
          <w:szCs w:val="66"/>
          <w:u w:val="single"/>
          <w:cs/>
          <w:lang w:bidi="bn-BD"/>
        </w:rPr>
        <w:t>3</w:t>
      </w:r>
      <w:bookmarkEnd w:id="15"/>
    </w:p>
    <w:p w:rsidR="0066705B" w:rsidRPr="00BC7EE7" w:rsidRDefault="000E3B6D" w:rsidP="000E3B6D">
      <w:pPr>
        <w:pStyle w:val="Heading1"/>
        <w:jc w:val="center"/>
        <w:rPr>
          <w:rFonts w:ascii="Times New Roman" w:hAnsi="Times New Roman" w:cs="Times New Roman"/>
          <w:color w:val="000000" w:themeColor="text1"/>
          <w:sz w:val="66"/>
          <w:szCs w:val="66"/>
        </w:rPr>
      </w:pPr>
      <w:bookmarkStart w:id="16" w:name="_Toc515913253"/>
      <w:r w:rsidRPr="00BC7EE7">
        <w:rPr>
          <w:rFonts w:ascii="Times New Roman" w:hAnsi="Times New Roman" w:cs="Times New Roman"/>
          <w:color w:val="000000" w:themeColor="text1"/>
          <w:sz w:val="66"/>
          <w:szCs w:val="66"/>
        </w:rPr>
        <w:t>Organizational Background and Industry Perspective</w:t>
      </w:r>
      <w:bookmarkEnd w:id="16"/>
    </w:p>
    <w:p w:rsidR="0066705B" w:rsidRPr="00BC7EE7" w:rsidRDefault="0066705B">
      <w:pPr>
        <w:rPr>
          <w:rFonts w:ascii="Times New Roman" w:eastAsiaTheme="majorEastAsia" w:hAnsi="Times New Roman"/>
          <w:b/>
          <w:bCs/>
          <w:color w:val="000000" w:themeColor="text1"/>
          <w:sz w:val="66"/>
          <w:szCs w:val="66"/>
        </w:rPr>
      </w:pPr>
      <w:r w:rsidRPr="00BC7EE7">
        <w:rPr>
          <w:rFonts w:ascii="Times New Roman" w:hAnsi="Times New Roman"/>
          <w:color w:val="000000" w:themeColor="text1"/>
          <w:sz w:val="66"/>
          <w:szCs w:val="66"/>
        </w:rPr>
        <w:br w:type="page"/>
      </w:r>
    </w:p>
    <w:p w:rsidR="00546B19" w:rsidRPr="00BC7EE7" w:rsidRDefault="00546B19" w:rsidP="004C34D4">
      <w:pPr>
        <w:jc w:val="both"/>
        <w:rPr>
          <w:rFonts w:ascii="Times New Roman" w:hAnsi="Times New Roman"/>
          <w:bCs/>
          <w:color w:val="000000" w:themeColor="text1"/>
          <w:sz w:val="28"/>
          <w:szCs w:val="28"/>
          <w:u w:val="single"/>
          <w:lang w:bidi="bn-BD"/>
        </w:rPr>
      </w:pPr>
      <w:r w:rsidRPr="00BC7EE7">
        <w:rPr>
          <w:rFonts w:ascii="Times New Roman" w:hAnsi="Times New Roman"/>
          <w:bCs/>
          <w:color w:val="000000" w:themeColor="text1"/>
          <w:sz w:val="28"/>
          <w:szCs w:val="28"/>
          <w:u w:val="single"/>
          <w:cs/>
          <w:lang w:bidi="bn-BD"/>
        </w:rPr>
        <w:lastRenderedPageBreak/>
        <w:t>Organizational Background and Industry perspective</w:t>
      </w:r>
    </w:p>
    <w:p w:rsidR="00546B19" w:rsidRPr="00BC7EE7" w:rsidRDefault="00546B19" w:rsidP="004C34D4">
      <w:pPr>
        <w:jc w:val="both"/>
        <w:rPr>
          <w:rFonts w:ascii="Times New Roman" w:hAnsi="Times New Roman"/>
          <w:bCs/>
          <w:color w:val="000000" w:themeColor="text1"/>
          <w:sz w:val="24"/>
          <w:szCs w:val="24"/>
          <w:u w:val="single"/>
          <w:lang w:bidi="bn-BD"/>
        </w:rPr>
      </w:pPr>
    </w:p>
    <w:p w:rsidR="0066705B" w:rsidRPr="00BC7EE7" w:rsidRDefault="006C18EB" w:rsidP="004C34D4">
      <w:pPr>
        <w:pStyle w:val="Heading2"/>
        <w:jc w:val="both"/>
        <w:rPr>
          <w:rFonts w:ascii="Times New Roman" w:hAnsi="Times New Roman" w:cs="Times New Roman"/>
          <w:color w:val="000000" w:themeColor="text1"/>
          <w:sz w:val="24"/>
          <w:szCs w:val="24"/>
        </w:rPr>
      </w:pPr>
      <w:bookmarkStart w:id="17" w:name="_Toc515913254"/>
      <w:r w:rsidRPr="00BC7EE7">
        <w:rPr>
          <w:rFonts w:ascii="Times New Roman" w:hAnsi="Times New Roman" w:cs="Times New Roman"/>
          <w:color w:val="000000" w:themeColor="text1"/>
          <w:sz w:val="24"/>
          <w:szCs w:val="24"/>
          <w:cs/>
          <w:lang w:bidi="bn-BD"/>
        </w:rPr>
        <w:t xml:space="preserve">3.1 </w:t>
      </w:r>
      <w:r w:rsidR="0066705B" w:rsidRPr="00BC7EE7">
        <w:rPr>
          <w:rFonts w:ascii="Times New Roman" w:hAnsi="Times New Roman" w:cs="Times New Roman"/>
          <w:color w:val="000000" w:themeColor="text1"/>
          <w:sz w:val="24"/>
          <w:szCs w:val="24"/>
          <w:u w:val="single"/>
        </w:rPr>
        <w:t>BRIEF INTRODUCTION OF THE ORGANIZATION</w:t>
      </w:r>
      <w:bookmarkEnd w:id="17"/>
    </w:p>
    <w:p w:rsidR="0066705B" w:rsidRPr="00BC7EE7" w:rsidRDefault="0066705B" w:rsidP="004C34D4">
      <w:pPr>
        <w:jc w:val="both"/>
        <w:rPr>
          <w:rFonts w:ascii="Times New Roman" w:hAnsi="Times New Roman"/>
          <w:color w:val="000000" w:themeColor="text1"/>
          <w:sz w:val="24"/>
          <w:szCs w:val="24"/>
        </w:rPr>
      </w:pPr>
    </w:p>
    <w:p w:rsidR="0066705B" w:rsidRPr="00BC7EE7" w:rsidRDefault="00F20B3A" w:rsidP="004C34D4">
      <w:pPr>
        <w:jc w:val="both"/>
        <w:rPr>
          <w:rFonts w:ascii="Times New Roman" w:hAnsi="Times New Roman"/>
          <w:color w:val="000000" w:themeColor="text1"/>
          <w:sz w:val="24"/>
          <w:szCs w:val="24"/>
        </w:rPr>
      </w:pPr>
      <w:r w:rsidRPr="00BC7EE7">
        <w:rPr>
          <w:rFonts w:ascii="Times New Roman" w:hAnsi="Times New Roman"/>
          <w:noProof/>
          <w:color w:val="000000" w:themeColor="text1"/>
          <w:sz w:val="24"/>
          <w:szCs w:val="24"/>
        </w:rPr>
        <w:drawing>
          <wp:anchor distT="0" distB="0" distL="114300" distR="114300" simplePos="0" relativeHeight="251709952" behindDoc="1" locked="0" layoutInCell="1" allowOverlap="1">
            <wp:simplePos x="0" y="0"/>
            <wp:positionH relativeFrom="margin">
              <wp:align>center</wp:align>
            </wp:positionH>
            <wp:positionV relativeFrom="paragraph">
              <wp:posOffset>6350</wp:posOffset>
            </wp:positionV>
            <wp:extent cx="4813300" cy="1450340"/>
            <wp:effectExtent l="0" t="0" r="6350" b="0"/>
            <wp:wrapTight wrapText="bothSides">
              <wp:wrapPolygon edited="0">
                <wp:start x="0" y="0"/>
                <wp:lineTo x="0" y="21278"/>
                <wp:lineTo x="21543" y="21278"/>
                <wp:lineTo x="21543" y="0"/>
                <wp:lineTo x="0" y="0"/>
              </wp:wrapPolygon>
            </wp:wrapTight>
            <wp:docPr id="1" name="Picture 0" descr="Green Tiger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Tiger Logo.png"/>
                    <pic:cNvPicPr/>
                  </pic:nvPicPr>
                  <pic:blipFill>
                    <a:blip r:embed="rId10"/>
                    <a:stretch>
                      <a:fillRect/>
                    </a:stretch>
                  </pic:blipFill>
                  <pic:spPr>
                    <a:xfrm>
                      <a:off x="0" y="0"/>
                      <a:ext cx="4813300" cy="1450340"/>
                    </a:xfrm>
                    <a:prstGeom prst="rect">
                      <a:avLst/>
                    </a:prstGeom>
                  </pic:spPr>
                </pic:pic>
              </a:graphicData>
            </a:graphic>
          </wp:anchor>
        </w:drawing>
      </w:r>
    </w:p>
    <w:p w:rsidR="0066705B" w:rsidRPr="00BC7EE7" w:rsidRDefault="0066705B" w:rsidP="004C34D4">
      <w:pPr>
        <w:jc w:val="both"/>
        <w:rPr>
          <w:rFonts w:ascii="Times New Roman" w:hAnsi="Times New Roman"/>
          <w:color w:val="000000" w:themeColor="text1"/>
          <w:sz w:val="24"/>
          <w:szCs w:val="24"/>
        </w:rPr>
      </w:pPr>
    </w:p>
    <w:p w:rsidR="0066705B" w:rsidRPr="00BC7EE7" w:rsidRDefault="0066705B" w:rsidP="004C34D4">
      <w:pPr>
        <w:jc w:val="both"/>
        <w:rPr>
          <w:rFonts w:ascii="Times New Roman" w:hAnsi="Times New Roman"/>
          <w:color w:val="000000" w:themeColor="text1"/>
          <w:sz w:val="24"/>
          <w:szCs w:val="24"/>
        </w:rPr>
      </w:pPr>
    </w:p>
    <w:p w:rsidR="0066705B" w:rsidRPr="00BC7EE7" w:rsidRDefault="0066705B" w:rsidP="004C34D4">
      <w:pPr>
        <w:jc w:val="both"/>
        <w:rPr>
          <w:rFonts w:ascii="Times New Roman" w:hAnsi="Times New Roman"/>
          <w:color w:val="000000" w:themeColor="text1"/>
          <w:sz w:val="24"/>
          <w:szCs w:val="24"/>
        </w:rPr>
      </w:pPr>
    </w:p>
    <w:p w:rsidR="0066705B" w:rsidRPr="00BC7EE7" w:rsidRDefault="0066705B" w:rsidP="004C34D4">
      <w:pPr>
        <w:jc w:val="both"/>
        <w:rPr>
          <w:rFonts w:ascii="Times New Roman" w:hAnsi="Times New Roman"/>
          <w:color w:val="000000" w:themeColor="text1"/>
          <w:sz w:val="24"/>
          <w:szCs w:val="24"/>
        </w:rPr>
      </w:pPr>
    </w:p>
    <w:p w:rsidR="0089646E" w:rsidRPr="00BC7EE7" w:rsidRDefault="0089646E" w:rsidP="004C34D4">
      <w:pPr>
        <w:jc w:val="both"/>
        <w:rPr>
          <w:rFonts w:ascii="Times New Roman" w:hAnsi="Times New Roman"/>
          <w:color w:val="000000" w:themeColor="text1"/>
          <w:sz w:val="24"/>
          <w:szCs w:val="24"/>
        </w:rPr>
      </w:pPr>
    </w:p>
    <w:p w:rsidR="0066705B" w:rsidRPr="00BC7EE7" w:rsidRDefault="00B267F8" w:rsidP="004C34D4">
      <w:pPr>
        <w:pStyle w:val="Heading3"/>
        <w:jc w:val="both"/>
        <w:rPr>
          <w:rFonts w:ascii="Times New Roman" w:hAnsi="Times New Roman" w:cs="Times New Roman"/>
          <w:color w:val="000000" w:themeColor="text1"/>
          <w:sz w:val="24"/>
          <w:szCs w:val="24"/>
          <w:u w:val="single"/>
          <w:lang w:bidi="bn-BD"/>
        </w:rPr>
      </w:pPr>
      <w:bookmarkStart w:id="18" w:name="_Toc515913255"/>
      <w:r w:rsidRPr="00BC7EE7">
        <w:rPr>
          <w:rFonts w:ascii="Times New Roman" w:hAnsi="Times New Roman" w:cs="Times New Roman"/>
          <w:color w:val="000000" w:themeColor="text1"/>
          <w:sz w:val="24"/>
          <w:szCs w:val="24"/>
          <w:cs/>
          <w:lang w:bidi="bn-BD"/>
        </w:rPr>
        <w:t xml:space="preserve">3.1.1 </w:t>
      </w:r>
      <w:r w:rsidR="00E06FBE" w:rsidRPr="00BC7EE7">
        <w:rPr>
          <w:rFonts w:ascii="Times New Roman" w:hAnsi="Times New Roman" w:cs="Times New Roman"/>
          <w:color w:val="000000" w:themeColor="text1"/>
          <w:sz w:val="24"/>
          <w:szCs w:val="24"/>
          <w:u w:val="single"/>
          <w:cs/>
          <w:lang w:bidi="bn-BD"/>
        </w:rPr>
        <w:t>Eshtablished</w:t>
      </w:r>
      <w:bookmarkEnd w:id="18"/>
    </w:p>
    <w:p w:rsidR="0089646E" w:rsidRPr="00BC7EE7" w:rsidRDefault="0089646E" w:rsidP="004C34D4">
      <w:pPr>
        <w:jc w:val="both"/>
        <w:rPr>
          <w:rFonts w:ascii="Times New Roman" w:hAnsi="Times New Roman"/>
          <w:lang w:bidi="bn-BD"/>
        </w:rPr>
      </w:pPr>
    </w:p>
    <w:p w:rsidR="00E740A9" w:rsidRPr="00BC7EE7" w:rsidRDefault="0066705B"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GreenTiger Electric Vehicle Limited was launched in 2009, with a future vision of establishing a sustainable market in Eco Friendly Electric Vehicles. The company’s vision is to build itself as a reliable brand for electric vehicles, with consistent innovation in low carbon emitting green transportation system. GreenTiger Electric Vehicle Limited shall always try to devote its resources to improve people's transportation conveyance in an Environment Friendly manner. And always maintain its strict principle of "sustainable innovation, competitive products, and the best service to consumers"</w:t>
      </w:r>
      <w:r w:rsidRPr="00BC7EE7">
        <w:rPr>
          <w:rFonts w:ascii="Times New Roman" w:hAnsi="Times New Roman"/>
          <w:color w:val="000000" w:themeColor="text1"/>
          <w:sz w:val="24"/>
          <w:szCs w:val="24"/>
          <w:cs/>
          <w:lang w:bidi="bn-BD"/>
        </w:rPr>
        <w:t xml:space="preserve">. </w:t>
      </w:r>
      <w:r w:rsidRPr="00BC7EE7">
        <w:rPr>
          <w:rFonts w:ascii="Times New Roman" w:hAnsi="Times New Roman"/>
          <w:color w:val="000000" w:themeColor="text1"/>
          <w:sz w:val="24"/>
          <w:szCs w:val="24"/>
        </w:rPr>
        <w:t>GreenTiger Electric Vehicle Limited states a revolution. A revolution against traffic, overcrowded public transportation, parking hassles, pollution, global warming, high oil prices, but this revolution is quiet.They wish to grow together "hand in hand" with all members, resellers and their valuable consumers.</w:t>
      </w:r>
    </w:p>
    <w:p w:rsidR="0066705B" w:rsidRPr="00BC7EE7" w:rsidRDefault="00E740A9" w:rsidP="004C34D4">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0F0B33" w:rsidRPr="00BC7EE7" w:rsidRDefault="00B267F8" w:rsidP="004C34D4">
      <w:pPr>
        <w:pStyle w:val="Heading3"/>
        <w:spacing w:line="360" w:lineRule="auto"/>
        <w:jc w:val="both"/>
        <w:rPr>
          <w:rFonts w:ascii="Times New Roman" w:hAnsi="Times New Roman" w:cs="Times New Roman"/>
          <w:color w:val="000000" w:themeColor="text1"/>
          <w:sz w:val="24"/>
          <w:szCs w:val="24"/>
          <w:u w:val="single"/>
          <w:lang w:bidi="bn-BD"/>
        </w:rPr>
      </w:pPr>
      <w:bookmarkStart w:id="19" w:name="_Toc515913256"/>
      <w:r w:rsidRPr="00BC7EE7">
        <w:rPr>
          <w:rFonts w:ascii="Times New Roman" w:hAnsi="Times New Roman" w:cs="Times New Roman"/>
          <w:color w:val="000000" w:themeColor="text1"/>
          <w:sz w:val="24"/>
          <w:szCs w:val="24"/>
          <w:cs/>
          <w:lang w:bidi="bn-BD"/>
        </w:rPr>
        <w:lastRenderedPageBreak/>
        <w:t xml:space="preserve">3.1.2 </w:t>
      </w:r>
      <w:r w:rsidR="00CB0AE4" w:rsidRPr="00BC7EE7">
        <w:rPr>
          <w:rFonts w:ascii="Times New Roman" w:hAnsi="Times New Roman" w:cs="Times New Roman"/>
          <w:color w:val="000000" w:themeColor="text1"/>
          <w:sz w:val="24"/>
          <w:szCs w:val="24"/>
          <w:u w:val="single"/>
          <w:cs/>
          <w:lang w:bidi="bn-BD"/>
        </w:rPr>
        <w:t>Product &amp; Services</w:t>
      </w:r>
      <w:bookmarkEnd w:id="19"/>
    </w:p>
    <w:p w:rsidR="007E030E" w:rsidRPr="00BC7EE7" w:rsidRDefault="00F855DB" w:rsidP="004C34D4">
      <w:pPr>
        <w:shd w:val="clear" w:color="auto" w:fill="FFFFFF"/>
        <w:spacing w:line="360" w:lineRule="auto"/>
        <w:jc w:val="both"/>
        <w:rPr>
          <w:rFonts w:ascii="Times New Roman" w:eastAsia="Times New Roman" w:hAnsi="Times New Roman"/>
          <w:color w:val="1D2129"/>
          <w:sz w:val="24"/>
          <w:szCs w:val="24"/>
          <w:lang w:bidi="bn-BD"/>
        </w:rPr>
      </w:pPr>
      <w:r w:rsidRPr="00BC7EE7">
        <w:rPr>
          <w:rFonts w:ascii="Times New Roman" w:hAnsi="Times New Roman"/>
          <w:color w:val="000000" w:themeColor="text1"/>
          <w:sz w:val="24"/>
          <w:szCs w:val="24"/>
        </w:rPr>
        <w:t>GreenTiger Electric Vehicle Limited</w:t>
      </w:r>
      <w:r w:rsidR="006A6484" w:rsidRPr="00BC7EE7">
        <w:rPr>
          <w:rFonts w:ascii="Times New Roman" w:hAnsi="Times New Roman"/>
          <w:color w:val="000000" w:themeColor="text1"/>
          <w:sz w:val="24"/>
          <w:szCs w:val="24"/>
          <w:cs/>
          <w:lang w:bidi="bn-BD"/>
        </w:rPr>
        <w:t>main product is e-bike which is cost efficient and eco friendly</w:t>
      </w:r>
      <w:r w:rsidR="004F19A2" w:rsidRPr="00BC7EE7">
        <w:rPr>
          <w:rFonts w:ascii="Times New Roman" w:hAnsi="Times New Roman"/>
          <w:color w:val="000000" w:themeColor="text1"/>
          <w:sz w:val="24"/>
          <w:szCs w:val="24"/>
          <w:cs/>
          <w:lang w:bidi="bn-BD"/>
        </w:rPr>
        <w:t xml:space="preserve">. </w:t>
      </w:r>
      <w:r w:rsidR="00876C6C" w:rsidRPr="00BC7EE7">
        <w:rPr>
          <w:rFonts w:ascii="Times New Roman" w:eastAsia="Times New Roman" w:hAnsi="Times New Roman"/>
          <w:color w:val="1D2129"/>
          <w:sz w:val="24"/>
          <w:szCs w:val="24"/>
          <w:lang w:bidi="bn-BD"/>
        </w:rPr>
        <w:t xml:space="preserve">In greentiger </w:t>
      </w:r>
      <w:r w:rsidR="00876C6C" w:rsidRPr="00BC7EE7">
        <w:rPr>
          <w:rFonts w:ascii="Times New Roman" w:eastAsia="Times New Roman" w:hAnsi="Times New Roman"/>
          <w:color w:val="1D2129"/>
          <w:sz w:val="24"/>
          <w:szCs w:val="24"/>
          <w:cs/>
          <w:lang w:bidi="bn-BD"/>
        </w:rPr>
        <w:t>they</w:t>
      </w:r>
      <w:r w:rsidR="00876C6C" w:rsidRPr="00BC7EE7">
        <w:rPr>
          <w:rFonts w:ascii="Times New Roman" w:eastAsia="Times New Roman" w:hAnsi="Times New Roman"/>
          <w:color w:val="1D2129"/>
          <w:sz w:val="24"/>
          <w:szCs w:val="24"/>
          <w:lang w:bidi="bn-BD"/>
        </w:rPr>
        <w:t xml:space="preserve"> believe in giving </w:t>
      </w:r>
      <w:r w:rsidR="00876C6C" w:rsidRPr="00BC7EE7">
        <w:rPr>
          <w:rFonts w:ascii="Times New Roman" w:eastAsia="Times New Roman" w:hAnsi="Times New Roman"/>
          <w:color w:val="1D2129"/>
          <w:sz w:val="24"/>
          <w:szCs w:val="24"/>
          <w:cs/>
          <w:lang w:bidi="bn-BD"/>
        </w:rPr>
        <w:t>their</w:t>
      </w:r>
      <w:r w:rsidR="007E030E" w:rsidRPr="00BC7EE7">
        <w:rPr>
          <w:rFonts w:ascii="Times New Roman" w:eastAsia="Times New Roman" w:hAnsi="Times New Roman"/>
          <w:color w:val="1D2129"/>
          <w:sz w:val="24"/>
          <w:szCs w:val="24"/>
          <w:lang w:bidi="bn-BD"/>
        </w:rPr>
        <w:t xml:space="preserve"> customers the best service and let them have a taste of the latest technol</w:t>
      </w:r>
      <w:r w:rsidR="00876C6C" w:rsidRPr="00BC7EE7">
        <w:rPr>
          <w:rFonts w:ascii="Times New Roman" w:eastAsia="Times New Roman" w:hAnsi="Times New Roman"/>
          <w:color w:val="1D2129"/>
          <w:sz w:val="24"/>
          <w:szCs w:val="24"/>
          <w:lang w:bidi="bn-BD"/>
        </w:rPr>
        <w:t xml:space="preserve">ogies that is around us. Here </w:t>
      </w:r>
      <w:r w:rsidR="00876C6C" w:rsidRPr="00BC7EE7">
        <w:rPr>
          <w:rFonts w:ascii="Times New Roman" w:eastAsia="Times New Roman" w:hAnsi="Times New Roman"/>
          <w:color w:val="1D2129"/>
          <w:sz w:val="24"/>
          <w:szCs w:val="24"/>
          <w:cs/>
          <w:lang w:bidi="bn-BD"/>
        </w:rPr>
        <w:t>they</w:t>
      </w:r>
      <w:r w:rsidR="007E030E" w:rsidRPr="00BC7EE7">
        <w:rPr>
          <w:rFonts w:ascii="Times New Roman" w:eastAsia="Times New Roman" w:hAnsi="Times New Roman"/>
          <w:color w:val="1D2129"/>
          <w:sz w:val="24"/>
          <w:szCs w:val="24"/>
          <w:lang w:bidi="bn-BD"/>
        </w:rPr>
        <w:t xml:space="preserve"> are providing service of varieties of products among which t</w:t>
      </w:r>
      <w:r w:rsidR="00986AC1" w:rsidRPr="00BC7EE7">
        <w:rPr>
          <w:rFonts w:ascii="Times New Roman" w:eastAsia="Times New Roman" w:hAnsi="Times New Roman"/>
          <w:color w:val="1D2129"/>
          <w:sz w:val="24"/>
          <w:szCs w:val="24"/>
          <w:lang w:bidi="bn-BD"/>
        </w:rPr>
        <w:t xml:space="preserve">he e-bike and e-bicycles are </w:t>
      </w:r>
      <w:r w:rsidR="00986AC1" w:rsidRPr="00BC7EE7">
        <w:rPr>
          <w:rFonts w:ascii="Times New Roman" w:eastAsia="Times New Roman" w:hAnsi="Times New Roman"/>
          <w:color w:val="1D2129"/>
          <w:sz w:val="24"/>
          <w:szCs w:val="24"/>
          <w:cs/>
          <w:lang w:bidi="bn-BD"/>
        </w:rPr>
        <w:t>their</w:t>
      </w:r>
      <w:r w:rsidR="00986AC1" w:rsidRPr="00BC7EE7">
        <w:rPr>
          <w:rFonts w:ascii="Times New Roman" w:eastAsia="Times New Roman" w:hAnsi="Times New Roman"/>
          <w:color w:val="1D2129"/>
          <w:sz w:val="24"/>
          <w:szCs w:val="24"/>
          <w:lang w:bidi="bn-BD"/>
        </w:rPr>
        <w:t xml:space="preserve"> gems of display. </w:t>
      </w:r>
      <w:r w:rsidR="00986AC1" w:rsidRPr="00BC7EE7">
        <w:rPr>
          <w:rFonts w:ascii="Times New Roman" w:eastAsia="Times New Roman" w:hAnsi="Times New Roman"/>
          <w:color w:val="1D2129"/>
          <w:sz w:val="24"/>
          <w:szCs w:val="24"/>
          <w:cs/>
          <w:lang w:bidi="bn-BD"/>
        </w:rPr>
        <w:t>their</w:t>
      </w:r>
      <w:r w:rsidR="007E030E" w:rsidRPr="00BC7EE7">
        <w:rPr>
          <w:rFonts w:ascii="Times New Roman" w:eastAsia="Times New Roman" w:hAnsi="Times New Roman"/>
          <w:color w:val="1D2129"/>
          <w:sz w:val="24"/>
          <w:szCs w:val="24"/>
          <w:lang w:bidi="bn-BD"/>
        </w:rPr>
        <w:t xml:space="preserve"> e-bikes with </w:t>
      </w:r>
      <w:r w:rsidR="006309CA" w:rsidRPr="00BC7EE7">
        <w:rPr>
          <w:rFonts w:ascii="Times New Roman" w:eastAsia="Times New Roman" w:hAnsi="Times New Roman"/>
          <w:color w:val="1D2129"/>
          <w:sz w:val="24"/>
          <w:szCs w:val="24"/>
          <w:lang w:bidi="bn-BD"/>
        </w:rPr>
        <w:t>their</w:t>
      </w:r>
      <w:r w:rsidR="007E030E" w:rsidRPr="00BC7EE7">
        <w:rPr>
          <w:rFonts w:ascii="Times New Roman" w:eastAsia="Times New Roman" w:hAnsi="Times New Roman"/>
          <w:color w:val="1D2129"/>
          <w:sz w:val="24"/>
          <w:szCs w:val="24"/>
          <w:lang w:bidi="bn-BD"/>
        </w:rPr>
        <w:t xml:space="preserve"> models and descriptions are given below, </w:t>
      </w:r>
      <w:r w:rsidR="00986AC1" w:rsidRPr="00BC7EE7">
        <w:rPr>
          <w:rFonts w:ascii="Times New Roman" w:eastAsia="Times New Roman" w:hAnsi="Times New Roman"/>
          <w:color w:val="1D2129"/>
          <w:sz w:val="24"/>
          <w:szCs w:val="24"/>
          <w:lang w:bidi="bn-BD"/>
        </w:rPr>
        <w:t>Their</w:t>
      </w:r>
      <w:r w:rsidR="007E030E" w:rsidRPr="00BC7EE7">
        <w:rPr>
          <w:rFonts w:ascii="Times New Roman" w:eastAsia="Times New Roman" w:hAnsi="Times New Roman"/>
          <w:color w:val="1D2129"/>
          <w:sz w:val="24"/>
          <w:szCs w:val="24"/>
          <w:lang w:bidi="bn-BD"/>
        </w:rPr>
        <w:t xml:space="preserve"> GT-5 Pulse is the most sold products in </w:t>
      </w:r>
      <w:r w:rsidR="00986AC1" w:rsidRPr="00BC7EE7">
        <w:rPr>
          <w:rFonts w:ascii="Times New Roman" w:eastAsia="Times New Roman" w:hAnsi="Times New Roman"/>
          <w:color w:val="1D2129"/>
          <w:sz w:val="24"/>
          <w:szCs w:val="24"/>
          <w:lang w:bidi="bn-BD"/>
        </w:rPr>
        <w:t>Their</w:t>
      </w:r>
      <w:r w:rsidR="007E030E" w:rsidRPr="00BC7EE7">
        <w:rPr>
          <w:rFonts w:ascii="Times New Roman" w:eastAsia="Times New Roman" w:hAnsi="Times New Roman"/>
          <w:color w:val="1D2129"/>
          <w:sz w:val="24"/>
          <w:szCs w:val="24"/>
          <w:lang w:bidi="bn-BD"/>
        </w:rPr>
        <w:t xml:space="preserve"> list. </w:t>
      </w:r>
      <w:r w:rsidR="00876C6C" w:rsidRPr="00BC7EE7">
        <w:rPr>
          <w:rFonts w:ascii="Times New Roman" w:eastAsia="Times New Roman" w:hAnsi="Times New Roman"/>
          <w:color w:val="1D2129"/>
          <w:sz w:val="24"/>
          <w:szCs w:val="24"/>
          <w:lang w:bidi="bn-BD"/>
        </w:rPr>
        <w:t>It</w:t>
      </w:r>
      <w:r w:rsidR="007E030E" w:rsidRPr="00BC7EE7">
        <w:rPr>
          <w:rFonts w:ascii="Times New Roman" w:eastAsia="Times New Roman" w:hAnsi="Times New Roman"/>
          <w:color w:val="1D2129"/>
          <w:sz w:val="24"/>
          <w:szCs w:val="24"/>
          <w:lang w:bidi="bn-BD"/>
        </w:rPr>
        <w:t xml:space="preserve"> has a unique blend of quality parts which will ensure a smooth and comfortable ride to you. It comes with 5</w:t>
      </w:r>
      <w:r w:rsidR="00B630DB" w:rsidRPr="00BC7EE7">
        <w:rPr>
          <w:rFonts w:ascii="Times New Roman" w:eastAsia="Times New Roman" w:hAnsi="Times New Roman"/>
          <w:color w:val="1D2129"/>
          <w:sz w:val="24"/>
          <w:szCs w:val="24"/>
          <w:cs/>
          <w:lang w:bidi="bn-BD"/>
        </w:rPr>
        <w:t>pices</w:t>
      </w:r>
      <w:r w:rsidR="007E030E" w:rsidRPr="00BC7EE7">
        <w:rPr>
          <w:rFonts w:ascii="Times New Roman" w:eastAsia="Times New Roman" w:hAnsi="Times New Roman"/>
          <w:color w:val="1D2129"/>
          <w:sz w:val="24"/>
          <w:szCs w:val="24"/>
          <w:lang w:bidi="bn-BD"/>
        </w:rPr>
        <w:t xml:space="preserve"> 12v 20ah batteries that gives you a smooth ride of more than 70 kilometer in one full charge. With disk brakes and oil suspension it gives you a smooth an</w:t>
      </w:r>
      <w:r w:rsidR="00E740A9" w:rsidRPr="00BC7EE7">
        <w:rPr>
          <w:rFonts w:ascii="Times New Roman" w:eastAsia="Times New Roman" w:hAnsi="Times New Roman"/>
          <w:color w:val="1D2129"/>
          <w:sz w:val="24"/>
          <w:szCs w:val="24"/>
          <w:lang w:bidi="bn-BD"/>
        </w:rPr>
        <w:t xml:space="preserve">d safe ride throughout the </w:t>
      </w:r>
      <w:r w:rsidR="006309CA" w:rsidRPr="00BC7EE7">
        <w:rPr>
          <w:rFonts w:ascii="Times New Roman" w:eastAsia="Times New Roman" w:hAnsi="Times New Roman"/>
          <w:color w:val="1D2129"/>
          <w:sz w:val="24"/>
          <w:szCs w:val="24"/>
          <w:lang w:bidi="bn-BD"/>
        </w:rPr>
        <w:t>way. For</w:t>
      </w:r>
      <w:r w:rsidR="007E030E" w:rsidRPr="00BC7EE7">
        <w:rPr>
          <w:rFonts w:ascii="Times New Roman" w:eastAsia="Times New Roman" w:hAnsi="Times New Roman"/>
          <w:color w:val="1D2129"/>
          <w:sz w:val="24"/>
          <w:szCs w:val="24"/>
          <w:lang w:bidi="bn-BD"/>
        </w:rPr>
        <w:t xml:space="preserve"> economical and Eco-friendly ride in the city we are introducing GT-Eco. It consist 4 </w:t>
      </w:r>
      <w:r w:rsidR="009D4F01" w:rsidRPr="00BC7EE7">
        <w:rPr>
          <w:rFonts w:ascii="Times New Roman" w:eastAsia="Times New Roman" w:hAnsi="Times New Roman"/>
          <w:color w:val="1D2129"/>
          <w:sz w:val="24"/>
          <w:szCs w:val="24"/>
          <w:cs/>
          <w:lang w:bidi="bn-BD"/>
        </w:rPr>
        <w:t>pices</w:t>
      </w:r>
      <w:r w:rsidR="006309CA" w:rsidRPr="00BC7EE7">
        <w:rPr>
          <w:rFonts w:ascii="Times New Roman" w:eastAsia="Times New Roman" w:hAnsi="Times New Roman"/>
          <w:color w:val="1D2129"/>
          <w:sz w:val="24"/>
          <w:szCs w:val="24"/>
          <w:lang w:bidi="bn-BD"/>
        </w:rPr>
        <w:t xml:space="preserve">12 volts 20 </w:t>
      </w:r>
      <w:r w:rsidR="006309CA" w:rsidRPr="00BC7EE7">
        <w:rPr>
          <w:rFonts w:ascii="Times New Roman" w:eastAsia="Times New Roman" w:hAnsi="Times New Roman"/>
          <w:color w:val="1D2129"/>
          <w:sz w:val="24"/>
          <w:szCs w:val="24"/>
          <w:cs/>
          <w:lang w:bidi="bn-BD"/>
        </w:rPr>
        <w:t>A</w:t>
      </w:r>
      <w:r w:rsidR="007E030E" w:rsidRPr="00BC7EE7">
        <w:rPr>
          <w:rFonts w:ascii="Times New Roman" w:eastAsia="Times New Roman" w:hAnsi="Times New Roman"/>
          <w:color w:val="1D2129"/>
          <w:sz w:val="24"/>
          <w:szCs w:val="24"/>
          <w:lang w:bidi="bn-BD"/>
        </w:rPr>
        <w:t xml:space="preserve">mph Batteries that will surely provide you with a mileage of 45-50 kilometers. Its Vespa like design will provide you with space to carry around </w:t>
      </w:r>
      <w:r w:rsidR="006309CA" w:rsidRPr="00BC7EE7">
        <w:rPr>
          <w:rFonts w:ascii="Times New Roman" w:eastAsia="Times New Roman" w:hAnsi="Times New Roman"/>
          <w:color w:val="1D2129"/>
          <w:sz w:val="24"/>
          <w:szCs w:val="24"/>
          <w:lang w:bidi="bn-BD"/>
        </w:rPr>
        <w:t>their</w:t>
      </w:r>
      <w:r w:rsidR="007E030E" w:rsidRPr="00BC7EE7">
        <w:rPr>
          <w:rFonts w:ascii="Times New Roman" w:eastAsia="Times New Roman" w:hAnsi="Times New Roman"/>
          <w:color w:val="1D2129"/>
          <w:sz w:val="24"/>
          <w:szCs w:val="24"/>
          <w:lang w:bidi="bn-BD"/>
        </w:rPr>
        <w:t xml:space="preserve"> goodies. With cutting edge looks and magnificent technology </w:t>
      </w:r>
      <w:r w:rsidR="006309CA" w:rsidRPr="00BC7EE7">
        <w:rPr>
          <w:rFonts w:ascii="Times New Roman" w:eastAsia="Times New Roman" w:hAnsi="Times New Roman"/>
          <w:color w:val="1D2129"/>
          <w:sz w:val="24"/>
          <w:szCs w:val="24"/>
          <w:lang w:bidi="bn-BD"/>
        </w:rPr>
        <w:t>it’s</w:t>
      </w:r>
      <w:r w:rsidR="007E030E" w:rsidRPr="00BC7EE7">
        <w:rPr>
          <w:rFonts w:ascii="Times New Roman" w:eastAsia="Times New Roman" w:hAnsi="Times New Roman"/>
          <w:color w:val="1D2129"/>
          <w:sz w:val="24"/>
          <w:szCs w:val="24"/>
          <w:lang w:bidi="bn-BD"/>
        </w:rPr>
        <w:t xml:space="preserve"> a signature to itself. With the design of eco-x and power of pulse we bring you GT-Eco-x. Its slick design with 5 12 volts and 20 Amph gives you a promise of having a stylish bike as well as a powerful one. </w:t>
      </w:r>
    </w:p>
    <w:p w:rsidR="00653B75" w:rsidRPr="00BC7EE7" w:rsidRDefault="007E030E" w:rsidP="004C34D4">
      <w:pPr>
        <w:shd w:val="clear" w:color="auto" w:fill="FFFFFF"/>
        <w:spacing w:line="360" w:lineRule="auto"/>
        <w:jc w:val="both"/>
        <w:rPr>
          <w:rFonts w:ascii="Times New Roman" w:eastAsia="Times New Roman" w:hAnsi="Times New Roman"/>
          <w:color w:val="1D2129"/>
          <w:sz w:val="24"/>
          <w:szCs w:val="24"/>
          <w:cs/>
          <w:lang w:bidi="bn-BD"/>
        </w:rPr>
      </w:pPr>
      <w:r w:rsidRPr="00BC7EE7">
        <w:rPr>
          <w:rFonts w:ascii="Times New Roman" w:eastAsia="Times New Roman" w:hAnsi="Times New Roman"/>
          <w:color w:val="1D2129"/>
          <w:sz w:val="24"/>
          <w:szCs w:val="24"/>
          <w:lang w:bidi="bn-BD"/>
        </w:rPr>
        <w:t>Greentiger E-bicycles are also a type of new genius modern technology. Its lithium ion batteries gives you the taste of having a reliab</w:t>
      </w:r>
      <w:r w:rsidR="00593596" w:rsidRPr="00BC7EE7">
        <w:rPr>
          <w:rFonts w:ascii="Times New Roman" w:eastAsia="Times New Roman" w:hAnsi="Times New Roman"/>
          <w:color w:val="1D2129"/>
          <w:sz w:val="24"/>
          <w:szCs w:val="24"/>
          <w:lang w:bidi="bn-BD"/>
        </w:rPr>
        <w:t>le power</w:t>
      </w:r>
      <w:r w:rsidRPr="00BC7EE7">
        <w:rPr>
          <w:rFonts w:ascii="Times New Roman" w:eastAsia="Times New Roman" w:hAnsi="Times New Roman"/>
          <w:color w:val="1D2129"/>
          <w:sz w:val="24"/>
          <w:szCs w:val="24"/>
          <w:lang w:bidi="bn-BD"/>
        </w:rPr>
        <w:t xml:space="preserve"> and provides you with long lasting and powerful batteries. Also there are various models of </w:t>
      </w:r>
      <w:r w:rsidR="00593596" w:rsidRPr="00BC7EE7">
        <w:rPr>
          <w:rFonts w:ascii="Times New Roman" w:eastAsia="Times New Roman" w:hAnsi="Times New Roman"/>
          <w:color w:val="1D2129"/>
          <w:sz w:val="24"/>
          <w:szCs w:val="24"/>
          <w:lang w:bidi="bn-BD"/>
        </w:rPr>
        <w:t>their</w:t>
      </w:r>
      <w:r w:rsidRPr="00BC7EE7">
        <w:rPr>
          <w:rFonts w:ascii="Times New Roman" w:eastAsia="Times New Roman" w:hAnsi="Times New Roman"/>
          <w:color w:val="1D2129"/>
          <w:sz w:val="24"/>
          <w:szCs w:val="24"/>
          <w:lang w:bidi="bn-BD"/>
        </w:rPr>
        <w:t xml:space="preserve"> e-bicycles that will give you chance to have one with you own style. </w:t>
      </w:r>
      <w:r w:rsidR="00593596" w:rsidRPr="00BC7EE7">
        <w:rPr>
          <w:rFonts w:ascii="Times New Roman" w:eastAsia="Times New Roman" w:hAnsi="Times New Roman"/>
          <w:color w:val="1D2129"/>
          <w:sz w:val="24"/>
          <w:szCs w:val="24"/>
          <w:cs/>
          <w:lang w:bidi="bn-BD"/>
        </w:rPr>
        <w:t>T</w:t>
      </w:r>
      <w:r w:rsidR="00A273D7" w:rsidRPr="00BC7EE7">
        <w:rPr>
          <w:rFonts w:ascii="Times New Roman" w:eastAsia="Times New Roman" w:hAnsi="Times New Roman"/>
          <w:color w:val="1D2129"/>
          <w:sz w:val="24"/>
          <w:szCs w:val="24"/>
          <w:cs/>
          <w:lang w:bidi="bn-BD"/>
        </w:rPr>
        <w:t>heir</w:t>
      </w:r>
      <w:r w:rsidRPr="00BC7EE7">
        <w:rPr>
          <w:rFonts w:ascii="Times New Roman" w:eastAsia="Times New Roman" w:hAnsi="Times New Roman"/>
          <w:color w:val="1D2129"/>
          <w:sz w:val="24"/>
          <w:szCs w:val="24"/>
          <w:lang w:bidi="bn-BD"/>
        </w:rPr>
        <w:t xml:space="preserve"> showroom in Dhaka, Rajshahi and Rongpur </w:t>
      </w:r>
      <w:r w:rsidR="00A273D7" w:rsidRPr="00BC7EE7">
        <w:rPr>
          <w:rFonts w:ascii="Times New Roman" w:eastAsia="Times New Roman" w:hAnsi="Times New Roman"/>
          <w:color w:val="1D2129"/>
          <w:sz w:val="24"/>
          <w:szCs w:val="24"/>
          <w:cs/>
          <w:lang w:bidi="bn-BD"/>
        </w:rPr>
        <w:t>.</w:t>
      </w:r>
    </w:p>
    <w:p w:rsidR="00653B75" w:rsidRPr="00BC7EE7" w:rsidRDefault="00653B75" w:rsidP="004C34D4">
      <w:pPr>
        <w:jc w:val="both"/>
        <w:rPr>
          <w:rFonts w:ascii="Times New Roman" w:eastAsia="Times New Roman" w:hAnsi="Times New Roman"/>
          <w:color w:val="1D2129"/>
          <w:sz w:val="24"/>
          <w:szCs w:val="24"/>
          <w:cs/>
          <w:lang w:bidi="bn-BD"/>
        </w:rPr>
      </w:pPr>
      <w:r w:rsidRPr="00BC7EE7">
        <w:rPr>
          <w:rFonts w:ascii="Times New Roman" w:eastAsia="Times New Roman" w:hAnsi="Times New Roman"/>
          <w:color w:val="1D2129"/>
          <w:sz w:val="24"/>
          <w:szCs w:val="24"/>
          <w:cs/>
          <w:lang w:bidi="bn-BD"/>
        </w:rPr>
        <w:br w:type="page"/>
      </w:r>
    </w:p>
    <w:p w:rsidR="00FB786B" w:rsidRPr="00BC7EE7" w:rsidRDefault="00063A43" w:rsidP="004C34D4">
      <w:pPr>
        <w:pStyle w:val="Heading3"/>
        <w:spacing w:line="360" w:lineRule="auto"/>
        <w:jc w:val="both"/>
        <w:rPr>
          <w:rFonts w:ascii="Times New Roman" w:eastAsia="Times New Roman" w:hAnsi="Times New Roman" w:cs="Times New Roman"/>
          <w:color w:val="000000" w:themeColor="text1"/>
          <w:sz w:val="24"/>
          <w:szCs w:val="24"/>
          <w:lang w:bidi="bn-BD"/>
        </w:rPr>
      </w:pPr>
      <w:bookmarkStart w:id="20" w:name="_Toc515913257"/>
      <w:r w:rsidRPr="00BC7EE7">
        <w:rPr>
          <w:rFonts w:ascii="Times New Roman" w:eastAsia="Times New Roman" w:hAnsi="Times New Roman" w:cs="Times New Roman"/>
          <w:color w:val="000000" w:themeColor="text1"/>
          <w:sz w:val="24"/>
          <w:szCs w:val="24"/>
          <w:cs/>
          <w:lang w:bidi="bn-BD"/>
        </w:rPr>
        <w:lastRenderedPageBreak/>
        <w:t xml:space="preserve">3.1.3 </w:t>
      </w:r>
      <w:r w:rsidR="00FB786B" w:rsidRPr="00BC7EE7">
        <w:rPr>
          <w:rFonts w:ascii="Times New Roman" w:eastAsia="Times New Roman" w:hAnsi="Times New Roman" w:cs="Times New Roman"/>
          <w:color w:val="000000" w:themeColor="text1"/>
          <w:sz w:val="24"/>
          <w:szCs w:val="24"/>
          <w:u w:val="single"/>
          <w:cs/>
          <w:lang w:bidi="bn-BD"/>
        </w:rPr>
        <w:t>Functions &amp; No. of Employee</w:t>
      </w:r>
      <w:bookmarkEnd w:id="20"/>
    </w:p>
    <w:p w:rsidR="00FB786B" w:rsidRPr="00BC7EE7" w:rsidRDefault="00FB786B" w:rsidP="004C34D4">
      <w:pPr>
        <w:spacing w:line="360" w:lineRule="auto"/>
        <w:jc w:val="both"/>
        <w:rPr>
          <w:rFonts w:ascii="Times New Roman" w:hAnsi="Times New Roman"/>
          <w:color w:val="000000" w:themeColor="text1"/>
          <w:sz w:val="24"/>
          <w:szCs w:val="24"/>
          <w:lang w:bidi="bn-BD"/>
        </w:rPr>
      </w:pPr>
      <w:r w:rsidRPr="00BC7EE7">
        <w:rPr>
          <w:rFonts w:ascii="Times New Roman" w:hAnsi="Times New Roman"/>
          <w:sz w:val="24"/>
          <w:szCs w:val="24"/>
          <w:cs/>
          <w:lang w:bidi="bn-BD"/>
        </w:rPr>
        <w:t xml:space="preserve">In </w:t>
      </w:r>
      <w:r w:rsidRPr="00BC7EE7">
        <w:rPr>
          <w:rFonts w:ascii="Times New Roman" w:hAnsi="Times New Roman"/>
          <w:color w:val="000000" w:themeColor="text1"/>
          <w:sz w:val="24"/>
          <w:szCs w:val="24"/>
        </w:rPr>
        <w:t>GreenTiger Electric Vehicle Limited</w:t>
      </w:r>
      <w:r w:rsidR="00E0499F" w:rsidRPr="00BC7EE7">
        <w:rPr>
          <w:rFonts w:ascii="Times New Roman" w:hAnsi="Times New Roman"/>
          <w:color w:val="000000" w:themeColor="text1"/>
          <w:sz w:val="24"/>
          <w:szCs w:val="24"/>
          <w:cs/>
          <w:lang w:bidi="bn-BD"/>
        </w:rPr>
        <w:t xml:space="preserve"> they segrigate their employee in three catagories</w:t>
      </w:r>
      <w:r w:rsidR="008670B3" w:rsidRPr="00BC7EE7">
        <w:rPr>
          <w:rFonts w:ascii="Times New Roman" w:hAnsi="Times New Roman"/>
          <w:color w:val="000000" w:themeColor="text1"/>
          <w:sz w:val="24"/>
          <w:szCs w:val="24"/>
          <w:cs/>
          <w:lang w:bidi="bn-BD"/>
        </w:rPr>
        <w:t>. Those catagories and number of total employee are given below-</w:t>
      </w:r>
    </w:p>
    <w:p w:rsidR="008670B3" w:rsidRPr="00BC7EE7" w:rsidRDefault="00036E08" w:rsidP="004C34D4">
      <w:pPr>
        <w:pStyle w:val="ListParagraph"/>
        <w:numPr>
          <w:ilvl w:val="0"/>
          <w:numId w:val="29"/>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Administrative employee- 25 person</w:t>
      </w:r>
    </w:p>
    <w:p w:rsidR="00036E08" w:rsidRPr="00BC7EE7" w:rsidRDefault="00036E08" w:rsidP="004C34D4">
      <w:pPr>
        <w:pStyle w:val="ListParagraph"/>
        <w:numPr>
          <w:ilvl w:val="0"/>
          <w:numId w:val="29"/>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Sales employee- 50 person</w:t>
      </w:r>
    </w:p>
    <w:p w:rsidR="00036E08" w:rsidRPr="00BC7EE7" w:rsidRDefault="00036E08" w:rsidP="004C34D4">
      <w:pPr>
        <w:pStyle w:val="ListParagraph"/>
        <w:numPr>
          <w:ilvl w:val="0"/>
          <w:numId w:val="29"/>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Service employee-</w:t>
      </w:r>
      <w:r w:rsidR="00653B75" w:rsidRPr="00BC7EE7">
        <w:rPr>
          <w:rFonts w:ascii="Times New Roman" w:hAnsi="Times New Roman"/>
          <w:sz w:val="24"/>
          <w:szCs w:val="24"/>
          <w:cs/>
          <w:lang w:bidi="bn-BD"/>
        </w:rPr>
        <w:t xml:space="preserve"> 150 person</w:t>
      </w:r>
    </w:p>
    <w:p w:rsidR="00CB0AE4" w:rsidRPr="00BC7EE7" w:rsidRDefault="00C07BA8" w:rsidP="004C34D4">
      <w:pPr>
        <w:spacing w:line="360" w:lineRule="auto"/>
        <w:jc w:val="both"/>
        <w:rPr>
          <w:rFonts w:ascii="Times New Roman" w:hAnsi="Times New Roman"/>
          <w:color w:val="000000" w:themeColor="text1"/>
          <w:sz w:val="24"/>
          <w:szCs w:val="24"/>
          <w:lang w:bidi="bn-BD"/>
        </w:rPr>
      </w:pPr>
      <w:r w:rsidRPr="00BC7EE7">
        <w:rPr>
          <w:rFonts w:ascii="Times New Roman" w:hAnsi="Times New Roman"/>
          <w:sz w:val="24"/>
          <w:szCs w:val="24"/>
          <w:cs/>
          <w:lang w:bidi="bn-BD"/>
        </w:rPr>
        <w:t xml:space="preserve">Number of total employee in </w:t>
      </w:r>
      <w:r w:rsidRPr="00BC7EE7">
        <w:rPr>
          <w:rFonts w:ascii="Times New Roman" w:hAnsi="Times New Roman"/>
          <w:color w:val="000000" w:themeColor="text1"/>
          <w:sz w:val="24"/>
          <w:szCs w:val="24"/>
        </w:rPr>
        <w:t>GreenTiger Electric Vehicle Limited</w:t>
      </w:r>
      <w:r w:rsidR="00A85F12" w:rsidRPr="00BC7EE7">
        <w:rPr>
          <w:rFonts w:ascii="Times New Roman" w:hAnsi="Times New Roman"/>
          <w:color w:val="000000" w:themeColor="text1"/>
          <w:sz w:val="24"/>
          <w:szCs w:val="24"/>
          <w:cs/>
          <w:lang w:bidi="bn-BD"/>
        </w:rPr>
        <w:t xml:space="preserve"> is 225 persons.</w:t>
      </w:r>
    </w:p>
    <w:p w:rsidR="00E638F0" w:rsidRPr="00BC7EE7" w:rsidRDefault="00E638F0" w:rsidP="004C34D4">
      <w:pPr>
        <w:spacing w:line="360" w:lineRule="auto"/>
        <w:jc w:val="both"/>
        <w:rPr>
          <w:rFonts w:ascii="Times New Roman" w:hAnsi="Times New Roman"/>
          <w:color w:val="000000" w:themeColor="text1"/>
          <w:sz w:val="24"/>
          <w:szCs w:val="24"/>
          <w:lang w:bidi="bn-BD"/>
        </w:rPr>
      </w:pPr>
    </w:p>
    <w:p w:rsidR="00A85F12" w:rsidRPr="00BC7EE7" w:rsidRDefault="00063A43" w:rsidP="004C34D4">
      <w:pPr>
        <w:pStyle w:val="Heading3"/>
        <w:spacing w:line="360" w:lineRule="auto"/>
        <w:jc w:val="both"/>
        <w:rPr>
          <w:rFonts w:ascii="Times New Roman" w:hAnsi="Times New Roman" w:cs="Times New Roman"/>
          <w:color w:val="000000" w:themeColor="text1"/>
          <w:sz w:val="24"/>
          <w:szCs w:val="24"/>
          <w:lang w:bidi="bn-BD"/>
        </w:rPr>
      </w:pPr>
      <w:bookmarkStart w:id="21" w:name="_Toc515913258"/>
      <w:r w:rsidRPr="00BC7EE7">
        <w:rPr>
          <w:rFonts w:ascii="Times New Roman" w:hAnsi="Times New Roman" w:cs="Times New Roman"/>
          <w:color w:val="000000" w:themeColor="text1"/>
          <w:sz w:val="24"/>
          <w:szCs w:val="24"/>
          <w:cs/>
          <w:lang w:bidi="bn-BD"/>
        </w:rPr>
        <w:t xml:space="preserve">3.1.4 </w:t>
      </w:r>
      <w:r w:rsidRPr="00BC7EE7">
        <w:rPr>
          <w:rFonts w:ascii="Times New Roman" w:hAnsi="Times New Roman" w:cs="Times New Roman"/>
          <w:color w:val="000000" w:themeColor="text1"/>
          <w:sz w:val="24"/>
          <w:szCs w:val="24"/>
          <w:u w:val="single"/>
          <w:cs/>
          <w:lang w:bidi="bn-BD"/>
        </w:rPr>
        <w:t>S</w:t>
      </w:r>
      <w:r w:rsidR="00A85F12" w:rsidRPr="00BC7EE7">
        <w:rPr>
          <w:rFonts w:ascii="Times New Roman" w:hAnsi="Times New Roman" w:cs="Times New Roman"/>
          <w:color w:val="000000" w:themeColor="text1"/>
          <w:sz w:val="24"/>
          <w:szCs w:val="24"/>
          <w:u w:val="single"/>
          <w:cs/>
          <w:lang w:bidi="bn-BD"/>
        </w:rPr>
        <w:t>ister concern &amp; Organogram</w:t>
      </w:r>
      <w:bookmarkEnd w:id="21"/>
    </w:p>
    <w:p w:rsidR="00903864" w:rsidRPr="00BC7EE7" w:rsidRDefault="00903864" w:rsidP="004C34D4">
      <w:pPr>
        <w:spacing w:line="360" w:lineRule="auto"/>
        <w:jc w:val="both"/>
        <w:rPr>
          <w:rFonts w:ascii="Times New Roman" w:hAnsi="Times New Roman"/>
          <w:color w:val="000000" w:themeColor="text1"/>
          <w:sz w:val="24"/>
          <w:szCs w:val="24"/>
          <w:lang w:bidi="bn-BD"/>
        </w:rPr>
      </w:pPr>
      <w:r w:rsidRPr="00BC7EE7">
        <w:rPr>
          <w:rFonts w:ascii="Times New Roman" w:hAnsi="Times New Roman"/>
          <w:color w:val="000000" w:themeColor="text1"/>
          <w:sz w:val="24"/>
          <w:szCs w:val="24"/>
        </w:rPr>
        <w:t>GreenTiger Electric Vehicle Limited</w:t>
      </w:r>
      <w:r w:rsidRPr="00BC7EE7">
        <w:rPr>
          <w:rFonts w:ascii="Times New Roman" w:hAnsi="Times New Roman"/>
          <w:color w:val="000000" w:themeColor="text1"/>
          <w:sz w:val="24"/>
          <w:szCs w:val="24"/>
          <w:cs/>
          <w:lang w:bidi="bn-BD"/>
        </w:rPr>
        <w:t xml:space="preserve"> has five sister concer company. Those are given below-</w:t>
      </w:r>
    </w:p>
    <w:p w:rsidR="00903864" w:rsidRPr="00BC7EE7" w:rsidRDefault="00903864" w:rsidP="004C34D4">
      <w:pPr>
        <w:pStyle w:val="ListParagraph"/>
        <w:numPr>
          <w:ilvl w:val="0"/>
          <w:numId w:val="30"/>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GT-</w:t>
      </w:r>
      <w:r w:rsidR="00EF7004" w:rsidRPr="00BC7EE7">
        <w:rPr>
          <w:rFonts w:ascii="Times New Roman" w:hAnsi="Times New Roman"/>
          <w:sz w:val="24"/>
          <w:szCs w:val="24"/>
          <w:cs/>
          <w:lang w:bidi="bn-BD"/>
        </w:rPr>
        <w:t>MET</w:t>
      </w:r>
    </w:p>
    <w:p w:rsidR="00EF7004" w:rsidRPr="00BC7EE7" w:rsidRDefault="00EF7004" w:rsidP="004C34D4">
      <w:pPr>
        <w:pStyle w:val="ListParagraph"/>
        <w:numPr>
          <w:ilvl w:val="0"/>
          <w:numId w:val="30"/>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 xml:space="preserve">GT-Battery </w:t>
      </w:r>
    </w:p>
    <w:p w:rsidR="00EF7004" w:rsidRPr="00BC7EE7" w:rsidRDefault="00EF7004" w:rsidP="004C34D4">
      <w:pPr>
        <w:pStyle w:val="ListParagraph"/>
        <w:numPr>
          <w:ilvl w:val="0"/>
          <w:numId w:val="30"/>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GT-Charger</w:t>
      </w:r>
    </w:p>
    <w:p w:rsidR="00EF7004" w:rsidRPr="00BC7EE7" w:rsidRDefault="00EF7004" w:rsidP="004C34D4">
      <w:pPr>
        <w:pStyle w:val="ListParagraph"/>
        <w:numPr>
          <w:ilvl w:val="0"/>
          <w:numId w:val="30"/>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GT-Light</w:t>
      </w:r>
    </w:p>
    <w:p w:rsidR="002356DE" w:rsidRPr="00BC7EE7" w:rsidRDefault="002356DE" w:rsidP="004C34D4">
      <w:pPr>
        <w:pStyle w:val="ListParagraph"/>
        <w:numPr>
          <w:ilvl w:val="0"/>
          <w:numId w:val="30"/>
        </w:numPr>
        <w:spacing w:line="360" w:lineRule="auto"/>
        <w:jc w:val="both"/>
        <w:rPr>
          <w:rFonts w:ascii="Times New Roman" w:hAnsi="Times New Roman"/>
          <w:sz w:val="24"/>
          <w:szCs w:val="24"/>
          <w:lang w:bidi="bn-BD"/>
        </w:rPr>
      </w:pPr>
      <w:r w:rsidRPr="00BC7EE7">
        <w:rPr>
          <w:rFonts w:ascii="Times New Roman" w:hAnsi="Times New Roman"/>
          <w:sz w:val="24"/>
          <w:szCs w:val="24"/>
          <w:cs/>
          <w:lang w:bidi="bn-BD"/>
        </w:rPr>
        <w:t>GT-Service</w:t>
      </w:r>
    </w:p>
    <w:p w:rsidR="002356DE" w:rsidRPr="00BC7EE7" w:rsidRDefault="001557AD" w:rsidP="004C34D4">
      <w:pPr>
        <w:spacing w:line="360" w:lineRule="auto"/>
        <w:jc w:val="both"/>
        <w:rPr>
          <w:rFonts w:ascii="Times New Roman" w:hAnsi="Times New Roman"/>
          <w:sz w:val="24"/>
          <w:szCs w:val="24"/>
          <w:lang w:bidi="bn-BD"/>
        </w:rPr>
      </w:pPr>
      <w:r w:rsidRPr="00BC7EE7">
        <w:rPr>
          <w:rFonts w:ascii="Times New Roman" w:hAnsi="Times New Roman"/>
          <w:bCs/>
          <w:noProof/>
          <w:color w:val="000000" w:themeColor="text1"/>
          <w:szCs w:val="24"/>
          <w:u w:val="single"/>
        </w:rPr>
        <w:drawing>
          <wp:anchor distT="0" distB="0" distL="114300" distR="114300" simplePos="0" relativeHeight="251712000" behindDoc="1" locked="0" layoutInCell="1" allowOverlap="1">
            <wp:simplePos x="0" y="0"/>
            <wp:positionH relativeFrom="margin">
              <wp:align>center</wp:align>
            </wp:positionH>
            <wp:positionV relativeFrom="paragraph">
              <wp:posOffset>270869</wp:posOffset>
            </wp:positionV>
            <wp:extent cx="5024994" cy="3201331"/>
            <wp:effectExtent l="0" t="0" r="0" b="0"/>
            <wp:wrapTight wrapText="bothSides">
              <wp:wrapPolygon edited="0">
                <wp:start x="7206" y="0"/>
                <wp:lineTo x="7124" y="2057"/>
                <wp:lineTo x="7452" y="4113"/>
                <wp:lineTo x="4013" y="4885"/>
                <wp:lineTo x="3358" y="5142"/>
                <wp:lineTo x="3358" y="6170"/>
                <wp:lineTo x="1310" y="6170"/>
                <wp:lineTo x="655" y="6684"/>
                <wp:lineTo x="655" y="9127"/>
                <wp:lineTo x="819" y="10284"/>
                <wp:lineTo x="409" y="12340"/>
                <wp:lineTo x="82" y="16454"/>
                <wp:lineTo x="82" y="19796"/>
                <wp:lineTo x="6551" y="20567"/>
                <wp:lineTo x="16132" y="20567"/>
                <wp:lineTo x="16460" y="21339"/>
                <wp:lineTo x="20800" y="21339"/>
                <wp:lineTo x="20882" y="21082"/>
                <wp:lineTo x="20882" y="18511"/>
                <wp:lineTo x="21292" y="16454"/>
                <wp:lineTo x="21373" y="13497"/>
                <wp:lineTo x="20718" y="12855"/>
                <wp:lineTo x="18917" y="12340"/>
                <wp:lineTo x="20227" y="12340"/>
                <wp:lineTo x="21455" y="11312"/>
                <wp:lineTo x="21455" y="7327"/>
                <wp:lineTo x="20882" y="6684"/>
                <wp:lineTo x="19572" y="6170"/>
                <wp:lineTo x="19736" y="5656"/>
                <wp:lineTo x="19326" y="5399"/>
                <wp:lineTo x="15887" y="4113"/>
                <wp:lineTo x="16132" y="2057"/>
                <wp:lineTo x="16051" y="257"/>
                <wp:lineTo x="15969" y="0"/>
                <wp:lineTo x="7206"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rganogram (1).png"/>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24994" cy="3201331"/>
                    </a:xfrm>
                    <a:prstGeom prst="rect">
                      <a:avLst/>
                    </a:prstGeom>
                  </pic:spPr>
                </pic:pic>
              </a:graphicData>
            </a:graphic>
          </wp:anchor>
        </w:drawing>
      </w:r>
      <w:r w:rsidR="002356DE" w:rsidRPr="00BC7EE7">
        <w:rPr>
          <w:rFonts w:ascii="Times New Roman" w:hAnsi="Times New Roman"/>
          <w:sz w:val="24"/>
          <w:szCs w:val="24"/>
          <w:cs/>
          <w:lang w:bidi="bn-BD"/>
        </w:rPr>
        <w:t xml:space="preserve">organogram of </w:t>
      </w:r>
      <w:r w:rsidR="002356DE" w:rsidRPr="00BC7EE7">
        <w:rPr>
          <w:rFonts w:ascii="Times New Roman" w:hAnsi="Times New Roman"/>
          <w:color w:val="000000" w:themeColor="text1"/>
          <w:sz w:val="24"/>
          <w:szCs w:val="24"/>
        </w:rPr>
        <w:t>Green</w:t>
      </w:r>
      <w:r w:rsidR="00DD68E9">
        <w:rPr>
          <w:rFonts w:ascii="Times New Roman" w:hAnsi="Times New Roman"/>
          <w:color w:val="000000" w:themeColor="text1"/>
          <w:sz w:val="24"/>
          <w:szCs w:val="24"/>
        </w:rPr>
        <w:t xml:space="preserve"> </w:t>
      </w:r>
      <w:r w:rsidR="002356DE" w:rsidRPr="00BC7EE7">
        <w:rPr>
          <w:rFonts w:ascii="Times New Roman" w:hAnsi="Times New Roman"/>
          <w:color w:val="000000" w:themeColor="text1"/>
          <w:sz w:val="24"/>
          <w:szCs w:val="24"/>
        </w:rPr>
        <w:t>Tiger Electric Vehicle Limited</w:t>
      </w:r>
      <w:r w:rsidR="002356DE" w:rsidRPr="00BC7EE7">
        <w:rPr>
          <w:rFonts w:ascii="Times New Roman" w:hAnsi="Times New Roman"/>
          <w:color w:val="000000" w:themeColor="text1"/>
          <w:sz w:val="24"/>
          <w:szCs w:val="24"/>
          <w:cs/>
          <w:lang w:bidi="bn-BD"/>
        </w:rPr>
        <w:t xml:space="preserve"> is given below-</w:t>
      </w:r>
    </w:p>
    <w:p w:rsidR="000E3B6D" w:rsidRPr="00BC7EE7" w:rsidRDefault="000E3B6D" w:rsidP="004C34D4">
      <w:pPr>
        <w:pStyle w:val="Heading1"/>
        <w:jc w:val="both"/>
        <w:rPr>
          <w:rFonts w:ascii="Times New Roman" w:hAnsi="Times New Roman" w:cs="Times New Roman"/>
          <w:color w:val="000000" w:themeColor="text1"/>
          <w:sz w:val="66"/>
          <w:szCs w:val="66"/>
        </w:rPr>
      </w:pPr>
    </w:p>
    <w:p w:rsidR="009D200B" w:rsidRPr="00BC7EE7" w:rsidRDefault="000E3B6D" w:rsidP="004C34D4">
      <w:pPr>
        <w:jc w:val="both"/>
        <w:rPr>
          <w:rFonts w:ascii="Times New Roman" w:hAnsi="Times New Roman"/>
          <w:b/>
          <w:color w:val="000000" w:themeColor="text1"/>
          <w:sz w:val="72"/>
          <w:szCs w:val="72"/>
        </w:rPr>
      </w:pPr>
      <w:r w:rsidRPr="00BC7EE7">
        <w:rPr>
          <w:rFonts w:ascii="Times New Roman" w:hAnsi="Times New Roman"/>
          <w:b/>
          <w:color w:val="000000" w:themeColor="text1"/>
          <w:sz w:val="72"/>
          <w:szCs w:val="72"/>
        </w:rPr>
        <w:br w:type="page"/>
      </w:r>
    </w:p>
    <w:p w:rsidR="00A574F5" w:rsidRPr="00BC7EE7" w:rsidRDefault="00A574F5" w:rsidP="00A574F5">
      <w:pPr>
        <w:pStyle w:val="Heading1"/>
        <w:jc w:val="center"/>
        <w:rPr>
          <w:rFonts w:ascii="Times New Roman" w:hAnsi="Times New Roman" w:cs="Times New Roman"/>
          <w:color w:val="000000" w:themeColor="text1"/>
          <w:sz w:val="72"/>
          <w:szCs w:val="72"/>
        </w:rPr>
      </w:pPr>
      <w:bookmarkStart w:id="22" w:name="_Toc515661365"/>
    </w:p>
    <w:p w:rsidR="00A574F5" w:rsidRPr="00BC7EE7" w:rsidRDefault="00A574F5" w:rsidP="00A574F5">
      <w:pPr>
        <w:pStyle w:val="Heading1"/>
        <w:jc w:val="center"/>
        <w:rPr>
          <w:rFonts w:ascii="Times New Roman" w:hAnsi="Times New Roman" w:cs="Times New Roman"/>
          <w:color w:val="000000" w:themeColor="text1"/>
          <w:sz w:val="72"/>
          <w:szCs w:val="72"/>
        </w:rPr>
      </w:pPr>
    </w:p>
    <w:p w:rsidR="00A574F5" w:rsidRPr="00BC7EE7" w:rsidRDefault="00A574F5" w:rsidP="00A574F5">
      <w:pPr>
        <w:pStyle w:val="Heading1"/>
        <w:jc w:val="center"/>
        <w:rPr>
          <w:rFonts w:ascii="Times New Roman" w:hAnsi="Times New Roman" w:cs="Times New Roman"/>
          <w:color w:val="000000" w:themeColor="text1"/>
          <w:sz w:val="72"/>
          <w:szCs w:val="72"/>
        </w:rPr>
      </w:pPr>
    </w:p>
    <w:p w:rsidR="00A574F5" w:rsidRPr="00BC7EE7" w:rsidRDefault="00A574F5" w:rsidP="00A574F5">
      <w:pPr>
        <w:pStyle w:val="Heading1"/>
        <w:jc w:val="center"/>
        <w:rPr>
          <w:rFonts w:ascii="Times New Roman" w:hAnsi="Times New Roman" w:cs="Times New Roman"/>
          <w:color w:val="000000" w:themeColor="text1"/>
          <w:sz w:val="72"/>
          <w:szCs w:val="72"/>
          <w:u w:val="single"/>
          <w:lang w:bidi="bn-BD"/>
        </w:rPr>
      </w:pPr>
      <w:bookmarkStart w:id="23" w:name="_Toc515848592"/>
      <w:bookmarkStart w:id="24" w:name="_Toc515913259"/>
      <w:r w:rsidRPr="00BC7EE7">
        <w:rPr>
          <w:rFonts w:ascii="Times New Roman" w:hAnsi="Times New Roman" w:cs="Times New Roman"/>
          <w:color w:val="000000" w:themeColor="text1"/>
          <w:sz w:val="72"/>
          <w:szCs w:val="72"/>
          <w:u w:val="single"/>
        </w:rPr>
        <w:t>Chapter - 0</w:t>
      </w:r>
      <w:bookmarkEnd w:id="22"/>
      <w:r w:rsidRPr="00BC7EE7">
        <w:rPr>
          <w:rFonts w:ascii="Times New Roman" w:hAnsi="Times New Roman" w:cs="Times New Roman"/>
          <w:color w:val="000000" w:themeColor="text1"/>
          <w:sz w:val="72"/>
          <w:szCs w:val="72"/>
          <w:u w:val="single"/>
          <w:cs/>
          <w:lang w:bidi="bn-BD"/>
        </w:rPr>
        <w:t>4</w:t>
      </w:r>
      <w:bookmarkEnd w:id="23"/>
      <w:bookmarkEnd w:id="24"/>
    </w:p>
    <w:p w:rsidR="00A574F5" w:rsidRPr="00BC7EE7" w:rsidRDefault="00A574F5" w:rsidP="00A574F5">
      <w:pPr>
        <w:pStyle w:val="Heading1"/>
        <w:jc w:val="center"/>
        <w:rPr>
          <w:rFonts w:ascii="Times New Roman" w:hAnsi="Times New Roman" w:cs="Times New Roman"/>
          <w:color w:val="000000" w:themeColor="text1"/>
          <w:sz w:val="72"/>
          <w:szCs w:val="72"/>
        </w:rPr>
      </w:pPr>
      <w:bookmarkStart w:id="25" w:name="_Toc515848593"/>
      <w:bookmarkStart w:id="26" w:name="_Toc515913260"/>
      <w:r w:rsidRPr="00BC7EE7">
        <w:rPr>
          <w:rFonts w:ascii="Times New Roman" w:hAnsi="Times New Roman" w:cs="Times New Roman"/>
          <w:color w:val="000000" w:themeColor="text1"/>
          <w:sz w:val="72"/>
          <w:szCs w:val="72"/>
        </w:rPr>
        <w:t>Objectives of the Report</w:t>
      </w:r>
      <w:bookmarkEnd w:id="25"/>
      <w:bookmarkEnd w:id="26"/>
    </w:p>
    <w:p w:rsidR="00A574F5" w:rsidRPr="00BC7EE7" w:rsidRDefault="00A574F5" w:rsidP="00A574F5">
      <w:pPr>
        <w:rPr>
          <w:rFonts w:ascii="Times New Roman" w:hAnsi="Times New Roman"/>
          <w:b/>
          <w:color w:val="000000" w:themeColor="text1"/>
          <w:sz w:val="72"/>
          <w:szCs w:val="91"/>
          <w:lang w:bidi="bn-BD"/>
        </w:rPr>
      </w:pPr>
      <w:r w:rsidRPr="00BC7EE7">
        <w:rPr>
          <w:rFonts w:ascii="Times New Roman" w:hAnsi="Times New Roman"/>
          <w:b/>
          <w:color w:val="000000" w:themeColor="text1"/>
          <w:sz w:val="72"/>
          <w:szCs w:val="72"/>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OBJECTIVES OF THE STUDY</w:t>
      </w:r>
    </w:p>
    <w:p w:rsidR="00A574F5" w:rsidRPr="00BC7EE7" w:rsidRDefault="00A574F5" w:rsidP="004C34D4">
      <w:pPr>
        <w:jc w:val="both"/>
        <w:rPr>
          <w:rFonts w:ascii="Times New Roman" w:hAnsi="Times New Roman"/>
          <w:color w:val="000000" w:themeColor="text1"/>
          <w:sz w:val="24"/>
          <w:szCs w:val="24"/>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The internship objective is to have real life experience so that I could relate my theoretical knowledge and real-life work experience. This internship helps me to reduce the gap between the theoretical knowledge and practical experience.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 have segregated my report objectives-</w:t>
      </w:r>
    </w:p>
    <w:p w:rsidR="00A574F5" w:rsidRPr="00BC7EE7" w:rsidRDefault="00A574F5" w:rsidP="004C34D4">
      <w:pPr>
        <w:pStyle w:val="Heading2"/>
        <w:jc w:val="both"/>
        <w:rPr>
          <w:rFonts w:ascii="Times New Roman" w:hAnsi="Times New Roman" w:cs="Times New Roman"/>
          <w:color w:val="000000" w:themeColor="text1"/>
          <w:sz w:val="24"/>
          <w:szCs w:val="24"/>
        </w:rPr>
      </w:pPr>
      <w:bookmarkStart w:id="27" w:name="_Toc515848594"/>
      <w:bookmarkStart w:id="28" w:name="_Toc515913261"/>
      <w:r w:rsidRPr="00BC7EE7">
        <w:rPr>
          <w:rFonts w:ascii="Times New Roman" w:hAnsi="Times New Roman" w:cs="Times New Roman"/>
          <w:color w:val="000000" w:themeColor="text1"/>
          <w:sz w:val="24"/>
          <w:szCs w:val="24"/>
          <w:cs/>
          <w:lang w:bidi="bn-BD"/>
        </w:rPr>
        <w:t>3.1</w:t>
      </w:r>
      <w:r w:rsidRPr="00BC7EE7">
        <w:rPr>
          <w:rFonts w:ascii="Times New Roman" w:hAnsi="Times New Roman" w:cs="Times New Roman"/>
          <w:color w:val="000000" w:themeColor="text1"/>
          <w:sz w:val="24"/>
          <w:szCs w:val="24"/>
        </w:rPr>
        <w:t xml:space="preserve"> Primary objective</w:t>
      </w:r>
      <w:bookmarkEnd w:id="27"/>
      <w:bookmarkEnd w:id="28"/>
    </w:p>
    <w:p w:rsidR="00A574F5" w:rsidRPr="00BC7EE7" w:rsidRDefault="00A574F5" w:rsidP="004C34D4">
      <w:pPr>
        <w:pStyle w:val="ListParagraph"/>
        <w:numPr>
          <w:ilvl w:val="0"/>
          <w:numId w:val="24"/>
        </w:numPr>
        <w:spacing w:line="360" w:lineRule="auto"/>
        <w:jc w:val="both"/>
        <w:rPr>
          <w:rFonts w:ascii="Times New Roman" w:hAnsi="Times New Roman"/>
          <w:b/>
          <w:color w:val="000000" w:themeColor="text1"/>
          <w:sz w:val="24"/>
          <w:szCs w:val="24"/>
        </w:rPr>
      </w:pPr>
      <w:r w:rsidRPr="00BC7EE7">
        <w:rPr>
          <w:rFonts w:ascii="Times New Roman" w:hAnsi="Times New Roman"/>
          <w:color w:val="000000" w:themeColor="text1"/>
          <w:sz w:val="24"/>
          <w:szCs w:val="24"/>
        </w:rPr>
        <w:t xml:space="preserve">The primary objective is to accrue knowledge and different significant ideas about the general </w:t>
      </w:r>
      <w:r w:rsidRPr="00BC7EE7">
        <w:rPr>
          <w:rFonts w:ascii="Times New Roman" w:hAnsi="Times New Roman"/>
          <w:color w:val="000000" w:themeColor="text1"/>
          <w:sz w:val="24"/>
          <w:szCs w:val="24"/>
          <w:cs/>
          <w:lang w:bidi="bn-BD"/>
        </w:rPr>
        <w:t>auditing</w:t>
      </w:r>
      <w:r w:rsidRPr="00BC7EE7">
        <w:rPr>
          <w:rFonts w:ascii="Times New Roman" w:hAnsi="Times New Roman"/>
          <w:color w:val="000000" w:themeColor="text1"/>
          <w:sz w:val="24"/>
          <w:szCs w:val="24"/>
        </w:rPr>
        <w:t xml:space="preserve"> activities of Green</w:t>
      </w:r>
      <w:r w:rsidR="005A0A88">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w:t>
      </w:r>
    </w:p>
    <w:p w:rsidR="00A574F5" w:rsidRPr="00BC7EE7" w:rsidRDefault="00A574F5" w:rsidP="004C34D4">
      <w:pPr>
        <w:pStyle w:val="ListParagraph"/>
        <w:numPr>
          <w:ilvl w:val="0"/>
          <w:numId w:val="22"/>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Another broad objective is the partial requirement of BBA Program authorized by Accounting &amp; Information System (AIS), United International University.</w:t>
      </w:r>
    </w:p>
    <w:p w:rsidR="00A574F5" w:rsidRPr="00BC7EE7" w:rsidRDefault="00A574F5" w:rsidP="004C34D4">
      <w:pPr>
        <w:spacing w:line="360" w:lineRule="auto"/>
        <w:jc w:val="both"/>
        <w:rPr>
          <w:rFonts w:ascii="Times New Roman" w:hAnsi="Times New Roman"/>
          <w:b/>
          <w:color w:val="000000" w:themeColor="text1"/>
          <w:sz w:val="24"/>
          <w:szCs w:val="24"/>
        </w:rPr>
      </w:pPr>
    </w:p>
    <w:p w:rsidR="00A574F5" w:rsidRPr="00BC7EE7" w:rsidRDefault="00A574F5" w:rsidP="004C34D4">
      <w:pPr>
        <w:pStyle w:val="Heading2"/>
        <w:jc w:val="both"/>
        <w:rPr>
          <w:rFonts w:ascii="Times New Roman" w:hAnsi="Times New Roman" w:cs="Times New Roman"/>
          <w:color w:val="000000" w:themeColor="text1"/>
          <w:sz w:val="24"/>
          <w:szCs w:val="24"/>
        </w:rPr>
      </w:pPr>
      <w:bookmarkStart w:id="29" w:name="_Toc515848595"/>
      <w:bookmarkStart w:id="30" w:name="_Toc515913262"/>
      <w:r w:rsidRPr="00BC7EE7">
        <w:rPr>
          <w:rFonts w:ascii="Times New Roman" w:hAnsi="Times New Roman" w:cs="Times New Roman"/>
          <w:color w:val="000000" w:themeColor="text1"/>
          <w:sz w:val="24"/>
          <w:szCs w:val="24"/>
          <w:cs/>
          <w:lang w:bidi="bn-BD"/>
        </w:rPr>
        <w:t xml:space="preserve">3.2 </w:t>
      </w:r>
      <w:r w:rsidRPr="00BC7EE7">
        <w:rPr>
          <w:rFonts w:ascii="Times New Roman" w:hAnsi="Times New Roman" w:cs="Times New Roman"/>
          <w:color w:val="000000" w:themeColor="text1"/>
          <w:sz w:val="24"/>
          <w:szCs w:val="24"/>
        </w:rPr>
        <w:t>Secondary Objective</w:t>
      </w:r>
      <w:bookmarkEnd w:id="29"/>
      <w:bookmarkEnd w:id="30"/>
    </w:p>
    <w:p w:rsidR="00A574F5" w:rsidRPr="00BC7EE7" w:rsidRDefault="00A574F5" w:rsidP="004C34D4">
      <w:pPr>
        <w:numPr>
          <w:ilvl w:val="0"/>
          <w:numId w:val="5"/>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To learn how audit planning and procedures is design, how it is used in conducting audit and how it is implemented in auditing.</w:t>
      </w:r>
    </w:p>
    <w:p w:rsidR="00A574F5" w:rsidRPr="00BC7EE7" w:rsidRDefault="00A574F5" w:rsidP="004C34D4">
      <w:pPr>
        <w:numPr>
          <w:ilvl w:val="0"/>
          <w:numId w:val="5"/>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To learn how prepare an audit plan and what are the components were considered while preparing an audit plan.</w:t>
      </w:r>
    </w:p>
    <w:p w:rsidR="00A574F5" w:rsidRPr="00BC7EE7" w:rsidRDefault="00A574F5" w:rsidP="004C34D4">
      <w:pPr>
        <w:numPr>
          <w:ilvl w:val="0"/>
          <w:numId w:val="5"/>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To learn how provide explanation about their finding and observation and provide recommendations.</w:t>
      </w:r>
    </w:p>
    <w:p w:rsidR="00A574F5" w:rsidRPr="00BC7EE7" w:rsidRDefault="00A574F5" w:rsidP="004C34D4">
      <w:pPr>
        <w:numPr>
          <w:ilvl w:val="0"/>
          <w:numId w:val="5"/>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To learn how to relate theoretical knowledge with real life work experience. </w:t>
      </w:r>
    </w:p>
    <w:p w:rsidR="00A574F5" w:rsidRPr="00BC7EE7" w:rsidRDefault="00A574F5" w:rsidP="004C34D4">
      <w:pPr>
        <w:jc w:val="both"/>
        <w:rPr>
          <w:rFonts w:ascii="Times New Roman" w:hAnsi="Times New Roman"/>
          <w:b/>
          <w:color w:val="000000" w:themeColor="text1"/>
          <w:sz w:val="28"/>
          <w:szCs w:val="24"/>
        </w:rPr>
      </w:pPr>
      <w:r w:rsidRPr="00BC7EE7">
        <w:rPr>
          <w:rFonts w:ascii="Times New Roman" w:hAnsi="Times New Roman"/>
          <w:b/>
          <w:color w:val="000000" w:themeColor="text1"/>
          <w:sz w:val="28"/>
          <w:szCs w:val="24"/>
        </w:rPr>
        <w:br w:type="page"/>
      </w: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80"/>
          <w:szCs w:val="80"/>
        </w:rPr>
      </w:pPr>
    </w:p>
    <w:p w:rsidR="00A574F5" w:rsidRPr="00BC7EE7" w:rsidRDefault="00A574F5" w:rsidP="00A574F5">
      <w:pPr>
        <w:pStyle w:val="Heading1"/>
        <w:jc w:val="center"/>
        <w:rPr>
          <w:rFonts w:ascii="Times New Roman" w:hAnsi="Times New Roman" w:cs="Times New Roman"/>
          <w:color w:val="000000" w:themeColor="text1"/>
          <w:sz w:val="76"/>
          <w:szCs w:val="76"/>
          <w:u w:val="single"/>
          <w:lang w:bidi="bn-BD"/>
        </w:rPr>
      </w:pPr>
      <w:bookmarkStart w:id="31" w:name="_Toc515848596"/>
      <w:bookmarkStart w:id="32" w:name="_Toc515913263"/>
      <w:r w:rsidRPr="00BC7EE7">
        <w:rPr>
          <w:rFonts w:ascii="Times New Roman" w:hAnsi="Times New Roman" w:cs="Times New Roman"/>
          <w:color w:val="000000" w:themeColor="text1"/>
          <w:sz w:val="76"/>
          <w:szCs w:val="76"/>
          <w:u w:val="single"/>
        </w:rPr>
        <w:t>Chapter - 0</w:t>
      </w:r>
      <w:r w:rsidRPr="00BC7EE7">
        <w:rPr>
          <w:rFonts w:ascii="Times New Roman" w:hAnsi="Times New Roman" w:cs="Times New Roman"/>
          <w:color w:val="000000" w:themeColor="text1"/>
          <w:sz w:val="76"/>
          <w:szCs w:val="76"/>
          <w:u w:val="single"/>
          <w:cs/>
          <w:lang w:bidi="bn-BD"/>
        </w:rPr>
        <w:t>5</w:t>
      </w:r>
      <w:bookmarkEnd w:id="31"/>
      <w:bookmarkEnd w:id="32"/>
    </w:p>
    <w:p w:rsidR="00A574F5" w:rsidRPr="00BC7EE7" w:rsidRDefault="00A574F5" w:rsidP="00A574F5">
      <w:pPr>
        <w:pStyle w:val="Heading1"/>
        <w:jc w:val="center"/>
        <w:rPr>
          <w:rFonts w:ascii="Times New Roman" w:hAnsi="Times New Roman" w:cs="Times New Roman"/>
          <w:color w:val="000000" w:themeColor="text1"/>
          <w:sz w:val="76"/>
          <w:szCs w:val="76"/>
        </w:rPr>
      </w:pPr>
      <w:bookmarkStart w:id="33" w:name="_Toc515848597"/>
      <w:bookmarkStart w:id="34" w:name="_Toc515913264"/>
      <w:r w:rsidRPr="00BC7EE7">
        <w:rPr>
          <w:rFonts w:ascii="Times New Roman" w:hAnsi="Times New Roman" w:cs="Times New Roman"/>
          <w:color w:val="000000" w:themeColor="text1"/>
          <w:sz w:val="76"/>
          <w:szCs w:val="76"/>
        </w:rPr>
        <w:t>Methodology of the Report</w:t>
      </w:r>
      <w:bookmarkEnd w:id="33"/>
      <w:bookmarkEnd w:id="34"/>
    </w:p>
    <w:p w:rsidR="00A574F5" w:rsidRPr="00BC7EE7" w:rsidRDefault="00A574F5" w:rsidP="00A574F5">
      <w:pPr>
        <w:rPr>
          <w:rFonts w:ascii="Times New Roman" w:hAnsi="Times New Roman"/>
          <w:b/>
          <w:color w:val="000000" w:themeColor="text1"/>
          <w:sz w:val="72"/>
          <w:szCs w:val="72"/>
        </w:rPr>
      </w:pPr>
      <w:r w:rsidRPr="00BC7EE7">
        <w:rPr>
          <w:rFonts w:ascii="Times New Roman" w:hAnsi="Times New Roman"/>
          <w:b/>
          <w:color w:val="000000" w:themeColor="text1"/>
          <w:sz w:val="72"/>
          <w:szCs w:val="72"/>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METHODOLOGY OF STUDY</w:t>
      </w:r>
    </w:p>
    <w:p w:rsidR="00A574F5" w:rsidRPr="00BC7EE7" w:rsidRDefault="00A574F5" w:rsidP="004C34D4">
      <w:pPr>
        <w:pStyle w:val="ListParagraph"/>
        <w:jc w:val="both"/>
        <w:rPr>
          <w:rFonts w:ascii="Times New Roman" w:hAnsi="Times New Roman"/>
          <w:b/>
          <w:color w:val="000000" w:themeColor="text1"/>
          <w:sz w:val="28"/>
          <w:szCs w:val="24"/>
          <w:u w:val="single"/>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Methodology is the systematic and theoretical approach, which is applied to a field of study. Usually it encompasses concepts such as – paradigm, theoretical model and others. Methodology is a general research strategy that helps user to outline in which way research will be </w:t>
      </w:r>
      <w:r w:rsidR="00B26310" w:rsidRPr="00BC7EE7">
        <w:rPr>
          <w:rFonts w:ascii="Times New Roman" w:hAnsi="Times New Roman"/>
          <w:color w:val="000000" w:themeColor="text1"/>
          <w:sz w:val="24"/>
          <w:szCs w:val="24"/>
        </w:rPr>
        <w:t>conduct</w:t>
      </w:r>
      <w:r w:rsidR="00B26310">
        <w:rPr>
          <w:rFonts w:ascii="Times New Roman" w:hAnsi="Times New Roman"/>
          <w:color w:val="000000" w:themeColor="text1"/>
          <w:sz w:val="24"/>
          <w:szCs w:val="24"/>
        </w:rPr>
        <w:t xml:space="preserve">ed </w:t>
      </w:r>
      <w:r w:rsidR="00B26310" w:rsidRPr="00BC7EE7">
        <w:rPr>
          <w:rFonts w:ascii="Times New Roman" w:hAnsi="Times New Roman"/>
          <w:color w:val="000000" w:themeColor="text1"/>
          <w:sz w:val="24"/>
          <w:szCs w:val="24"/>
        </w:rPr>
        <w:t>or</w:t>
      </w:r>
      <w:r w:rsidRPr="00BC7EE7">
        <w:rPr>
          <w:rFonts w:ascii="Times New Roman" w:hAnsi="Times New Roman"/>
          <w:color w:val="000000" w:themeColor="text1"/>
          <w:sz w:val="24"/>
          <w:szCs w:val="24"/>
        </w:rPr>
        <w:t xml:space="preserve"> research paper will be written. There are four main aspects of the methodology. </w:t>
      </w:r>
    </w:p>
    <w:p w:rsidR="00A574F5" w:rsidRPr="00BC7EE7" w:rsidRDefault="0077598E" w:rsidP="004C34D4">
      <w:pPr>
        <w:spacing w:line="36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Those are</w:t>
      </w:r>
      <w:r w:rsidRPr="00BC7EE7">
        <w:rPr>
          <w:rFonts w:ascii="Times New Roman" w:hAnsi="Times New Roman"/>
          <w:color w:val="000000" w:themeColor="text1"/>
          <w:sz w:val="24"/>
          <w:szCs w:val="24"/>
        </w:rPr>
        <w:t>-</w:t>
      </w:r>
      <w:r w:rsidR="00A574F5" w:rsidRPr="00BC7EE7">
        <w:rPr>
          <w:rFonts w:ascii="Times New Roman" w:hAnsi="Times New Roman"/>
          <w:color w:val="000000" w:themeColor="text1"/>
          <w:sz w:val="24"/>
          <w:szCs w:val="24"/>
        </w:rPr>
        <w:t xml:space="preserve"> </w:t>
      </w:r>
    </w:p>
    <w:p w:rsidR="00A574F5" w:rsidRPr="00BC7EE7" w:rsidRDefault="00A574F5" w:rsidP="004C34D4">
      <w:pPr>
        <w:numPr>
          <w:ilvl w:val="0"/>
          <w:numId w:val="9"/>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Design</w:t>
      </w:r>
    </w:p>
    <w:p w:rsidR="00A574F5" w:rsidRPr="00BC7EE7" w:rsidRDefault="00A574F5" w:rsidP="004C34D4">
      <w:pPr>
        <w:numPr>
          <w:ilvl w:val="0"/>
          <w:numId w:val="9"/>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Sampling</w:t>
      </w:r>
    </w:p>
    <w:p w:rsidR="00A574F5" w:rsidRPr="00BC7EE7" w:rsidRDefault="00A574F5" w:rsidP="004C34D4">
      <w:pPr>
        <w:numPr>
          <w:ilvl w:val="0"/>
          <w:numId w:val="9"/>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Data collection</w:t>
      </w:r>
    </w:p>
    <w:p w:rsidR="00A574F5" w:rsidRPr="00BC7EE7" w:rsidRDefault="00A574F5" w:rsidP="004C34D4">
      <w:pPr>
        <w:numPr>
          <w:ilvl w:val="0"/>
          <w:numId w:val="9"/>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Data Analysis.</w:t>
      </w:r>
    </w:p>
    <w:p w:rsidR="00A574F5" w:rsidRPr="00BC7EE7" w:rsidRDefault="00A574F5" w:rsidP="004C34D4">
      <w:pPr>
        <w:spacing w:line="360" w:lineRule="auto"/>
        <w:jc w:val="both"/>
        <w:rPr>
          <w:rFonts w:ascii="Times New Roman" w:hAnsi="Times New Roman"/>
          <w:b/>
          <w:color w:val="000000" w:themeColor="text1"/>
          <w:sz w:val="24"/>
          <w:szCs w:val="24"/>
        </w:rPr>
      </w:pPr>
    </w:p>
    <w:p w:rsidR="00A574F5" w:rsidRPr="00BC7EE7" w:rsidRDefault="00A574F5" w:rsidP="004C34D4">
      <w:pPr>
        <w:pStyle w:val="Heading2"/>
        <w:jc w:val="both"/>
        <w:rPr>
          <w:rFonts w:ascii="Times New Roman" w:hAnsi="Times New Roman" w:cs="Times New Roman"/>
          <w:color w:val="000000" w:themeColor="text1"/>
          <w:sz w:val="24"/>
          <w:szCs w:val="24"/>
        </w:rPr>
      </w:pPr>
      <w:bookmarkStart w:id="35" w:name="_Toc515848598"/>
      <w:bookmarkStart w:id="36" w:name="_Toc515913265"/>
      <w:r w:rsidRPr="00BC7EE7">
        <w:rPr>
          <w:rFonts w:ascii="Times New Roman" w:hAnsi="Times New Roman" w:cs="Times New Roman"/>
          <w:color w:val="000000" w:themeColor="text1"/>
          <w:sz w:val="24"/>
          <w:szCs w:val="24"/>
          <w:cs/>
          <w:lang w:bidi="bn-BD"/>
        </w:rPr>
        <w:t xml:space="preserve">4.1 </w:t>
      </w:r>
      <w:r w:rsidRPr="00BC7EE7">
        <w:rPr>
          <w:rFonts w:ascii="Times New Roman" w:hAnsi="Times New Roman" w:cs="Times New Roman"/>
          <w:color w:val="000000" w:themeColor="text1"/>
          <w:sz w:val="24"/>
          <w:szCs w:val="24"/>
          <w:u w:val="single"/>
        </w:rPr>
        <w:t>Data Collection Process</w:t>
      </w:r>
      <w:bookmarkEnd w:id="35"/>
      <w:bookmarkEnd w:id="36"/>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Data designing is a process of designing a database. Data design describes which data will be collected and what are the sources will be used for collecting data.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Data of this report has been collected from two sources. Number one is Primary source and second is secondary source.</w:t>
      </w:r>
      <w:r w:rsidRPr="00BC7EE7">
        <w:rPr>
          <w:rFonts w:ascii="Times New Roman" w:hAnsi="Times New Roman"/>
          <w:b/>
          <w:color w:val="000000" w:themeColor="text1"/>
          <w:sz w:val="24"/>
          <w:szCs w:val="24"/>
        </w:rPr>
        <w:br w:type="page"/>
      </w:r>
    </w:p>
    <w:p w:rsidR="00A574F5" w:rsidRPr="00BC7EE7" w:rsidRDefault="00A574F5" w:rsidP="004C34D4">
      <w:pPr>
        <w:pStyle w:val="Heading3"/>
        <w:jc w:val="both"/>
        <w:rPr>
          <w:rFonts w:ascii="Times New Roman" w:hAnsi="Times New Roman" w:cs="Times New Roman"/>
          <w:color w:val="000000" w:themeColor="text1"/>
        </w:rPr>
      </w:pPr>
      <w:bookmarkStart w:id="37" w:name="_Toc515848599"/>
      <w:bookmarkStart w:id="38" w:name="_Toc515913266"/>
      <w:r w:rsidRPr="00BC7EE7">
        <w:rPr>
          <w:rStyle w:val="Heading3Char"/>
          <w:rFonts w:ascii="Times New Roman" w:hAnsi="Times New Roman" w:cs="Times New Roman"/>
          <w:b/>
          <w:bCs/>
          <w:color w:val="000000" w:themeColor="text1"/>
        </w:rPr>
        <w:lastRenderedPageBreak/>
        <w:t>4.1.1 Primary Source</w:t>
      </w:r>
      <w:bookmarkEnd w:id="37"/>
      <w:bookmarkEnd w:id="38"/>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Primary source of data means, a data that is provide directly or firsthand evidence of an event or person or object or work. Such as- legal documents, survey, fieldwork and others.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List of the primary data source used for this report are given below- </w:t>
      </w:r>
    </w:p>
    <w:p w:rsidR="00A574F5" w:rsidRPr="00BC7EE7" w:rsidRDefault="00A574F5" w:rsidP="004C34D4">
      <w:pPr>
        <w:numPr>
          <w:ilvl w:val="0"/>
          <w:numId w:val="7"/>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Real life statutory and internal audit experience. </w:t>
      </w:r>
    </w:p>
    <w:p w:rsidR="00A574F5" w:rsidRPr="00BC7EE7" w:rsidRDefault="00A574F5" w:rsidP="004C34D4">
      <w:pPr>
        <w:numPr>
          <w:ilvl w:val="0"/>
          <w:numId w:val="7"/>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Observations and findings.</w:t>
      </w:r>
    </w:p>
    <w:p w:rsidR="00A574F5" w:rsidRPr="00BC7EE7" w:rsidRDefault="00A574F5" w:rsidP="004C34D4">
      <w:pPr>
        <w:numPr>
          <w:ilvl w:val="0"/>
          <w:numId w:val="7"/>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Discussion between audit team.</w:t>
      </w:r>
    </w:p>
    <w:p w:rsidR="00A574F5" w:rsidRPr="00BC7EE7" w:rsidRDefault="00A574F5" w:rsidP="004C34D4">
      <w:pPr>
        <w:pStyle w:val="Heading3"/>
        <w:jc w:val="both"/>
        <w:rPr>
          <w:rFonts w:ascii="Times New Roman" w:hAnsi="Times New Roman" w:cs="Times New Roman"/>
          <w:color w:val="000000" w:themeColor="text1"/>
        </w:rPr>
      </w:pPr>
      <w:bookmarkStart w:id="39" w:name="_Toc515848600"/>
      <w:bookmarkStart w:id="40" w:name="_Toc515913267"/>
      <w:r w:rsidRPr="00BC7EE7">
        <w:rPr>
          <w:rStyle w:val="Heading3Char"/>
          <w:rFonts w:ascii="Times New Roman" w:hAnsi="Times New Roman" w:cs="Times New Roman"/>
          <w:b/>
          <w:bCs/>
          <w:color w:val="000000" w:themeColor="text1"/>
        </w:rPr>
        <w:t>4.1.2 Secondary Source</w:t>
      </w:r>
      <w:bookmarkEnd w:id="39"/>
      <w:bookmarkEnd w:id="40"/>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Secondary source of data is discussion or evaluation on someone else’s original research. Secondary source describes, discuss, analyze, and evaluate, process primary sources. For example- articles published in newspaper or magazine, books and others.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List of the secondary data source used for preparing this report are given below- </w:t>
      </w:r>
    </w:p>
    <w:p w:rsidR="00A574F5" w:rsidRPr="00BC7EE7" w:rsidRDefault="00A574F5" w:rsidP="004C34D4">
      <w:pPr>
        <w:numPr>
          <w:ilvl w:val="0"/>
          <w:numId w:val="8"/>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Audit Practice Manual (APM) of Institution of Chartered Accountants of Bangladesh.</w:t>
      </w:r>
    </w:p>
    <w:p w:rsidR="00A574F5" w:rsidRPr="00BC7EE7" w:rsidRDefault="00A574F5" w:rsidP="004C34D4">
      <w:pPr>
        <w:numPr>
          <w:ilvl w:val="0"/>
          <w:numId w:val="8"/>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Study Manual Assurance of Institution of Chartered Accountants of Bangladesh.</w:t>
      </w:r>
    </w:p>
    <w:p w:rsidR="00A574F5" w:rsidRPr="00BC7EE7" w:rsidRDefault="00A574F5" w:rsidP="004C34D4">
      <w:pPr>
        <w:numPr>
          <w:ilvl w:val="0"/>
          <w:numId w:val="8"/>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Annual reports.</w:t>
      </w:r>
    </w:p>
    <w:p w:rsidR="00A574F5" w:rsidRPr="00BC7EE7" w:rsidRDefault="00A574F5" w:rsidP="004C34D4">
      <w:pPr>
        <w:numPr>
          <w:ilvl w:val="0"/>
          <w:numId w:val="8"/>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Online articles and journals.</w:t>
      </w:r>
    </w:p>
    <w:p w:rsidR="00A574F5" w:rsidRPr="00BC7EE7" w:rsidRDefault="00A574F5" w:rsidP="004C34D4">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A574F5" w:rsidRPr="00BC7EE7" w:rsidRDefault="00A574F5" w:rsidP="004C34D4">
      <w:pPr>
        <w:pStyle w:val="Heading2"/>
        <w:jc w:val="both"/>
        <w:rPr>
          <w:rFonts w:ascii="Times New Roman" w:hAnsi="Times New Roman" w:cs="Times New Roman"/>
          <w:color w:val="000000" w:themeColor="text1"/>
          <w:sz w:val="24"/>
          <w:szCs w:val="24"/>
        </w:rPr>
      </w:pPr>
      <w:bookmarkStart w:id="41" w:name="_Toc515848601"/>
      <w:bookmarkStart w:id="42" w:name="_Toc515913268"/>
      <w:r w:rsidRPr="00BC7EE7">
        <w:rPr>
          <w:rFonts w:ascii="Times New Roman" w:hAnsi="Times New Roman" w:cs="Times New Roman"/>
          <w:color w:val="000000" w:themeColor="text1"/>
          <w:sz w:val="24"/>
          <w:szCs w:val="24"/>
          <w:cs/>
          <w:lang w:bidi="bn-BD"/>
        </w:rPr>
        <w:lastRenderedPageBreak/>
        <w:t xml:space="preserve">4.2 </w:t>
      </w:r>
      <w:r w:rsidRPr="00BC7EE7">
        <w:rPr>
          <w:rFonts w:ascii="Times New Roman" w:hAnsi="Times New Roman" w:cs="Times New Roman"/>
          <w:color w:val="000000" w:themeColor="text1"/>
          <w:sz w:val="24"/>
          <w:szCs w:val="24"/>
          <w:u w:val="single"/>
        </w:rPr>
        <w:t>Sample Size</w:t>
      </w:r>
      <w:bookmarkEnd w:id="41"/>
      <w:bookmarkEnd w:id="42"/>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Sampling techniques and sample size sometimes depends on requirement. There were few who demand that we need to inspect the organization 100% (Hundred percent) though it takes long time. There were few who don’t have such demand so audit team fix few criteria (organization’s size, frequency of investments, transactions and others) based on those criteria audit team create sample size.</w:t>
      </w:r>
    </w:p>
    <w:p w:rsidR="00A574F5" w:rsidRPr="00BC7EE7" w:rsidRDefault="00A574F5" w:rsidP="004C34D4">
      <w:pPr>
        <w:spacing w:line="360" w:lineRule="auto"/>
        <w:jc w:val="both"/>
        <w:rPr>
          <w:rFonts w:ascii="Times New Roman" w:hAnsi="Times New Roman"/>
          <w:color w:val="000000" w:themeColor="text1"/>
          <w:sz w:val="24"/>
          <w:szCs w:val="24"/>
        </w:rPr>
      </w:pPr>
    </w:p>
    <w:p w:rsidR="00A574F5" w:rsidRPr="00BC7EE7" w:rsidRDefault="00A574F5" w:rsidP="004C34D4">
      <w:pPr>
        <w:pStyle w:val="Heading2"/>
        <w:jc w:val="both"/>
        <w:rPr>
          <w:rFonts w:ascii="Times New Roman" w:hAnsi="Times New Roman" w:cs="Times New Roman"/>
          <w:color w:val="000000" w:themeColor="text1"/>
          <w:sz w:val="24"/>
          <w:szCs w:val="24"/>
        </w:rPr>
      </w:pPr>
      <w:bookmarkStart w:id="43" w:name="_Toc515848602"/>
      <w:bookmarkStart w:id="44" w:name="_Toc515913269"/>
      <w:r w:rsidRPr="00BC7EE7">
        <w:rPr>
          <w:rFonts w:ascii="Times New Roman" w:hAnsi="Times New Roman" w:cs="Times New Roman"/>
          <w:color w:val="000000" w:themeColor="text1"/>
          <w:sz w:val="24"/>
          <w:szCs w:val="24"/>
          <w:cs/>
          <w:lang w:bidi="bn-BD"/>
        </w:rPr>
        <w:t xml:space="preserve">4.3 </w:t>
      </w:r>
      <w:r w:rsidRPr="00BC7EE7">
        <w:rPr>
          <w:rFonts w:ascii="Times New Roman" w:hAnsi="Times New Roman" w:cs="Times New Roman"/>
          <w:color w:val="000000" w:themeColor="text1"/>
          <w:sz w:val="24"/>
          <w:szCs w:val="24"/>
          <w:u w:val="single"/>
        </w:rPr>
        <w:t>Sampling technique or procedure</w:t>
      </w:r>
      <w:bookmarkEnd w:id="43"/>
      <w:bookmarkEnd w:id="44"/>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For audit purpose, Audit Planning can be a most important analytical tool. Before start the audit, auditor try to have clear understanding about organization, try to understand the nature of the business and industry, what are the possible risk might involve with the organization and other important factors. Based on those things an auditor prepare an Audit planning form and create strategy how this audit procedure will be conduct. </w:t>
      </w:r>
    </w:p>
    <w:p w:rsidR="00A574F5" w:rsidRPr="00BC7EE7" w:rsidRDefault="00A574F5" w:rsidP="00A574F5">
      <w:pPr>
        <w:spacing w:line="360" w:lineRule="auto"/>
        <w:rPr>
          <w:rFonts w:ascii="Times New Roman" w:hAnsi="Times New Roman"/>
          <w:color w:val="000000" w:themeColor="text1"/>
          <w:sz w:val="28"/>
          <w:szCs w:val="24"/>
        </w:rPr>
      </w:pPr>
      <w:r w:rsidRPr="00BC7EE7">
        <w:rPr>
          <w:rFonts w:ascii="Times New Roman" w:hAnsi="Times New Roman"/>
          <w:color w:val="000000" w:themeColor="text1"/>
          <w:sz w:val="28"/>
          <w:szCs w:val="24"/>
        </w:rPr>
        <w:br w:type="page"/>
      </w:r>
    </w:p>
    <w:p w:rsidR="00A574F5" w:rsidRPr="00BC7EE7" w:rsidRDefault="00A574F5" w:rsidP="00A574F5">
      <w:pPr>
        <w:jc w:val="center"/>
        <w:rPr>
          <w:rFonts w:ascii="Times New Roman" w:hAnsi="Times New Roman"/>
          <w:b/>
          <w:color w:val="000000" w:themeColor="text1"/>
          <w:sz w:val="72"/>
        </w:rPr>
      </w:pPr>
    </w:p>
    <w:p w:rsidR="00A574F5" w:rsidRPr="00BC7EE7" w:rsidRDefault="00A574F5" w:rsidP="00A574F5">
      <w:pPr>
        <w:jc w:val="center"/>
        <w:rPr>
          <w:rFonts w:ascii="Times New Roman" w:hAnsi="Times New Roman"/>
          <w:b/>
          <w:color w:val="000000" w:themeColor="text1"/>
          <w:sz w:val="72"/>
        </w:rPr>
      </w:pPr>
    </w:p>
    <w:p w:rsidR="00A574F5" w:rsidRPr="00BC7EE7" w:rsidRDefault="00A574F5" w:rsidP="00A574F5">
      <w:pPr>
        <w:jc w:val="center"/>
        <w:rPr>
          <w:rFonts w:ascii="Times New Roman" w:hAnsi="Times New Roman"/>
          <w:b/>
          <w:color w:val="000000" w:themeColor="text1"/>
          <w:sz w:val="72"/>
        </w:rPr>
      </w:pPr>
    </w:p>
    <w:p w:rsidR="00A574F5" w:rsidRPr="00BC7EE7" w:rsidRDefault="00A574F5" w:rsidP="00A574F5">
      <w:pPr>
        <w:pStyle w:val="Heading1"/>
        <w:jc w:val="center"/>
        <w:rPr>
          <w:rFonts w:ascii="Times New Roman" w:hAnsi="Times New Roman" w:cs="Times New Roman"/>
          <w:color w:val="000000" w:themeColor="text1"/>
        </w:rPr>
      </w:pPr>
    </w:p>
    <w:p w:rsidR="00A574F5" w:rsidRPr="00BC7EE7" w:rsidRDefault="00A574F5" w:rsidP="00A574F5">
      <w:pPr>
        <w:pStyle w:val="Heading1"/>
        <w:jc w:val="center"/>
        <w:rPr>
          <w:rFonts w:ascii="Times New Roman" w:hAnsi="Times New Roman" w:cs="Times New Roman"/>
          <w:color w:val="000000" w:themeColor="text1"/>
          <w:sz w:val="58"/>
          <w:szCs w:val="58"/>
          <w:u w:val="single"/>
          <w:lang w:bidi="bn-BD"/>
        </w:rPr>
      </w:pPr>
      <w:bookmarkStart w:id="45" w:name="_Toc515848603"/>
      <w:bookmarkStart w:id="46" w:name="_Toc515913270"/>
      <w:r w:rsidRPr="00BC7EE7">
        <w:rPr>
          <w:rFonts w:ascii="Times New Roman" w:hAnsi="Times New Roman" w:cs="Times New Roman"/>
          <w:color w:val="000000" w:themeColor="text1"/>
          <w:sz w:val="58"/>
          <w:szCs w:val="58"/>
          <w:u w:val="single"/>
        </w:rPr>
        <w:t>Chapter - 0</w:t>
      </w:r>
      <w:r w:rsidRPr="00BC7EE7">
        <w:rPr>
          <w:rFonts w:ascii="Times New Roman" w:hAnsi="Times New Roman" w:cs="Times New Roman"/>
          <w:color w:val="000000" w:themeColor="text1"/>
          <w:sz w:val="58"/>
          <w:szCs w:val="58"/>
          <w:u w:val="single"/>
          <w:cs/>
          <w:lang w:bidi="bn-BD"/>
        </w:rPr>
        <w:t>6</w:t>
      </w:r>
      <w:bookmarkEnd w:id="45"/>
      <w:bookmarkEnd w:id="46"/>
    </w:p>
    <w:p w:rsidR="00A574F5" w:rsidRPr="00BC7EE7" w:rsidRDefault="00A574F5" w:rsidP="00A574F5">
      <w:pPr>
        <w:pStyle w:val="Heading1"/>
        <w:jc w:val="center"/>
        <w:rPr>
          <w:rFonts w:ascii="Times New Roman" w:hAnsi="Times New Roman" w:cs="Times New Roman"/>
          <w:color w:val="000000" w:themeColor="text1"/>
          <w:sz w:val="58"/>
          <w:szCs w:val="58"/>
          <w:rtl/>
          <w:cs/>
        </w:rPr>
      </w:pPr>
      <w:bookmarkStart w:id="47" w:name="_Toc515848604"/>
      <w:bookmarkStart w:id="48" w:name="_Toc515913271"/>
      <w:r w:rsidRPr="00BC7EE7">
        <w:rPr>
          <w:rFonts w:ascii="Times New Roman" w:hAnsi="Times New Roman" w:cs="Times New Roman"/>
          <w:color w:val="000000" w:themeColor="text1"/>
          <w:sz w:val="58"/>
          <w:szCs w:val="58"/>
        </w:rPr>
        <w:t>Green Tiger Electric Vehicle Limited audit plan</w:t>
      </w:r>
      <w:r w:rsidR="00D95CD7">
        <w:rPr>
          <w:rFonts w:ascii="Times New Roman" w:hAnsi="Times New Roman" w:cs="Times New Roman"/>
          <w:color w:val="000000" w:themeColor="text1"/>
          <w:sz w:val="58"/>
          <w:szCs w:val="58"/>
        </w:rPr>
        <w:t xml:space="preserve"> and </w:t>
      </w:r>
      <w:r w:rsidRPr="00BC7EE7">
        <w:rPr>
          <w:rFonts w:ascii="Times New Roman" w:hAnsi="Times New Roman" w:cs="Times New Roman"/>
          <w:color w:val="000000" w:themeColor="text1"/>
          <w:sz w:val="58"/>
          <w:szCs w:val="58"/>
        </w:rPr>
        <w:t>procedures</w:t>
      </w:r>
      <w:bookmarkEnd w:id="47"/>
      <w:bookmarkEnd w:id="48"/>
    </w:p>
    <w:p w:rsidR="00A574F5" w:rsidRPr="00BC7EE7" w:rsidRDefault="00A574F5" w:rsidP="00A574F5">
      <w:pPr>
        <w:rPr>
          <w:rFonts w:ascii="Times New Roman" w:eastAsiaTheme="majorEastAsia" w:hAnsi="Times New Roman"/>
          <w:b/>
          <w:bCs/>
          <w:color w:val="000000" w:themeColor="text1"/>
          <w:sz w:val="50"/>
          <w:szCs w:val="50"/>
          <w:rtl/>
          <w:cs/>
        </w:rPr>
      </w:pPr>
      <w:r w:rsidRPr="00BC7EE7">
        <w:rPr>
          <w:rFonts w:ascii="Times New Roman" w:hAnsi="Times New Roman"/>
          <w:color w:val="000000" w:themeColor="text1"/>
          <w:sz w:val="50"/>
          <w:szCs w:val="50"/>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Green Tiger Electric Vehicle Limited audit plan</w:t>
      </w:r>
      <w:r w:rsidR="004170B1">
        <w:rPr>
          <w:rFonts w:ascii="Times New Roman" w:hAnsi="Times New Roman"/>
          <w:b/>
          <w:bCs/>
          <w:color w:val="000000" w:themeColor="text1"/>
          <w:sz w:val="28"/>
          <w:szCs w:val="28"/>
          <w:u w:val="single"/>
        </w:rPr>
        <w:t xml:space="preserve"> and </w:t>
      </w:r>
      <w:r w:rsidRPr="00BC7EE7">
        <w:rPr>
          <w:rFonts w:ascii="Times New Roman" w:hAnsi="Times New Roman"/>
          <w:b/>
          <w:bCs/>
          <w:color w:val="000000" w:themeColor="text1"/>
          <w:sz w:val="28"/>
          <w:szCs w:val="28"/>
          <w:u w:val="single"/>
        </w:rPr>
        <w:t>procedures</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After completion of all the formal step of audit engagement (such as – decision of acceptance or rejection, engagement confirmation and others), we have prepared an audit strategy based on few components such as – entity’s </w:t>
      </w:r>
      <w:r w:rsidR="00EC072D" w:rsidRPr="00BC7EE7">
        <w:rPr>
          <w:rFonts w:ascii="Times New Roman" w:hAnsi="Times New Roman"/>
          <w:color w:val="000000" w:themeColor="text1"/>
          <w:sz w:val="24"/>
          <w:szCs w:val="24"/>
        </w:rPr>
        <w:t>economic</w:t>
      </w:r>
      <w:r w:rsidRPr="00BC7EE7">
        <w:rPr>
          <w:rFonts w:ascii="Times New Roman" w:hAnsi="Times New Roman"/>
          <w:color w:val="000000" w:themeColor="text1"/>
          <w:sz w:val="24"/>
          <w:szCs w:val="24"/>
        </w:rPr>
        <w:t xml:space="preserve"> environment, accounting and internal control system, risk assessment procedure, materiality level and others. After that, I have prepared an audit plan by taking help from my supervisor or my manager and audit planning procedures. After preparing that my manager taught me how to analysis which departments might have high, medium and low audit risk. After that manager taught me many types of threat can be arise while conducting audit and how to take steps against them.</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Before we start our audit, we prepared our comprehensive checklist, which are most relevant, and those need to verify thoroughly. We will put these documents in our audit permanent file so that this could use for ongoing audit procedure and can be used for future reference</w:t>
      </w:r>
      <w:r w:rsidRPr="00BC7EE7">
        <w:rPr>
          <w:rFonts w:ascii="Times New Roman" w:hAnsi="Times New Roman"/>
          <w:color w:val="000000" w:themeColor="text1"/>
          <w:sz w:val="24"/>
          <w:szCs w:val="24"/>
          <w:cs/>
          <w:lang w:bidi="bn-BD"/>
        </w:rPr>
        <w:t>.</w:t>
      </w:r>
      <w:r w:rsidRPr="00BC7EE7">
        <w:rPr>
          <w:rFonts w:ascii="Times New Roman" w:hAnsi="Times New Roman"/>
          <w:color w:val="000000" w:themeColor="text1"/>
          <w:sz w:val="24"/>
          <w:szCs w:val="24"/>
        </w:rPr>
        <w:t xml:space="preserve"> When we have went to the Green</w:t>
      </w:r>
      <w:r w:rsidR="000E171D">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head office at first we have check their account books and try to find out did they followed IFRS while they have prepared their financial statements. Head wise we have check if we found yes they have followed IFRS for the hear we have written Yes in out audit check list if we found they didn’t follow IFRS for the head we have wrote No in our check list. After that we took their journal copy, ledger, trial balance and we have followed their procedure to give entry so we can understand their internal control system is working properly. After that we went for inventory section for inventory counting. We took a copy of accounts that is provided by the client and starts to verify them. We start to verify the inventory as head wise. After finishing inventory verification, we have found few excess inventories in few departments and we have found a significant amount of shortage of store department. </w:t>
      </w:r>
      <w:r w:rsidR="000E171D" w:rsidRPr="00BC7EE7">
        <w:rPr>
          <w:rFonts w:ascii="Times New Roman" w:hAnsi="Times New Roman"/>
          <w:color w:val="000000" w:themeColor="text1"/>
          <w:sz w:val="24"/>
          <w:szCs w:val="24"/>
        </w:rPr>
        <w:t>This is more than 40 corer taka.</w:t>
      </w:r>
      <w:r w:rsidRPr="00BC7EE7">
        <w:rPr>
          <w:rFonts w:ascii="Times New Roman" w:hAnsi="Times New Roman"/>
          <w:color w:val="000000" w:themeColor="text1"/>
          <w:sz w:val="24"/>
          <w:szCs w:val="24"/>
        </w:rPr>
        <w:t xml:space="preserve"> When team leader asked for supporting documents but they failed to provide us. We have included them in out audit finding report. After that we have check their system control and their accounts. After verifying all the accounts, and other relevant departments we prepared our reconciliation report and gave our observations.</w:t>
      </w:r>
    </w:p>
    <w:p w:rsidR="00A574F5" w:rsidRPr="00BC7EE7" w:rsidRDefault="00A574F5" w:rsidP="004C34D4">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A574F5" w:rsidRPr="00BC7EE7" w:rsidRDefault="002C4763" w:rsidP="004C34D4">
      <w:pPr>
        <w:pStyle w:val="Heading2"/>
        <w:jc w:val="both"/>
        <w:rPr>
          <w:rFonts w:ascii="Times New Roman" w:hAnsi="Times New Roman" w:cs="Times New Roman"/>
          <w:color w:val="000000" w:themeColor="text1"/>
          <w:sz w:val="24"/>
          <w:szCs w:val="24"/>
        </w:rPr>
      </w:pPr>
      <w:bookmarkStart w:id="49" w:name="_Toc515848605"/>
      <w:bookmarkStart w:id="50" w:name="_Toc515913272"/>
      <w:r w:rsidRPr="00BC7EE7">
        <w:rPr>
          <w:rFonts w:ascii="Times New Roman" w:hAnsi="Times New Roman" w:cs="Times New Roman"/>
          <w:color w:val="000000" w:themeColor="text1"/>
          <w:sz w:val="24"/>
          <w:szCs w:val="24"/>
          <w:cs/>
          <w:lang w:bidi="bn-BD"/>
        </w:rPr>
        <w:lastRenderedPageBreak/>
        <w:t xml:space="preserve">6.1 </w:t>
      </w:r>
      <w:r w:rsidR="00A574F5" w:rsidRPr="00BC7EE7">
        <w:rPr>
          <w:rFonts w:ascii="Times New Roman" w:hAnsi="Times New Roman" w:cs="Times New Roman"/>
          <w:color w:val="000000" w:themeColor="text1"/>
          <w:sz w:val="24"/>
          <w:szCs w:val="24"/>
          <w:u w:val="single"/>
        </w:rPr>
        <w:t>Format of giving our report to client</w:t>
      </w:r>
      <w:bookmarkEnd w:id="49"/>
      <w:bookmarkEnd w:id="50"/>
    </w:p>
    <w:p w:rsidR="00A574F5" w:rsidRPr="00BC7EE7" w:rsidRDefault="00A574F5" w:rsidP="004C34D4">
      <w:pPr>
        <w:spacing w:line="360" w:lineRule="auto"/>
        <w:jc w:val="both"/>
        <w:rPr>
          <w:rFonts w:ascii="Times New Roman" w:hAnsi="Times New Roman"/>
          <w:b/>
          <w:color w:val="000000" w:themeColor="text1"/>
          <w:sz w:val="24"/>
          <w:szCs w:val="24"/>
        </w:rPr>
      </w:pPr>
      <w:r w:rsidRPr="00BC7EE7">
        <w:rPr>
          <w:rFonts w:ascii="Times New Roman" w:hAnsi="Times New Roman"/>
          <w:color w:val="000000" w:themeColor="text1"/>
          <w:sz w:val="24"/>
          <w:szCs w:val="24"/>
        </w:rPr>
        <w:t>Audit team of Green</w:t>
      </w:r>
      <w:r w:rsidR="004170B1">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have gave a summary of our procedures, observations, and audit report. </w:t>
      </w:r>
    </w:p>
    <w:p w:rsidR="00A574F5" w:rsidRPr="00BC7EE7" w:rsidRDefault="00295560" w:rsidP="004C34D4">
      <w:pPr>
        <w:pStyle w:val="Heading2"/>
        <w:jc w:val="both"/>
        <w:rPr>
          <w:rFonts w:ascii="Times New Roman" w:hAnsi="Times New Roman" w:cs="Times New Roman"/>
          <w:color w:val="000000" w:themeColor="text1"/>
          <w:sz w:val="24"/>
          <w:szCs w:val="24"/>
          <w:u w:val="single"/>
        </w:rPr>
      </w:pPr>
      <w:bookmarkStart w:id="51" w:name="_Toc515848606"/>
      <w:bookmarkStart w:id="52" w:name="_Toc515913273"/>
      <w:r w:rsidRPr="00BC7EE7">
        <w:rPr>
          <w:rFonts w:ascii="Times New Roman" w:hAnsi="Times New Roman" w:cs="Times New Roman"/>
          <w:color w:val="000000" w:themeColor="text1"/>
          <w:sz w:val="24"/>
          <w:szCs w:val="24"/>
          <w:cs/>
          <w:lang w:bidi="bn-BD"/>
        </w:rPr>
        <w:t xml:space="preserve">6.2 </w:t>
      </w:r>
      <w:r w:rsidR="00A574F5" w:rsidRPr="00BC7EE7">
        <w:rPr>
          <w:rFonts w:ascii="Times New Roman" w:hAnsi="Times New Roman" w:cs="Times New Roman"/>
          <w:color w:val="000000" w:themeColor="text1"/>
          <w:sz w:val="24"/>
          <w:szCs w:val="24"/>
          <w:u w:val="single"/>
        </w:rPr>
        <w:t>Summary of procedure</w:t>
      </w:r>
      <w:bookmarkEnd w:id="51"/>
      <w:bookmarkEnd w:id="52"/>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In this part, Audit team of Green</w:t>
      </w:r>
      <w:r w:rsidR="00D40E12">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provided short summary of the procedure they have done in conducting audit. Heading of the content are given below- </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Background of Green</w:t>
      </w:r>
      <w:r w:rsidR="00F4624E">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Ltd.</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Objective of our Reconciliation and Physical verification.</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Scope of work.</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Requisition and purchase process.</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Recording process.</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Working procedure.</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Basis of Valuation of Fixed assets.</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Basis of Valuation of Inventory.</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Basis of Reconciliation.</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Evaluation of Internal Control.</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 Observations. </w:t>
      </w:r>
    </w:p>
    <w:p w:rsidR="00A574F5" w:rsidRPr="00BC7EE7" w:rsidRDefault="00A574F5" w:rsidP="004C34D4">
      <w:pPr>
        <w:numPr>
          <w:ilvl w:val="0"/>
          <w:numId w:val="25"/>
        </w:numPr>
        <w:spacing w:after="160"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Recommendation. </w:t>
      </w:r>
    </w:p>
    <w:p w:rsidR="00A574F5" w:rsidRPr="00BC7EE7" w:rsidRDefault="00A574F5" w:rsidP="004C34D4">
      <w:pPr>
        <w:jc w:val="both"/>
        <w:rPr>
          <w:rFonts w:ascii="Times New Roman" w:hAnsi="Times New Roman"/>
          <w:color w:val="000000" w:themeColor="text1"/>
          <w:sz w:val="72"/>
        </w:rPr>
      </w:pPr>
      <w:r w:rsidRPr="00BC7EE7">
        <w:rPr>
          <w:rFonts w:ascii="Times New Roman" w:hAnsi="Times New Roman"/>
          <w:b/>
          <w:color w:val="000000" w:themeColor="text1"/>
          <w:sz w:val="24"/>
          <w:szCs w:val="24"/>
        </w:rPr>
        <w:t>Note:</w:t>
      </w:r>
      <w:r w:rsidRPr="00BC7EE7">
        <w:rPr>
          <w:rFonts w:ascii="Times New Roman" w:hAnsi="Times New Roman"/>
          <w:color w:val="000000" w:themeColor="text1"/>
          <w:sz w:val="24"/>
          <w:szCs w:val="24"/>
        </w:rPr>
        <w:t xml:space="preserve"> Because of secrecy</w:t>
      </w:r>
      <w:r w:rsidR="00F4624E">
        <w:rPr>
          <w:rFonts w:ascii="Times New Roman" w:hAnsi="Times New Roman"/>
          <w:color w:val="000000" w:themeColor="text1"/>
          <w:sz w:val="24"/>
          <w:szCs w:val="24"/>
        </w:rPr>
        <w:t xml:space="preserve"> I could not gi</w:t>
      </w:r>
      <w:r w:rsidRPr="00BC7EE7">
        <w:rPr>
          <w:rFonts w:ascii="Times New Roman" w:hAnsi="Times New Roman"/>
          <w:color w:val="000000" w:themeColor="text1"/>
          <w:sz w:val="24"/>
          <w:szCs w:val="24"/>
        </w:rPr>
        <w:t>ve the details of headings, for this report purpose only headings were mentioned in above.</w:t>
      </w:r>
      <w:r w:rsidRPr="00BC7EE7">
        <w:rPr>
          <w:rFonts w:ascii="Times New Roman" w:hAnsi="Times New Roman"/>
          <w:color w:val="000000" w:themeColor="text1"/>
          <w:sz w:val="72"/>
        </w:rPr>
        <w:br w:type="page"/>
      </w: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ListParagraph"/>
        <w:jc w:val="center"/>
        <w:rPr>
          <w:rFonts w:ascii="Times New Roman" w:hAnsi="Times New Roman"/>
          <w:b/>
          <w:color w:val="000000" w:themeColor="text1"/>
          <w:sz w:val="72"/>
          <w:szCs w:val="72"/>
        </w:rPr>
      </w:pPr>
    </w:p>
    <w:p w:rsidR="00A574F5" w:rsidRPr="00BC7EE7" w:rsidRDefault="00A574F5" w:rsidP="00A574F5">
      <w:pPr>
        <w:pStyle w:val="Heading1"/>
        <w:jc w:val="center"/>
        <w:rPr>
          <w:rFonts w:ascii="Times New Roman" w:hAnsi="Times New Roman" w:cs="Times New Roman"/>
          <w:color w:val="000000" w:themeColor="text1"/>
          <w:sz w:val="80"/>
          <w:szCs w:val="80"/>
          <w:u w:val="single"/>
          <w:lang w:bidi="bn-BD"/>
        </w:rPr>
      </w:pPr>
      <w:bookmarkStart w:id="53" w:name="_Toc515848607"/>
      <w:bookmarkStart w:id="54" w:name="_Toc515913274"/>
      <w:r w:rsidRPr="00BC7EE7">
        <w:rPr>
          <w:rFonts w:ascii="Times New Roman" w:hAnsi="Times New Roman" w:cs="Times New Roman"/>
          <w:color w:val="000000" w:themeColor="text1"/>
          <w:sz w:val="80"/>
          <w:szCs w:val="80"/>
          <w:u w:val="single"/>
        </w:rPr>
        <w:t>Chapter - 0</w:t>
      </w:r>
      <w:r w:rsidRPr="00BC7EE7">
        <w:rPr>
          <w:rFonts w:ascii="Times New Roman" w:hAnsi="Times New Roman" w:cs="Times New Roman"/>
          <w:color w:val="000000" w:themeColor="text1"/>
          <w:sz w:val="80"/>
          <w:szCs w:val="80"/>
          <w:u w:val="single"/>
          <w:cs/>
          <w:lang w:bidi="bn-BD"/>
        </w:rPr>
        <w:t>7</w:t>
      </w:r>
      <w:bookmarkEnd w:id="53"/>
      <w:bookmarkEnd w:id="54"/>
    </w:p>
    <w:p w:rsidR="00A574F5" w:rsidRPr="00BC7EE7" w:rsidRDefault="00A574F5" w:rsidP="00A574F5">
      <w:pPr>
        <w:pStyle w:val="Heading1"/>
        <w:jc w:val="center"/>
        <w:rPr>
          <w:rFonts w:ascii="Times New Roman" w:hAnsi="Times New Roman" w:cs="Times New Roman"/>
          <w:color w:val="000000" w:themeColor="text1"/>
          <w:sz w:val="80"/>
          <w:szCs w:val="80"/>
        </w:rPr>
      </w:pPr>
      <w:bookmarkStart w:id="55" w:name="_Toc515848608"/>
      <w:bookmarkStart w:id="56" w:name="_Toc515913275"/>
      <w:r w:rsidRPr="00BC7EE7">
        <w:rPr>
          <w:rFonts w:ascii="Times New Roman" w:hAnsi="Times New Roman" w:cs="Times New Roman"/>
          <w:color w:val="000000" w:themeColor="text1"/>
          <w:sz w:val="80"/>
          <w:szCs w:val="80"/>
        </w:rPr>
        <w:t>Analysis and Findings</w:t>
      </w:r>
      <w:bookmarkEnd w:id="55"/>
      <w:bookmarkEnd w:id="56"/>
    </w:p>
    <w:p w:rsidR="00A574F5" w:rsidRPr="00BC7EE7" w:rsidRDefault="00A574F5" w:rsidP="00A574F5">
      <w:pPr>
        <w:rPr>
          <w:rFonts w:ascii="Times New Roman" w:hAnsi="Times New Roman"/>
          <w:b/>
          <w:color w:val="000000" w:themeColor="text1"/>
          <w:sz w:val="72"/>
          <w:szCs w:val="72"/>
        </w:rPr>
      </w:pPr>
      <w:r w:rsidRPr="00BC7EE7">
        <w:rPr>
          <w:rFonts w:ascii="Times New Roman" w:hAnsi="Times New Roman"/>
          <w:b/>
          <w:color w:val="000000" w:themeColor="text1"/>
          <w:sz w:val="72"/>
          <w:szCs w:val="72"/>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FINDINGS AND ANALYSIS</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After completing audit procedures Audit team of Green</w:t>
      </w:r>
      <w:r w:rsidR="000E171D">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have found laggings in their system, also have found one department where 40-corer taka inventory shortage. When we the team leader asked for supporting documents they failed to provide it. Therefore, Audit team of Green</w:t>
      </w:r>
      <w:r w:rsidR="000E171D">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have prepared an observation sheet and gave to certain personnel (name and designation cannot be disclose because of secrecy). </w:t>
      </w:r>
    </w:p>
    <w:p w:rsidR="00A574F5" w:rsidRPr="00BC7EE7" w:rsidRDefault="00337493" w:rsidP="004C34D4">
      <w:pPr>
        <w:pStyle w:val="Heading2"/>
        <w:jc w:val="both"/>
        <w:rPr>
          <w:rFonts w:ascii="Times New Roman" w:hAnsi="Times New Roman" w:cs="Times New Roman"/>
          <w:color w:val="000000" w:themeColor="text1"/>
          <w:sz w:val="24"/>
          <w:szCs w:val="24"/>
        </w:rPr>
      </w:pPr>
      <w:bookmarkStart w:id="57" w:name="_Toc515848609"/>
      <w:bookmarkStart w:id="58" w:name="_Toc515913276"/>
      <w:r w:rsidRPr="00BC7EE7">
        <w:rPr>
          <w:rFonts w:ascii="Times New Roman" w:hAnsi="Times New Roman" w:cs="Times New Roman"/>
          <w:color w:val="000000" w:themeColor="text1"/>
          <w:sz w:val="24"/>
          <w:szCs w:val="24"/>
          <w:cs/>
          <w:lang w:bidi="bn-BD"/>
        </w:rPr>
        <w:t xml:space="preserve">7.1 </w:t>
      </w:r>
      <w:r w:rsidR="00A574F5" w:rsidRPr="00BC7EE7">
        <w:rPr>
          <w:rFonts w:ascii="Times New Roman" w:hAnsi="Times New Roman" w:cs="Times New Roman"/>
          <w:color w:val="000000" w:themeColor="text1"/>
          <w:sz w:val="24"/>
          <w:szCs w:val="24"/>
          <w:u w:val="single"/>
        </w:rPr>
        <w:t>Observations of Audit team</w:t>
      </w:r>
      <w:bookmarkEnd w:id="57"/>
      <w:bookmarkEnd w:id="58"/>
    </w:p>
    <w:p w:rsidR="00A574F5" w:rsidRPr="00BC7EE7" w:rsidRDefault="00A574F5" w:rsidP="004C34D4">
      <w:pPr>
        <w:numPr>
          <w:ilvl w:val="0"/>
          <w:numId w:val="10"/>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They rely on manual system more than automatic system that makes their work slow.</w:t>
      </w:r>
    </w:p>
    <w:p w:rsidR="00A574F5" w:rsidRPr="00BC7EE7" w:rsidRDefault="00A574F5" w:rsidP="004C34D4">
      <w:pPr>
        <w:numPr>
          <w:ilvl w:val="0"/>
          <w:numId w:val="10"/>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Various departments send various types of vouchers and accounts to central accounts by sometimes they do not record them or write off from their records. This makes the statements overstated or understated. </w:t>
      </w:r>
    </w:p>
    <w:p w:rsidR="00A574F5" w:rsidRPr="00BC7EE7" w:rsidRDefault="00A574F5" w:rsidP="004C34D4">
      <w:pPr>
        <w:numPr>
          <w:ilvl w:val="0"/>
          <w:numId w:val="10"/>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Couldn’t found inventory which amount is up to 40 corers. Management and other relevant personnel couldn’t provide proper explanation or documents.</w:t>
      </w:r>
    </w:p>
    <w:p w:rsidR="00A574F5" w:rsidRPr="00BC7EE7" w:rsidRDefault="00A574F5" w:rsidP="004C34D4">
      <w:pPr>
        <w:spacing w:line="360" w:lineRule="auto"/>
        <w:jc w:val="both"/>
        <w:rPr>
          <w:rFonts w:ascii="Times New Roman" w:hAnsi="Times New Roman"/>
          <w:b/>
          <w:color w:val="000000" w:themeColor="text1"/>
          <w:sz w:val="24"/>
          <w:szCs w:val="24"/>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b/>
          <w:color w:val="000000" w:themeColor="text1"/>
          <w:sz w:val="24"/>
          <w:szCs w:val="24"/>
        </w:rPr>
        <w:t>Note-</w:t>
      </w:r>
      <w:r w:rsidRPr="00BC7EE7">
        <w:rPr>
          <w:rFonts w:ascii="Times New Roman" w:hAnsi="Times New Roman"/>
          <w:color w:val="000000" w:themeColor="text1"/>
          <w:sz w:val="24"/>
          <w:szCs w:val="24"/>
        </w:rPr>
        <w:t xml:space="preserve"> Due to privacy and secrecy the writing of observation won’t match with original observation sheet but this will give a small scenario about our observation sheet.</w:t>
      </w:r>
    </w:p>
    <w:p w:rsidR="00A574F5" w:rsidRPr="00BC7EE7" w:rsidRDefault="00A574F5" w:rsidP="004C34D4">
      <w:p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br w:type="page"/>
      </w:r>
    </w:p>
    <w:p w:rsidR="00A574F5" w:rsidRPr="00BC7EE7" w:rsidRDefault="00A574F5" w:rsidP="00A574F5">
      <w:pPr>
        <w:jc w:val="center"/>
        <w:rPr>
          <w:rFonts w:ascii="Times New Roman" w:hAnsi="Times New Roman"/>
          <w:b/>
          <w:color w:val="000000" w:themeColor="text1"/>
          <w:sz w:val="72"/>
          <w:szCs w:val="72"/>
        </w:rPr>
      </w:pPr>
    </w:p>
    <w:p w:rsidR="00A574F5" w:rsidRPr="00BC7EE7" w:rsidRDefault="00A574F5" w:rsidP="00A574F5">
      <w:pPr>
        <w:rPr>
          <w:rFonts w:ascii="Times New Roman" w:hAnsi="Times New Roman"/>
          <w:b/>
          <w:color w:val="000000" w:themeColor="text1"/>
          <w:sz w:val="72"/>
          <w:szCs w:val="72"/>
        </w:rPr>
      </w:pPr>
    </w:p>
    <w:p w:rsidR="00BC7EE7" w:rsidRDefault="00BC7EE7" w:rsidP="00A574F5">
      <w:pPr>
        <w:pStyle w:val="Heading1"/>
        <w:jc w:val="center"/>
        <w:rPr>
          <w:rFonts w:ascii="Times New Roman" w:hAnsi="Times New Roman" w:cs="Times New Roman"/>
          <w:color w:val="000000" w:themeColor="text1"/>
          <w:sz w:val="72"/>
          <w:szCs w:val="72"/>
          <w:u w:val="single"/>
        </w:rPr>
      </w:pPr>
      <w:bookmarkStart w:id="59" w:name="_Toc515848610"/>
      <w:bookmarkStart w:id="60" w:name="_Toc515913277"/>
    </w:p>
    <w:p w:rsidR="00A574F5" w:rsidRPr="00BC7EE7" w:rsidRDefault="00A574F5" w:rsidP="00A574F5">
      <w:pPr>
        <w:pStyle w:val="Heading1"/>
        <w:jc w:val="center"/>
        <w:rPr>
          <w:rFonts w:ascii="Times New Roman" w:hAnsi="Times New Roman" w:cs="Times New Roman"/>
          <w:color w:val="000000" w:themeColor="text1"/>
          <w:sz w:val="72"/>
          <w:szCs w:val="72"/>
          <w:u w:val="single"/>
          <w:lang w:bidi="bn-BD"/>
        </w:rPr>
      </w:pPr>
      <w:bookmarkStart w:id="61" w:name="_GoBack"/>
      <w:bookmarkEnd w:id="61"/>
      <w:r w:rsidRPr="00BC7EE7">
        <w:rPr>
          <w:rFonts w:ascii="Times New Roman" w:hAnsi="Times New Roman" w:cs="Times New Roman"/>
          <w:color w:val="000000" w:themeColor="text1"/>
          <w:sz w:val="72"/>
          <w:szCs w:val="72"/>
          <w:u w:val="single"/>
        </w:rPr>
        <w:t>Chapter - 0</w:t>
      </w:r>
      <w:r w:rsidRPr="00BC7EE7">
        <w:rPr>
          <w:rFonts w:ascii="Times New Roman" w:hAnsi="Times New Roman" w:cs="Times New Roman"/>
          <w:color w:val="000000" w:themeColor="text1"/>
          <w:sz w:val="72"/>
          <w:szCs w:val="72"/>
          <w:u w:val="single"/>
          <w:cs/>
          <w:lang w:bidi="bn-BD"/>
        </w:rPr>
        <w:t>8</w:t>
      </w:r>
      <w:bookmarkEnd w:id="59"/>
      <w:bookmarkEnd w:id="60"/>
    </w:p>
    <w:p w:rsidR="00A574F5" w:rsidRPr="00BC7EE7" w:rsidRDefault="00A574F5" w:rsidP="00A574F5">
      <w:pPr>
        <w:pStyle w:val="Heading1"/>
        <w:jc w:val="center"/>
        <w:rPr>
          <w:rFonts w:ascii="Times New Roman" w:hAnsi="Times New Roman" w:cs="Times New Roman"/>
          <w:color w:val="000000" w:themeColor="text1"/>
          <w:sz w:val="72"/>
          <w:szCs w:val="72"/>
        </w:rPr>
      </w:pPr>
      <w:bookmarkStart w:id="62" w:name="_Toc515848611"/>
      <w:bookmarkStart w:id="63" w:name="_Toc515913278"/>
      <w:r w:rsidRPr="00BC7EE7">
        <w:rPr>
          <w:rFonts w:ascii="Times New Roman" w:hAnsi="Times New Roman" w:cs="Times New Roman"/>
          <w:color w:val="000000" w:themeColor="text1"/>
          <w:sz w:val="72"/>
          <w:szCs w:val="72"/>
        </w:rPr>
        <w:t>CONCLUSION&amp;RECOMMENDATION</w:t>
      </w:r>
      <w:bookmarkEnd w:id="62"/>
      <w:bookmarkEnd w:id="63"/>
      <w:r w:rsidR="00C4257E">
        <w:rPr>
          <w:rFonts w:ascii="Times New Roman" w:hAnsi="Times New Roman" w:cs="Times New Roman"/>
          <w:color w:val="000000" w:themeColor="text1"/>
          <w:sz w:val="72"/>
          <w:szCs w:val="72"/>
        </w:rPr>
        <w:t>S</w:t>
      </w:r>
      <w:r w:rsidRPr="00BC7EE7">
        <w:rPr>
          <w:rFonts w:ascii="Times New Roman" w:hAnsi="Times New Roman" w:cs="Times New Roman"/>
          <w:color w:val="000000" w:themeColor="text1"/>
          <w:szCs w:val="24"/>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CONCLUSION &amp; RECOMMENDATION</w:t>
      </w:r>
    </w:p>
    <w:p w:rsidR="00A574F5" w:rsidRPr="00BC7EE7" w:rsidRDefault="00A574F5" w:rsidP="004C34D4">
      <w:pPr>
        <w:spacing w:line="360" w:lineRule="auto"/>
        <w:jc w:val="both"/>
        <w:rPr>
          <w:rFonts w:ascii="Times New Roman" w:hAnsi="Times New Roman"/>
          <w:b/>
          <w:color w:val="000000" w:themeColor="text1"/>
          <w:sz w:val="28"/>
          <w:szCs w:val="24"/>
          <w:u w:val="single"/>
        </w:rPr>
      </w:pPr>
    </w:p>
    <w:p w:rsidR="00A574F5" w:rsidRPr="00BC7EE7" w:rsidRDefault="00A574F5" w:rsidP="004C34D4">
      <w:pPr>
        <w:pStyle w:val="Heading2"/>
        <w:jc w:val="both"/>
        <w:rPr>
          <w:rFonts w:ascii="Times New Roman" w:hAnsi="Times New Roman" w:cs="Times New Roman"/>
          <w:color w:val="000000" w:themeColor="text1"/>
          <w:sz w:val="24"/>
          <w:szCs w:val="24"/>
        </w:rPr>
      </w:pPr>
      <w:bookmarkStart w:id="64" w:name="_Toc515848612"/>
      <w:bookmarkStart w:id="65" w:name="_Toc515913279"/>
      <w:r w:rsidRPr="00BC7EE7">
        <w:rPr>
          <w:rFonts w:ascii="Times New Roman" w:hAnsi="Times New Roman" w:cs="Times New Roman"/>
          <w:color w:val="000000" w:themeColor="text1"/>
          <w:sz w:val="24"/>
          <w:szCs w:val="24"/>
          <w:cs/>
          <w:lang w:bidi="bn-BD"/>
        </w:rPr>
        <w:t xml:space="preserve">7.1 </w:t>
      </w:r>
      <w:r w:rsidRPr="00BC7EE7">
        <w:rPr>
          <w:rFonts w:ascii="Times New Roman" w:hAnsi="Times New Roman" w:cs="Times New Roman"/>
          <w:color w:val="000000" w:themeColor="text1"/>
          <w:sz w:val="24"/>
          <w:szCs w:val="24"/>
          <w:u w:val="single"/>
        </w:rPr>
        <w:t>Conclusion</w:t>
      </w:r>
      <w:bookmarkEnd w:id="64"/>
      <w:bookmarkEnd w:id="65"/>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Green</w:t>
      </w:r>
      <w:r w:rsidR="00E61174">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is one of the well-established and renowned organizations in Bangladesh. They have good reputation among local and multinational organization for their high quality service. All the employees (top management to students) are highly dedicated in serving with sincerity and by complying with all the rules and regulations.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It is obvious to say that audit plan is one the most important part of conducting audit. If it is prepared properly it will decrease the audit risk and it will help the audit team to conduct audit more effectively and efficiently. Not only this it is also helps to provide quality or better service to client. In my intern period I have learn that Green</w:t>
      </w:r>
      <w:r w:rsidR="003D3EE7">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always committed to provide hassle free quality service. Audit plan plays vital role in providing minimum level of error free and better service to client. Not only this Green</w:t>
      </w:r>
      <w:r w:rsidR="003D3EE7">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Tiger Electric Vehicle Limited, give all types of support and better working environment to employees and students so that they could do their work properly and efficiently. Because of this reason, I have decided that after completion of my intern period I will join Green</w:t>
      </w:r>
      <w:r w:rsidR="003D3EE7">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and continue my work because in this organization I have worked with some excellent and knowledgeable people. From them I have leant many things that cannot be learnt from text books. Not only this, I have worked with few high profile corporate people which taught me lots things about corporate culture, norms, behavior, and gained priceless knowledge from them. By working with corporate nearly it helps me to increase my knowledge as well as various skills. By continuing in this organization I will strive for my better future. </w:t>
      </w:r>
    </w:p>
    <w:p w:rsidR="00A574F5" w:rsidRPr="00BC7EE7" w:rsidRDefault="00A574F5" w:rsidP="004C34D4">
      <w:pPr>
        <w:spacing w:line="360" w:lineRule="auto"/>
        <w:jc w:val="both"/>
        <w:rPr>
          <w:rFonts w:ascii="Times New Roman" w:hAnsi="Times New Roman"/>
          <w:b/>
          <w:color w:val="000000" w:themeColor="text1"/>
          <w:sz w:val="24"/>
          <w:szCs w:val="24"/>
        </w:rPr>
      </w:pPr>
      <w:r w:rsidRPr="00BC7EE7">
        <w:rPr>
          <w:rFonts w:ascii="Times New Roman" w:hAnsi="Times New Roman"/>
          <w:b/>
          <w:color w:val="000000" w:themeColor="text1"/>
          <w:sz w:val="24"/>
          <w:szCs w:val="24"/>
        </w:rPr>
        <w:br w:type="page"/>
      </w:r>
    </w:p>
    <w:p w:rsidR="00A574F5" w:rsidRPr="00BC7EE7" w:rsidRDefault="00A574F5" w:rsidP="004C34D4">
      <w:pPr>
        <w:pStyle w:val="Heading2"/>
        <w:jc w:val="both"/>
        <w:rPr>
          <w:rFonts w:ascii="Times New Roman" w:hAnsi="Times New Roman" w:cs="Times New Roman"/>
          <w:color w:val="000000" w:themeColor="text1"/>
          <w:sz w:val="24"/>
          <w:szCs w:val="24"/>
        </w:rPr>
      </w:pPr>
      <w:bookmarkStart w:id="66" w:name="_Toc515848613"/>
      <w:bookmarkStart w:id="67" w:name="_Toc515913280"/>
      <w:r w:rsidRPr="00BC7EE7">
        <w:rPr>
          <w:rFonts w:ascii="Times New Roman" w:hAnsi="Times New Roman" w:cs="Times New Roman"/>
          <w:color w:val="000000" w:themeColor="text1"/>
          <w:sz w:val="24"/>
          <w:szCs w:val="24"/>
          <w:cs/>
          <w:lang w:bidi="bn-BD"/>
        </w:rPr>
        <w:lastRenderedPageBreak/>
        <w:t xml:space="preserve">7.2 </w:t>
      </w:r>
      <w:r w:rsidRPr="00BC7EE7">
        <w:rPr>
          <w:rFonts w:ascii="Times New Roman" w:hAnsi="Times New Roman" w:cs="Times New Roman"/>
          <w:color w:val="000000" w:themeColor="text1"/>
          <w:sz w:val="24"/>
          <w:szCs w:val="24"/>
          <w:u w:val="single"/>
        </w:rPr>
        <w:t>Recommendation</w:t>
      </w:r>
      <w:bookmarkEnd w:id="66"/>
      <w:bookmarkEnd w:id="67"/>
      <w:r w:rsidR="00487CF3">
        <w:rPr>
          <w:rFonts w:ascii="Times New Roman" w:hAnsi="Times New Roman" w:cs="Times New Roman"/>
          <w:color w:val="000000" w:themeColor="text1"/>
          <w:sz w:val="24"/>
          <w:szCs w:val="24"/>
          <w:u w:val="single"/>
        </w:rPr>
        <w:t>s</w:t>
      </w:r>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Green</w:t>
      </w:r>
      <w:r w:rsidR="00487CF3">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core business is providing Electric Vehicle &amp; service. So they need to always think about how they can increase service quality day by day and try to find out creative ways that will help them to increase satisfactory level. </w:t>
      </w:r>
    </w:p>
    <w:p w:rsidR="00A574F5" w:rsidRPr="00BC7EE7" w:rsidRDefault="00A574F5" w:rsidP="004C34D4">
      <w:p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Green</w:t>
      </w:r>
      <w:r w:rsidR="00487CF3">
        <w:rPr>
          <w:rFonts w:ascii="Times New Roman" w:hAnsi="Times New Roman"/>
          <w:color w:val="000000" w:themeColor="text1"/>
          <w:sz w:val="24"/>
          <w:szCs w:val="24"/>
        </w:rPr>
        <w:t xml:space="preserve"> </w:t>
      </w:r>
      <w:r w:rsidRPr="00BC7EE7">
        <w:rPr>
          <w:rFonts w:ascii="Times New Roman" w:hAnsi="Times New Roman"/>
          <w:color w:val="000000" w:themeColor="text1"/>
          <w:sz w:val="24"/>
          <w:szCs w:val="24"/>
        </w:rPr>
        <w:t xml:space="preserve">Tiger Electric Vehicle Limited is already an established organization in Bangladesh and they are doing really well. So it would be hard for me to give recommendations but from my knowledge I’ll try to give few recommendations. Those are given below- </w:t>
      </w:r>
    </w:p>
    <w:p w:rsidR="00A574F5" w:rsidRPr="00BC7EE7" w:rsidRDefault="00A574F5" w:rsidP="004C34D4">
      <w:pPr>
        <w:numPr>
          <w:ilvl w:val="0"/>
          <w:numId w:val="11"/>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They should be more prompt to complaints. </w:t>
      </w:r>
    </w:p>
    <w:p w:rsidR="00A574F5" w:rsidRPr="00BC7EE7" w:rsidRDefault="00A574F5" w:rsidP="004C34D4">
      <w:pPr>
        <w:numPr>
          <w:ilvl w:val="0"/>
          <w:numId w:val="11"/>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Organization can set a standard so that after audit top management see the audit conduct procedures and other relevant work related documents so that they could judge it and find out it was good performance or bad performance. So that in future that team can do better in their audit works.</w:t>
      </w:r>
    </w:p>
    <w:p w:rsidR="00A574F5" w:rsidRPr="00BC7EE7" w:rsidRDefault="00A574F5" w:rsidP="004C34D4">
      <w:pPr>
        <w:numPr>
          <w:ilvl w:val="0"/>
          <w:numId w:val="11"/>
        </w:numPr>
        <w:spacing w:line="360" w:lineRule="auto"/>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 xml:space="preserve">Organization can give incentive to audit teams so that they get motivated and do better in their audit work. </w:t>
      </w:r>
    </w:p>
    <w:p w:rsidR="00A574F5" w:rsidRPr="00BC7EE7" w:rsidRDefault="00A574F5" w:rsidP="004C34D4">
      <w:pPr>
        <w:spacing w:line="360" w:lineRule="auto"/>
        <w:jc w:val="both"/>
        <w:rPr>
          <w:rFonts w:ascii="Times New Roman" w:hAnsi="Times New Roman"/>
          <w:color w:val="000000" w:themeColor="text1"/>
          <w:sz w:val="28"/>
          <w:szCs w:val="24"/>
        </w:rPr>
      </w:pPr>
      <w:r w:rsidRPr="00BC7EE7">
        <w:rPr>
          <w:rFonts w:ascii="Times New Roman" w:hAnsi="Times New Roman"/>
          <w:color w:val="000000" w:themeColor="text1"/>
          <w:sz w:val="24"/>
          <w:szCs w:val="24"/>
        </w:rPr>
        <w:t>Audit plan is one of the most important part so from my point of view top management can involve them self so that we could prepare audit plan more properly.</w:t>
      </w:r>
    </w:p>
    <w:p w:rsidR="00A574F5" w:rsidRPr="00BC7EE7" w:rsidRDefault="00A574F5" w:rsidP="008522F2">
      <w:pPr>
        <w:jc w:val="both"/>
        <w:rPr>
          <w:rFonts w:ascii="Times New Roman" w:hAnsi="Times New Roman"/>
          <w:color w:val="000000" w:themeColor="text1"/>
          <w:sz w:val="28"/>
          <w:szCs w:val="24"/>
        </w:rPr>
      </w:pPr>
      <w:r w:rsidRPr="00BC7EE7">
        <w:rPr>
          <w:rFonts w:ascii="Times New Roman" w:hAnsi="Times New Roman"/>
          <w:color w:val="000000" w:themeColor="text1"/>
          <w:sz w:val="28"/>
          <w:szCs w:val="24"/>
        </w:rPr>
        <w:br w:type="page"/>
      </w:r>
    </w:p>
    <w:p w:rsidR="00A574F5" w:rsidRPr="00BC7EE7" w:rsidRDefault="00A574F5" w:rsidP="00A574F5">
      <w:pPr>
        <w:spacing w:line="360" w:lineRule="auto"/>
        <w:rPr>
          <w:rFonts w:ascii="Times New Roman" w:hAnsi="Times New Roman"/>
          <w:color w:val="000000" w:themeColor="text1"/>
          <w:sz w:val="28"/>
          <w:szCs w:val="24"/>
        </w:rPr>
      </w:pPr>
    </w:p>
    <w:p w:rsidR="00A574F5" w:rsidRPr="00BC7EE7" w:rsidRDefault="00A574F5" w:rsidP="00A574F5">
      <w:pPr>
        <w:pStyle w:val="Heading1"/>
        <w:jc w:val="center"/>
        <w:rPr>
          <w:rFonts w:ascii="Times New Roman" w:hAnsi="Times New Roman" w:cs="Times New Roman"/>
          <w:color w:val="000000" w:themeColor="text1"/>
          <w:sz w:val="72"/>
          <w:szCs w:val="72"/>
          <w:u w:val="single"/>
        </w:rPr>
      </w:pPr>
    </w:p>
    <w:p w:rsidR="00A574F5" w:rsidRPr="00BC7EE7" w:rsidRDefault="00A574F5" w:rsidP="00A574F5">
      <w:pPr>
        <w:pStyle w:val="Heading1"/>
        <w:jc w:val="center"/>
        <w:rPr>
          <w:rFonts w:ascii="Times New Roman" w:hAnsi="Times New Roman" w:cs="Times New Roman"/>
          <w:color w:val="000000" w:themeColor="text1"/>
          <w:sz w:val="72"/>
          <w:szCs w:val="72"/>
          <w:u w:val="single"/>
        </w:rPr>
      </w:pPr>
    </w:p>
    <w:p w:rsidR="00A574F5" w:rsidRPr="00BC7EE7" w:rsidRDefault="00A574F5" w:rsidP="00A574F5">
      <w:pPr>
        <w:pStyle w:val="Heading1"/>
        <w:jc w:val="center"/>
        <w:rPr>
          <w:rFonts w:ascii="Times New Roman" w:hAnsi="Times New Roman" w:cs="Times New Roman"/>
          <w:color w:val="000000" w:themeColor="text1"/>
          <w:sz w:val="72"/>
          <w:szCs w:val="72"/>
          <w:u w:val="single"/>
        </w:rPr>
      </w:pPr>
    </w:p>
    <w:p w:rsidR="00A574F5" w:rsidRPr="00BC7EE7" w:rsidRDefault="00A574F5" w:rsidP="00A574F5">
      <w:pPr>
        <w:pStyle w:val="Heading1"/>
        <w:jc w:val="center"/>
        <w:rPr>
          <w:rFonts w:ascii="Times New Roman" w:hAnsi="Times New Roman" w:cs="Times New Roman"/>
          <w:color w:val="000000" w:themeColor="text1"/>
          <w:sz w:val="72"/>
          <w:szCs w:val="72"/>
          <w:u w:val="single"/>
          <w:lang w:bidi="bn-BD"/>
        </w:rPr>
      </w:pPr>
      <w:bookmarkStart w:id="68" w:name="_Toc515848614"/>
      <w:bookmarkStart w:id="69" w:name="_Toc515913281"/>
      <w:r w:rsidRPr="00BC7EE7">
        <w:rPr>
          <w:rFonts w:ascii="Times New Roman" w:hAnsi="Times New Roman" w:cs="Times New Roman"/>
          <w:color w:val="000000" w:themeColor="text1"/>
          <w:sz w:val="72"/>
          <w:szCs w:val="72"/>
          <w:u w:val="single"/>
        </w:rPr>
        <w:t>Chapter - 0</w:t>
      </w:r>
      <w:r w:rsidRPr="00BC7EE7">
        <w:rPr>
          <w:rFonts w:ascii="Times New Roman" w:hAnsi="Times New Roman" w:cs="Times New Roman"/>
          <w:color w:val="000000" w:themeColor="text1"/>
          <w:sz w:val="72"/>
          <w:szCs w:val="72"/>
          <w:u w:val="single"/>
          <w:rtl/>
          <w:cs/>
        </w:rPr>
        <w:t>9</w:t>
      </w:r>
      <w:bookmarkEnd w:id="68"/>
      <w:bookmarkEnd w:id="69"/>
    </w:p>
    <w:p w:rsidR="00A574F5" w:rsidRPr="00BC7EE7" w:rsidRDefault="00A574F5" w:rsidP="00A574F5">
      <w:pPr>
        <w:pStyle w:val="Heading1"/>
        <w:jc w:val="center"/>
        <w:rPr>
          <w:rFonts w:ascii="Times New Roman" w:hAnsi="Times New Roman" w:cs="Times New Roman"/>
          <w:color w:val="000000" w:themeColor="text1"/>
          <w:sz w:val="72"/>
          <w:szCs w:val="72"/>
        </w:rPr>
      </w:pPr>
      <w:bookmarkStart w:id="70" w:name="_Toc515848615"/>
      <w:bookmarkStart w:id="71" w:name="_Toc515913282"/>
      <w:r w:rsidRPr="00BC7EE7">
        <w:rPr>
          <w:rFonts w:ascii="Times New Roman" w:hAnsi="Times New Roman" w:cs="Times New Roman"/>
          <w:color w:val="000000" w:themeColor="text1"/>
          <w:sz w:val="72"/>
          <w:szCs w:val="72"/>
        </w:rPr>
        <w:t>APPENDIX</w:t>
      </w:r>
      <w:bookmarkEnd w:id="70"/>
      <w:bookmarkEnd w:id="71"/>
    </w:p>
    <w:p w:rsidR="00A574F5" w:rsidRPr="00BC7EE7" w:rsidRDefault="00A574F5" w:rsidP="00A574F5">
      <w:pPr>
        <w:rPr>
          <w:rFonts w:ascii="Times New Roman" w:hAnsi="Times New Roman"/>
          <w:b/>
          <w:color w:val="000000" w:themeColor="text1"/>
          <w:sz w:val="56"/>
          <w:szCs w:val="56"/>
        </w:rPr>
      </w:pPr>
      <w:r w:rsidRPr="00BC7EE7">
        <w:rPr>
          <w:rFonts w:ascii="Times New Roman" w:hAnsi="Times New Roman"/>
          <w:b/>
          <w:color w:val="000000" w:themeColor="text1"/>
          <w:sz w:val="56"/>
          <w:szCs w:val="56"/>
        </w:rPr>
        <w:br w:type="page"/>
      </w:r>
    </w:p>
    <w:p w:rsidR="00A574F5" w:rsidRPr="00BC7EE7" w:rsidRDefault="00A574F5" w:rsidP="004C34D4">
      <w:pPr>
        <w:jc w:val="both"/>
        <w:rPr>
          <w:rFonts w:ascii="Times New Roman" w:hAnsi="Times New Roman"/>
          <w:b/>
          <w:bCs/>
          <w:color w:val="000000" w:themeColor="text1"/>
          <w:sz w:val="28"/>
          <w:szCs w:val="28"/>
          <w:u w:val="single"/>
        </w:rPr>
      </w:pPr>
      <w:r w:rsidRPr="00BC7EE7">
        <w:rPr>
          <w:rFonts w:ascii="Times New Roman" w:hAnsi="Times New Roman"/>
          <w:b/>
          <w:bCs/>
          <w:color w:val="000000" w:themeColor="text1"/>
          <w:sz w:val="28"/>
          <w:szCs w:val="28"/>
          <w:u w:val="single"/>
        </w:rPr>
        <w:lastRenderedPageBreak/>
        <w:t>APPENDIX</w:t>
      </w:r>
    </w:p>
    <w:p w:rsidR="00A574F5" w:rsidRPr="00BC7EE7" w:rsidRDefault="00A574F5" w:rsidP="004C34D4">
      <w:pPr>
        <w:pStyle w:val="Heading2"/>
        <w:jc w:val="both"/>
        <w:rPr>
          <w:rFonts w:ascii="Times New Roman" w:hAnsi="Times New Roman" w:cs="Times New Roman"/>
          <w:color w:val="000000" w:themeColor="text1"/>
          <w:sz w:val="24"/>
          <w:szCs w:val="24"/>
        </w:rPr>
      </w:pPr>
      <w:bookmarkStart w:id="72" w:name="_Toc515848616"/>
      <w:bookmarkStart w:id="73" w:name="_Toc515913283"/>
      <w:r w:rsidRPr="00BC7EE7">
        <w:rPr>
          <w:rFonts w:ascii="Times New Roman" w:hAnsi="Times New Roman" w:cs="Times New Roman"/>
          <w:color w:val="000000" w:themeColor="text1"/>
          <w:sz w:val="24"/>
          <w:szCs w:val="24"/>
          <w:cs/>
          <w:lang w:bidi="bn-BD"/>
        </w:rPr>
        <w:t xml:space="preserve">8.1 </w:t>
      </w:r>
      <w:r w:rsidRPr="00BC7EE7">
        <w:rPr>
          <w:rFonts w:ascii="Times New Roman" w:hAnsi="Times New Roman" w:cs="Times New Roman"/>
          <w:color w:val="000000" w:themeColor="text1"/>
          <w:sz w:val="24"/>
          <w:szCs w:val="24"/>
        </w:rPr>
        <w:t>References</w:t>
      </w:r>
      <w:bookmarkEnd w:id="72"/>
      <w:bookmarkEnd w:id="73"/>
    </w:p>
    <w:p w:rsidR="00A574F5" w:rsidRPr="00BC7EE7" w:rsidRDefault="00A574F5" w:rsidP="004C34D4">
      <w:pPr>
        <w:pStyle w:val="ListParagraph"/>
        <w:jc w:val="both"/>
        <w:rPr>
          <w:rFonts w:ascii="Times New Roman" w:hAnsi="Times New Roman"/>
          <w:color w:val="000000" w:themeColor="text1"/>
        </w:rPr>
      </w:pPr>
    </w:p>
    <w:p w:rsidR="00A574F5" w:rsidRPr="00BC7EE7" w:rsidRDefault="00A574F5" w:rsidP="004C34D4">
      <w:pPr>
        <w:pStyle w:val="ListParagraph"/>
        <w:numPr>
          <w:ilvl w:val="0"/>
          <w:numId w:val="16"/>
        </w:num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Arifur Khan, Mohammad Badrul Muttakin, Javed Siddiqui, “ Audit fees, auditor choice and stakeholder influence: Evidence from a family – firm dominated economy”, ‘The British Accounting Review; XXX (2015)</w:t>
      </w:r>
    </w:p>
    <w:p w:rsidR="00A574F5" w:rsidRPr="00BC7EE7" w:rsidRDefault="00A574F5" w:rsidP="004C34D4">
      <w:pPr>
        <w:pStyle w:val="ListParagraph"/>
        <w:ind w:left="1080"/>
        <w:jc w:val="both"/>
        <w:rPr>
          <w:rFonts w:ascii="Times New Roman" w:hAnsi="Times New Roman"/>
          <w:color w:val="000000" w:themeColor="text1"/>
          <w:sz w:val="24"/>
          <w:szCs w:val="24"/>
        </w:rPr>
      </w:pPr>
    </w:p>
    <w:p w:rsidR="00A574F5" w:rsidRPr="00BC7EE7" w:rsidRDefault="00A574F5" w:rsidP="004C34D4">
      <w:pPr>
        <w:pStyle w:val="ListParagraph"/>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Anne Burke, “Introduction to Audit Planning”</w:t>
      </w:r>
    </w:p>
    <w:p w:rsidR="00A574F5" w:rsidRPr="00BC7EE7" w:rsidRDefault="00A574F5" w:rsidP="004C34D4">
      <w:pPr>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Daniel J. Gartland, CPA (2017), “Journal of Accountancy”, ‘The importance of audit planning’</w:t>
      </w:r>
    </w:p>
    <w:p w:rsidR="00A574F5" w:rsidRPr="00BC7EE7" w:rsidRDefault="00A574F5" w:rsidP="004C34D4">
      <w:pPr>
        <w:jc w:val="both"/>
        <w:rPr>
          <w:rFonts w:ascii="Times New Roman" w:hAnsi="Times New Roman"/>
          <w:color w:val="000000" w:themeColor="text1"/>
          <w:sz w:val="24"/>
          <w:szCs w:val="24"/>
        </w:rPr>
      </w:pPr>
    </w:p>
    <w:p w:rsidR="00A574F5" w:rsidRPr="00BC7EE7" w:rsidRDefault="00A574F5" w:rsidP="004C34D4">
      <w:pPr>
        <w:pStyle w:val="ListParagraph"/>
        <w:numPr>
          <w:ilvl w:val="0"/>
          <w:numId w:val="16"/>
        </w:num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Following Web sites were accessed on May 24, 2018</w:t>
      </w:r>
    </w:p>
    <w:p w:rsidR="00A574F5" w:rsidRPr="00BC7EE7" w:rsidRDefault="004C392E" w:rsidP="004C34D4">
      <w:pPr>
        <w:numPr>
          <w:ilvl w:val="0"/>
          <w:numId w:val="12"/>
        </w:numPr>
        <w:jc w:val="both"/>
        <w:rPr>
          <w:rFonts w:ascii="Times New Roman" w:hAnsi="Times New Roman"/>
          <w:color w:val="000000" w:themeColor="text1"/>
          <w:sz w:val="24"/>
          <w:szCs w:val="24"/>
        </w:rPr>
      </w:pPr>
      <w:hyperlink r:id="rId16" w:history="1">
        <w:r w:rsidR="00A574F5" w:rsidRPr="00BC7EE7">
          <w:rPr>
            <w:rStyle w:val="Hyperlink"/>
            <w:rFonts w:ascii="Times New Roman" w:hAnsi="Times New Roman"/>
            <w:color w:val="000000" w:themeColor="text1"/>
            <w:sz w:val="24"/>
            <w:szCs w:val="24"/>
          </w:rPr>
          <w:t>http://www.wikiaccounting.com/audit-plan/</w:t>
        </w:r>
      </w:hyperlink>
    </w:p>
    <w:p w:rsidR="00A574F5" w:rsidRPr="00BC7EE7" w:rsidRDefault="004C392E" w:rsidP="004C34D4">
      <w:pPr>
        <w:numPr>
          <w:ilvl w:val="0"/>
          <w:numId w:val="12"/>
        </w:numPr>
        <w:jc w:val="both"/>
        <w:rPr>
          <w:rFonts w:ascii="Times New Roman" w:hAnsi="Times New Roman"/>
          <w:color w:val="000000" w:themeColor="text1"/>
          <w:sz w:val="24"/>
          <w:szCs w:val="24"/>
        </w:rPr>
      </w:pPr>
      <w:hyperlink r:id="rId17" w:history="1">
        <w:r w:rsidR="00A574F5" w:rsidRPr="00BC7EE7">
          <w:rPr>
            <w:rStyle w:val="Hyperlink"/>
            <w:rFonts w:ascii="Times New Roman" w:hAnsi="Times New Roman"/>
            <w:color w:val="000000" w:themeColor="text1"/>
            <w:sz w:val="24"/>
            <w:szCs w:val="24"/>
          </w:rPr>
          <w:t>https://www.wiley.com/legacy/products/worldwide/canada/sc/moroney/assets/Auditing_SampleCh03.pdf</w:t>
        </w:r>
      </w:hyperlink>
    </w:p>
    <w:p w:rsidR="00A574F5" w:rsidRPr="00BC7EE7" w:rsidRDefault="00A574F5" w:rsidP="004C34D4">
      <w:pPr>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Following Web site was accessed on May 26, 2018</w:t>
      </w:r>
    </w:p>
    <w:p w:rsidR="00A574F5" w:rsidRPr="00BC7EE7" w:rsidRDefault="004C392E" w:rsidP="004C34D4">
      <w:pPr>
        <w:numPr>
          <w:ilvl w:val="0"/>
          <w:numId w:val="12"/>
        </w:numPr>
        <w:jc w:val="both"/>
        <w:rPr>
          <w:rFonts w:ascii="Times New Roman" w:hAnsi="Times New Roman"/>
          <w:color w:val="000000" w:themeColor="text1"/>
          <w:sz w:val="24"/>
          <w:szCs w:val="24"/>
        </w:rPr>
      </w:pPr>
      <w:hyperlink r:id="rId18" w:history="1">
        <w:r w:rsidR="00A574F5" w:rsidRPr="00BC7EE7">
          <w:rPr>
            <w:rStyle w:val="Hyperlink"/>
            <w:rFonts w:ascii="Times New Roman" w:hAnsi="Times New Roman"/>
            <w:color w:val="000000" w:themeColor="text1"/>
            <w:sz w:val="24"/>
            <w:szCs w:val="24"/>
          </w:rPr>
          <w:t>http://greentiger.com.bd/page/greentiger</w:t>
        </w:r>
      </w:hyperlink>
    </w:p>
    <w:p w:rsidR="00A574F5" w:rsidRPr="00BC7EE7" w:rsidRDefault="00A574F5" w:rsidP="004C34D4">
      <w:pPr>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Following Web site was accessed on May 26, 2018</w:t>
      </w:r>
    </w:p>
    <w:p w:rsidR="00A574F5" w:rsidRPr="00BC7EE7" w:rsidRDefault="004C392E" w:rsidP="004C34D4">
      <w:pPr>
        <w:numPr>
          <w:ilvl w:val="0"/>
          <w:numId w:val="12"/>
        </w:numPr>
        <w:jc w:val="both"/>
        <w:rPr>
          <w:rFonts w:ascii="Times New Roman" w:hAnsi="Times New Roman"/>
          <w:color w:val="000000" w:themeColor="text1"/>
          <w:sz w:val="24"/>
          <w:szCs w:val="24"/>
        </w:rPr>
      </w:pPr>
      <w:hyperlink r:id="rId19" w:history="1">
        <w:r w:rsidR="00A574F5" w:rsidRPr="00BC7EE7">
          <w:rPr>
            <w:rStyle w:val="Hyperlink"/>
            <w:rFonts w:ascii="Times New Roman" w:hAnsi="Times New Roman"/>
            <w:color w:val="000000" w:themeColor="text1"/>
            <w:sz w:val="24"/>
            <w:szCs w:val="24"/>
          </w:rPr>
          <w:t>https://library.ithaca.edu/sp/subjects/primary</w:t>
        </w:r>
      </w:hyperlink>
    </w:p>
    <w:p w:rsidR="00A574F5" w:rsidRPr="00BC7EE7" w:rsidRDefault="00A574F5" w:rsidP="004C34D4">
      <w:pPr>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The Following Web site was accessed on May 28, 2018</w:t>
      </w:r>
    </w:p>
    <w:p w:rsidR="00A574F5" w:rsidRPr="00BC7EE7" w:rsidRDefault="004C392E" w:rsidP="004C34D4">
      <w:pPr>
        <w:numPr>
          <w:ilvl w:val="0"/>
          <w:numId w:val="12"/>
        </w:numPr>
        <w:jc w:val="both"/>
        <w:rPr>
          <w:rFonts w:ascii="Times New Roman" w:hAnsi="Times New Roman"/>
          <w:color w:val="000000" w:themeColor="text1"/>
          <w:sz w:val="24"/>
          <w:szCs w:val="24"/>
        </w:rPr>
      </w:pPr>
      <w:hyperlink r:id="rId20" w:history="1">
        <w:r w:rsidR="00A574F5" w:rsidRPr="00BC7EE7">
          <w:rPr>
            <w:rStyle w:val="Hyperlink"/>
            <w:rFonts w:ascii="Times New Roman" w:hAnsi="Times New Roman"/>
            <w:color w:val="000000" w:themeColor="text1"/>
            <w:sz w:val="24"/>
            <w:szCs w:val="24"/>
          </w:rPr>
          <w:t>https://en.wikipedia.org/wiki/Methodology</w:t>
        </w:r>
      </w:hyperlink>
    </w:p>
    <w:p w:rsidR="00A574F5" w:rsidRPr="00BC7EE7" w:rsidRDefault="00A574F5" w:rsidP="004C34D4">
      <w:pPr>
        <w:numPr>
          <w:ilvl w:val="0"/>
          <w:numId w:val="12"/>
        </w:num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https://www2.gwu.edu/~litrev/a06.html</w:t>
      </w:r>
    </w:p>
    <w:p w:rsidR="00A574F5" w:rsidRPr="00BC7EE7" w:rsidRDefault="00A574F5" w:rsidP="004C34D4">
      <w:pPr>
        <w:pStyle w:val="ListParagraph"/>
        <w:numPr>
          <w:ilvl w:val="0"/>
          <w:numId w:val="16"/>
        </w:numPr>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Assurance Study Manual, The Institute of Chartered Accountants of Bangladesh, Edition- 2009</w:t>
      </w:r>
    </w:p>
    <w:p w:rsidR="00A574F5" w:rsidRPr="00BC7EE7" w:rsidRDefault="00A574F5" w:rsidP="004C34D4">
      <w:pPr>
        <w:ind w:left="1080"/>
        <w:jc w:val="both"/>
        <w:rPr>
          <w:rFonts w:ascii="Times New Roman" w:hAnsi="Times New Roman"/>
          <w:color w:val="000000" w:themeColor="text1"/>
          <w:sz w:val="24"/>
          <w:szCs w:val="24"/>
        </w:rPr>
      </w:pPr>
      <w:r w:rsidRPr="00BC7EE7">
        <w:rPr>
          <w:rFonts w:ascii="Times New Roman" w:hAnsi="Times New Roman"/>
          <w:color w:val="000000" w:themeColor="text1"/>
          <w:sz w:val="24"/>
          <w:szCs w:val="24"/>
        </w:rPr>
        <w:t>Audit Practice Manual, The Institute of Chartered Accountants of Bangladesh, (A complete Audit System with Guidance Notes, Forms, Checklists and Programmes) 2017</w:t>
      </w:r>
    </w:p>
    <w:p w:rsidR="00A574F5" w:rsidRPr="00BC7EE7" w:rsidRDefault="00A574F5" w:rsidP="004C34D4">
      <w:pPr>
        <w:jc w:val="both"/>
        <w:rPr>
          <w:rFonts w:ascii="Times New Roman" w:hAnsi="Times New Roman"/>
          <w:color w:val="000000" w:themeColor="text1"/>
          <w:sz w:val="24"/>
          <w:szCs w:val="24"/>
        </w:rPr>
      </w:pPr>
    </w:p>
    <w:p w:rsidR="004F5205" w:rsidRPr="00BC7EE7" w:rsidRDefault="004F5205" w:rsidP="004C34D4">
      <w:pPr>
        <w:jc w:val="both"/>
        <w:rPr>
          <w:rFonts w:ascii="Times New Roman" w:hAnsi="Times New Roman"/>
          <w:color w:val="000000" w:themeColor="text1"/>
          <w:sz w:val="24"/>
          <w:szCs w:val="24"/>
        </w:rPr>
      </w:pPr>
    </w:p>
    <w:sectPr w:rsidR="004F5205" w:rsidRPr="00BC7EE7" w:rsidSect="004D6F32">
      <w:pgSz w:w="11907" w:h="16839" w:code="9"/>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356" w:rsidRDefault="00EF1356" w:rsidP="000A544A">
      <w:pPr>
        <w:spacing w:after="0" w:line="240" w:lineRule="auto"/>
      </w:pPr>
      <w:r>
        <w:separator/>
      </w:r>
    </w:p>
  </w:endnote>
  <w:endnote w:type="continuationSeparator" w:id="1">
    <w:p w:rsidR="00EF1356" w:rsidRDefault="00EF1356" w:rsidP="000A54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8356798"/>
      <w:docPartObj>
        <w:docPartGallery w:val="Page Numbers (Bottom of Page)"/>
        <w:docPartUnique/>
      </w:docPartObj>
    </w:sdtPr>
    <w:sdtEndPr>
      <w:rPr>
        <w:noProof/>
      </w:rPr>
    </w:sdtEndPr>
    <w:sdtContent>
      <w:p w:rsidR="00CD5E53" w:rsidRDefault="004C392E">
        <w:pPr>
          <w:pStyle w:val="Footer"/>
          <w:jc w:val="center"/>
        </w:pPr>
        <w:r>
          <w:fldChar w:fldCharType="begin"/>
        </w:r>
        <w:r w:rsidR="00CD5E53">
          <w:instrText xml:space="preserve"> PAGE   \* MERGEFORMAT </w:instrText>
        </w:r>
        <w:r>
          <w:fldChar w:fldCharType="separate"/>
        </w:r>
        <w:r w:rsidR="00CF3F5A">
          <w:rPr>
            <w:noProof/>
          </w:rPr>
          <w:t>i</w:t>
        </w:r>
        <w:r>
          <w:rPr>
            <w:noProof/>
          </w:rPr>
          <w:fldChar w:fldCharType="end"/>
        </w:r>
      </w:p>
    </w:sdtContent>
  </w:sdt>
  <w:p w:rsidR="00CD5E53" w:rsidRDefault="00CD5E5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E53" w:rsidRDefault="00CD5E5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356" w:rsidRDefault="00EF1356" w:rsidP="000A544A">
      <w:pPr>
        <w:spacing w:after="0" w:line="240" w:lineRule="auto"/>
      </w:pPr>
      <w:r>
        <w:separator/>
      </w:r>
    </w:p>
  </w:footnote>
  <w:footnote w:type="continuationSeparator" w:id="1">
    <w:p w:rsidR="00EF1356" w:rsidRDefault="00EF1356" w:rsidP="000A54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E53" w:rsidRDefault="00CD5E5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7105"/>
    <w:multiLevelType w:val="hybridMultilevel"/>
    <w:tmpl w:val="3BB4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77904"/>
    <w:multiLevelType w:val="multilevel"/>
    <w:tmpl w:val="104A4F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0D2B4E5D"/>
    <w:multiLevelType w:val="hybridMultilevel"/>
    <w:tmpl w:val="F384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E051A6"/>
    <w:multiLevelType w:val="hybridMultilevel"/>
    <w:tmpl w:val="4246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F46ED8"/>
    <w:multiLevelType w:val="hybridMultilevel"/>
    <w:tmpl w:val="E8B27F04"/>
    <w:lvl w:ilvl="0" w:tplc="BBB836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EB40E0"/>
    <w:multiLevelType w:val="hybridMultilevel"/>
    <w:tmpl w:val="45C88912"/>
    <w:lvl w:ilvl="0" w:tplc="BBB836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792011"/>
    <w:multiLevelType w:val="hybridMultilevel"/>
    <w:tmpl w:val="AE602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4E1067"/>
    <w:multiLevelType w:val="hybridMultilevel"/>
    <w:tmpl w:val="E04A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C0CF3"/>
    <w:multiLevelType w:val="hybridMultilevel"/>
    <w:tmpl w:val="EDE07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A75458"/>
    <w:multiLevelType w:val="hybridMultilevel"/>
    <w:tmpl w:val="F6A81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714A11"/>
    <w:multiLevelType w:val="hybridMultilevel"/>
    <w:tmpl w:val="2452A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8A0840"/>
    <w:multiLevelType w:val="hybridMultilevel"/>
    <w:tmpl w:val="C06EDBAC"/>
    <w:lvl w:ilvl="0" w:tplc="E934060E">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EF43D8"/>
    <w:multiLevelType w:val="multilevel"/>
    <w:tmpl w:val="104A4F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nsid w:val="3B364E4A"/>
    <w:multiLevelType w:val="hybridMultilevel"/>
    <w:tmpl w:val="619AC8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FA72BE"/>
    <w:multiLevelType w:val="multilevel"/>
    <w:tmpl w:val="888CF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B78D4"/>
    <w:multiLevelType w:val="hybridMultilevel"/>
    <w:tmpl w:val="64D010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6">
    <w:nsid w:val="570F2A90"/>
    <w:multiLevelType w:val="multilevel"/>
    <w:tmpl w:val="1274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EE0DD0"/>
    <w:multiLevelType w:val="hybridMultilevel"/>
    <w:tmpl w:val="0FD6F96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8B321A0"/>
    <w:multiLevelType w:val="hybridMultilevel"/>
    <w:tmpl w:val="679A0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AF1A56"/>
    <w:multiLevelType w:val="hybridMultilevel"/>
    <w:tmpl w:val="35661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484728C"/>
    <w:multiLevelType w:val="hybridMultilevel"/>
    <w:tmpl w:val="4F587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B952F2"/>
    <w:multiLevelType w:val="hybridMultilevel"/>
    <w:tmpl w:val="1310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9372F02"/>
    <w:multiLevelType w:val="hybridMultilevel"/>
    <w:tmpl w:val="19100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843090"/>
    <w:multiLevelType w:val="hybridMultilevel"/>
    <w:tmpl w:val="79682C7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4">
    <w:nsid w:val="6A4A7374"/>
    <w:multiLevelType w:val="multilevel"/>
    <w:tmpl w:val="032A9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213684"/>
    <w:multiLevelType w:val="hybridMultilevel"/>
    <w:tmpl w:val="28523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3439FA"/>
    <w:multiLevelType w:val="hybridMultilevel"/>
    <w:tmpl w:val="D7381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5E4B93"/>
    <w:multiLevelType w:val="hybridMultilevel"/>
    <w:tmpl w:val="39B2E1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2DB1118"/>
    <w:multiLevelType w:val="hybridMultilevel"/>
    <w:tmpl w:val="0906A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EC63AA8"/>
    <w:multiLevelType w:val="hybridMultilevel"/>
    <w:tmpl w:val="ED5806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0"/>
  </w:num>
  <w:num w:numId="3">
    <w:abstractNumId w:val="19"/>
  </w:num>
  <w:num w:numId="4">
    <w:abstractNumId w:val="27"/>
  </w:num>
  <w:num w:numId="5">
    <w:abstractNumId w:val="18"/>
  </w:num>
  <w:num w:numId="6">
    <w:abstractNumId w:val="26"/>
  </w:num>
  <w:num w:numId="7">
    <w:abstractNumId w:val="22"/>
  </w:num>
  <w:num w:numId="8">
    <w:abstractNumId w:val="25"/>
  </w:num>
  <w:num w:numId="9">
    <w:abstractNumId w:val="8"/>
  </w:num>
  <w:num w:numId="10">
    <w:abstractNumId w:val="3"/>
  </w:num>
  <w:num w:numId="11">
    <w:abstractNumId w:val="2"/>
  </w:num>
  <w:num w:numId="12">
    <w:abstractNumId w:val="17"/>
  </w:num>
  <w:num w:numId="13">
    <w:abstractNumId w:val="29"/>
  </w:num>
  <w:num w:numId="14">
    <w:abstractNumId w:val="13"/>
  </w:num>
  <w:num w:numId="15">
    <w:abstractNumId w:val="12"/>
  </w:num>
  <w:num w:numId="16">
    <w:abstractNumId w:val="4"/>
  </w:num>
  <w:num w:numId="17">
    <w:abstractNumId w:val="5"/>
  </w:num>
  <w:num w:numId="18">
    <w:abstractNumId w:val="9"/>
  </w:num>
  <w:num w:numId="19">
    <w:abstractNumId w:val="6"/>
  </w:num>
  <w:num w:numId="20">
    <w:abstractNumId w:val="11"/>
  </w:num>
  <w:num w:numId="21">
    <w:abstractNumId w:val="1"/>
  </w:num>
  <w:num w:numId="22">
    <w:abstractNumId w:val="23"/>
  </w:num>
  <w:num w:numId="23">
    <w:abstractNumId w:val="0"/>
  </w:num>
  <w:num w:numId="24">
    <w:abstractNumId w:val="15"/>
  </w:num>
  <w:num w:numId="25">
    <w:abstractNumId w:val="21"/>
  </w:num>
  <w:num w:numId="26">
    <w:abstractNumId w:val="24"/>
  </w:num>
  <w:num w:numId="27">
    <w:abstractNumId w:val="16"/>
  </w:num>
  <w:num w:numId="28">
    <w:abstractNumId w:val="14"/>
  </w:num>
  <w:num w:numId="29">
    <w:abstractNumId w:val="20"/>
  </w:num>
  <w:num w:numId="3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007EE3"/>
    <w:rsid w:val="0000401C"/>
    <w:rsid w:val="000075C0"/>
    <w:rsid w:val="00007EE3"/>
    <w:rsid w:val="000138CA"/>
    <w:rsid w:val="00015D9C"/>
    <w:rsid w:val="00017BF7"/>
    <w:rsid w:val="000247F5"/>
    <w:rsid w:val="00032203"/>
    <w:rsid w:val="00036E08"/>
    <w:rsid w:val="000440E6"/>
    <w:rsid w:val="000444CB"/>
    <w:rsid w:val="0004553F"/>
    <w:rsid w:val="000460A2"/>
    <w:rsid w:val="000514D8"/>
    <w:rsid w:val="00061626"/>
    <w:rsid w:val="00063A43"/>
    <w:rsid w:val="00071389"/>
    <w:rsid w:val="000928F4"/>
    <w:rsid w:val="000A544A"/>
    <w:rsid w:val="000B3A06"/>
    <w:rsid w:val="000C5A1A"/>
    <w:rsid w:val="000E171D"/>
    <w:rsid w:val="000E18D6"/>
    <w:rsid w:val="000E3B6D"/>
    <w:rsid w:val="000F01FB"/>
    <w:rsid w:val="000F0B33"/>
    <w:rsid w:val="000F2937"/>
    <w:rsid w:val="0011452E"/>
    <w:rsid w:val="00114EB2"/>
    <w:rsid w:val="00115D4C"/>
    <w:rsid w:val="00117B95"/>
    <w:rsid w:val="00126F65"/>
    <w:rsid w:val="00134F1B"/>
    <w:rsid w:val="0015118A"/>
    <w:rsid w:val="00151D53"/>
    <w:rsid w:val="00153A28"/>
    <w:rsid w:val="001557AD"/>
    <w:rsid w:val="00156394"/>
    <w:rsid w:val="00166DE2"/>
    <w:rsid w:val="00175FA0"/>
    <w:rsid w:val="001A230F"/>
    <w:rsid w:val="001A4B23"/>
    <w:rsid w:val="001C424F"/>
    <w:rsid w:val="001C50B3"/>
    <w:rsid w:val="001C7442"/>
    <w:rsid w:val="001C7F3C"/>
    <w:rsid w:val="001D1D70"/>
    <w:rsid w:val="001D4686"/>
    <w:rsid w:val="001E36B8"/>
    <w:rsid w:val="001E7079"/>
    <w:rsid w:val="002158E3"/>
    <w:rsid w:val="002356DE"/>
    <w:rsid w:val="00236205"/>
    <w:rsid w:val="00240973"/>
    <w:rsid w:val="002411F5"/>
    <w:rsid w:val="00244E45"/>
    <w:rsid w:val="00246054"/>
    <w:rsid w:val="0024792C"/>
    <w:rsid w:val="002530EF"/>
    <w:rsid w:val="00257676"/>
    <w:rsid w:val="002577AA"/>
    <w:rsid w:val="00264DD6"/>
    <w:rsid w:val="00295560"/>
    <w:rsid w:val="002A317A"/>
    <w:rsid w:val="002A6671"/>
    <w:rsid w:val="002A78D9"/>
    <w:rsid w:val="002B7292"/>
    <w:rsid w:val="002C4763"/>
    <w:rsid w:val="002C55CD"/>
    <w:rsid w:val="002D71CF"/>
    <w:rsid w:val="002F73F5"/>
    <w:rsid w:val="00320502"/>
    <w:rsid w:val="003211DD"/>
    <w:rsid w:val="00326FF6"/>
    <w:rsid w:val="00332F57"/>
    <w:rsid w:val="003360B4"/>
    <w:rsid w:val="00337493"/>
    <w:rsid w:val="00337F64"/>
    <w:rsid w:val="003418AE"/>
    <w:rsid w:val="003435B4"/>
    <w:rsid w:val="00355D83"/>
    <w:rsid w:val="00357012"/>
    <w:rsid w:val="003776F3"/>
    <w:rsid w:val="003961D5"/>
    <w:rsid w:val="003A4217"/>
    <w:rsid w:val="003A7FB6"/>
    <w:rsid w:val="003B671F"/>
    <w:rsid w:val="003B6A25"/>
    <w:rsid w:val="003D1309"/>
    <w:rsid w:val="003D150A"/>
    <w:rsid w:val="003D3EE7"/>
    <w:rsid w:val="003D4C06"/>
    <w:rsid w:val="003E0F53"/>
    <w:rsid w:val="003E16E1"/>
    <w:rsid w:val="003F1FA3"/>
    <w:rsid w:val="003F5E17"/>
    <w:rsid w:val="004033B5"/>
    <w:rsid w:val="004170B1"/>
    <w:rsid w:val="0042263D"/>
    <w:rsid w:val="00432B1D"/>
    <w:rsid w:val="00434472"/>
    <w:rsid w:val="004346D0"/>
    <w:rsid w:val="0043510B"/>
    <w:rsid w:val="00435603"/>
    <w:rsid w:val="004363CE"/>
    <w:rsid w:val="0048165F"/>
    <w:rsid w:val="004819D8"/>
    <w:rsid w:val="00486181"/>
    <w:rsid w:val="00487CF3"/>
    <w:rsid w:val="004A163D"/>
    <w:rsid w:val="004B0A08"/>
    <w:rsid w:val="004C34D4"/>
    <w:rsid w:val="004C392E"/>
    <w:rsid w:val="004C3A8F"/>
    <w:rsid w:val="004D18AC"/>
    <w:rsid w:val="004D2627"/>
    <w:rsid w:val="004D6F32"/>
    <w:rsid w:val="004F0E50"/>
    <w:rsid w:val="004F19A2"/>
    <w:rsid w:val="004F5205"/>
    <w:rsid w:val="00500214"/>
    <w:rsid w:val="00500793"/>
    <w:rsid w:val="00517593"/>
    <w:rsid w:val="00527B30"/>
    <w:rsid w:val="00546B19"/>
    <w:rsid w:val="005554D6"/>
    <w:rsid w:val="00590C0D"/>
    <w:rsid w:val="00592344"/>
    <w:rsid w:val="00593596"/>
    <w:rsid w:val="00597DF7"/>
    <w:rsid w:val="005A0A88"/>
    <w:rsid w:val="005A0ABD"/>
    <w:rsid w:val="005B610B"/>
    <w:rsid w:val="005C4500"/>
    <w:rsid w:val="005D2BA3"/>
    <w:rsid w:val="005D4183"/>
    <w:rsid w:val="005D41E7"/>
    <w:rsid w:val="005E4DAC"/>
    <w:rsid w:val="005F6F74"/>
    <w:rsid w:val="005F74F8"/>
    <w:rsid w:val="00605CEE"/>
    <w:rsid w:val="00612613"/>
    <w:rsid w:val="00616FCF"/>
    <w:rsid w:val="006309CA"/>
    <w:rsid w:val="00633D99"/>
    <w:rsid w:val="00637452"/>
    <w:rsid w:val="00653B75"/>
    <w:rsid w:val="0066705B"/>
    <w:rsid w:val="00670D80"/>
    <w:rsid w:val="006711C5"/>
    <w:rsid w:val="00680176"/>
    <w:rsid w:val="00691BED"/>
    <w:rsid w:val="006A6484"/>
    <w:rsid w:val="006B1424"/>
    <w:rsid w:val="006B637A"/>
    <w:rsid w:val="006C18EB"/>
    <w:rsid w:val="006D490E"/>
    <w:rsid w:val="006E6A4E"/>
    <w:rsid w:val="0070367C"/>
    <w:rsid w:val="00710229"/>
    <w:rsid w:val="00716404"/>
    <w:rsid w:val="007173E2"/>
    <w:rsid w:val="00724EEC"/>
    <w:rsid w:val="007260CB"/>
    <w:rsid w:val="00740860"/>
    <w:rsid w:val="00762B55"/>
    <w:rsid w:val="00763A08"/>
    <w:rsid w:val="0077598E"/>
    <w:rsid w:val="0078108C"/>
    <w:rsid w:val="00786994"/>
    <w:rsid w:val="007E030E"/>
    <w:rsid w:val="007E28BE"/>
    <w:rsid w:val="007E7415"/>
    <w:rsid w:val="007F22DB"/>
    <w:rsid w:val="007F27DF"/>
    <w:rsid w:val="007F4879"/>
    <w:rsid w:val="008371C5"/>
    <w:rsid w:val="00845E0D"/>
    <w:rsid w:val="008522F2"/>
    <w:rsid w:val="00862284"/>
    <w:rsid w:val="00863A4B"/>
    <w:rsid w:val="008670B3"/>
    <w:rsid w:val="0087017A"/>
    <w:rsid w:val="00876088"/>
    <w:rsid w:val="00876C6C"/>
    <w:rsid w:val="0088673F"/>
    <w:rsid w:val="0089646E"/>
    <w:rsid w:val="008B739D"/>
    <w:rsid w:val="008E294C"/>
    <w:rsid w:val="008E369A"/>
    <w:rsid w:val="008F5027"/>
    <w:rsid w:val="008F5352"/>
    <w:rsid w:val="00903864"/>
    <w:rsid w:val="00903F03"/>
    <w:rsid w:val="00915DAD"/>
    <w:rsid w:val="009304FF"/>
    <w:rsid w:val="00933A3A"/>
    <w:rsid w:val="009619C5"/>
    <w:rsid w:val="0097217A"/>
    <w:rsid w:val="0098656A"/>
    <w:rsid w:val="00986AC1"/>
    <w:rsid w:val="00995DB1"/>
    <w:rsid w:val="009A36AA"/>
    <w:rsid w:val="009B1EB8"/>
    <w:rsid w:val="009B38B6"/>
    <w:rsid w:val="009B75D6"/>
    <w:rsid w:val="009C5BDC"/>
    <w:rsid w:val="009D200B"/>
    <w:rsid w:val="009D36EF"/>
    <w:rsid w:val="009D3EB1"/>
    <w:rsid w:val="009D41ED"/>
    <w:rsid w:val="009D4F01"/>
    <w:rsid w:val="009D644C"/>
    <w:rsid w:val="009E09AB"/>
    <w:rsid w:val="009F1DA9"/>
    <w:rsid w:val="009F7176"/>
    <w:rsid w:val="00A036E2"/>
    <w:rsid w:val="00A03E60"/>
    <w:rsid w:val="00A14570"/>
    <w:rsid w:val="00A212DC"/>
    <w:rsid w:val="00A23F95"/>
    <w:rsid w:val="00A2419A"/>
    <w:rsid w:val="00A273D7"/>
    <w:rsid w:val="00A33C9A"/>
    <w:rsid w:val="00A54E1C"/>
    <w:rsid w:val="00A574F5"/>
    <w:rsid w:val="00A633C4"/>
    <w:rsid w:val="00A63C0C"/>
    <w:rsid w:val="00A6726E"/>
    <w:rsid w:val="00A76F18"/>
    <w:rsid w:val="00A81C65"/>
    <w:rsid w:val="00A8522D"/>
    <w:rsid w:val="00A85F12"/>
    <w:rsid w:val="00A95EA3"/>
    <w:rsid w:val="00AB6E9B"/>
    <w:rsid w:val="00AB7E45"/>
    <w:rsid w:val="00AC606C"/>
    <w:rsid w:val="00AD4B6D"/>
    <w:rsid w:val="00AE17B8"/>
    <w:rsid w:val="00AE2470"/>
    <w:rsid w:val="00AF5021"/>
    <w:rsid w:val="00B00B9A"/>
    <w:rsid w:val="00B010F6"/>
    <w:rsid w:val="00B11CB9"/>
    <w:rsid w:val="00B21A00"/>
    <w:rsid w:val="00B2201F"/>
    <w:rsid w:val="00B26310"/>
    <w:rsid w:val="00B267F8"/>
    <w:rsid w:val="00B344E5"/>
    <w:rsid w:val="00B35C53"/>
    <w:rsid w:val="00B43DE4"/>
    <w:rsid w:val="00B51263"/>
    <w:rsid w:val="00B528F7"/>
    <w:rsid w:val="00B630DB"/>
    <w:rsid w:val="00B67DD9"/>
    <w:rsid w:val="00B7468A"/>
    <w:rsid w:val="00B95E95"/>
    <w:rsid w:val="00B965B5"/>
    <w:rsid w:val="00BA3C01"/>
    <w:rsid w:val="00BA59A2"/>
    <w:rsid w:val="00BB7904"/>
    <w:rsid w:val="00BC7EE7"/>
    <w:rsid w:val="00BD27A6"/>
    <w:rsid w:val="00BD30FC"/>
    <w:rsid w:val="00BD743B"/>
    <w:rsid w:val="00BE342F"/>
    <w:rsid w:val="00BE4063"/>
    <w:rsid w:val="00BE6F69"/>
    <w:rsid w:val="00BF2490"/>
    <w:rsid w:val="00BF2A29"/>
    <w:rsid w:val="00BF7293"/>
    <w:rsid w:val="00C03893"/>
    <w:rsid w:val="00C07BA8"/>
    <w:rsid w:val="00C16616"/>
    <w:rsid w:val="00C2414C"/>
    <w:rsid w:val="00C24664"/>
    <w:rsid w:val="00C24748"/>
    <w:rsid w:val="00C32086"/>
    <w:rsid w:val="00C34CDE"/>
    <w:rsid w:val="00C4206B"/>
    <w:rsid w:val="00C4257E"/>
    <w:rsid w:val="00C43A57"/>
    <w:rsid w:val="00C53AF4"/>
    <w:rsid w:val="00C6103D"/>
    <w:rsid w:val="00C624CB"/>
    <w:rsid w:val="00C6533C"/>
    <w:rsid w:val="00C76EED"/>
    <w:rsid w:val="00C77A6D"/>
    <w:rsid w:val="00C92C05"/>
    <w:rsid w:val="00C940CE"/>
    <w:rsid w:val="00C9426E"/>
    <w:rsid w:val="00C95C9F"/>
    <w:rsid w:val="00CA088A"/>
    <w:rsid w:val="00CB0AE4"/>
    <w:rsid w:val="00CB26EB"/>
    <w:rsid w:val="00CB270D"/>
    <w:rsid w:val="00CB2C01"/>
    <w:rsid w:val="00CB323B"/>
    <w:rsid w:val="00CB48EA"/>
    <w:rsid w:val="00CC0521"/>
    <w:rsid w:val="00CC1EBB"/>
    <w:rsid w:val="00CD24C0"/>
    <w:rsid w:val="00CD5E53"/>
    <w:rsid w:val="00CD69F5"/>
    <w:rsid w:val="00CE1A2C"/>
    <w:rsid w:val="00CE7812"/>
    <w:rsid w:val="00CF3F5A"/>
    <w:rsid w:val="00D149DE"/>
    <w:rsid w:val="00D264BF"/>
    <w:rsid w:val="00D27B46"/>
    <w:rsid w:val="00D34903"/>
    <w:rsid w:val="00D40E12"/>
    <w:rsid w:val="00D50645"/>
    <w:rsid w:val="00D57B91"/>
    <w:rsid w:val="00D642CB"/>
    <w:rsid w:val="00D66BFD"/>
    <w:rsid w:val="00D71F3B"/>
    <w:rsid w:val="00D770EF"/>
    <w:rsid w:val="00D86066"/>
    <w:rsid w:val="00D87623"/>
    <w:rsid w:val="00D90DEF"/>
    <w:rsid w:val="00D91604"/>
    <w:rsid w:val="00D95CD7"/>
    <w:rsid w:val="00D95FC2"/>
    <w:rsid w:val="00DA16CC"/>
    <w:rsid w:val="00DA4C18"/>
    <w:rsid w:val="00DA5E30"/>
    <w:rsid w:val="00DD34B6"/>
    <w:rsid w:val="00DD68E9"/>
    <w:rsid w:val="00DE0041"/>
    <w:rsid w:val="00DE24BB"/>
    <w:rsid w:val="00DF0998"/>
    <w:rsid w:val="00E019FE"/>
    <w:rsid w:val="00E01DED"/>
    <w:rsid w:val="00E025CA"/>
    <w:rsid w:val="00E03242"/>
    <w:rsid w:val="00E042BE"/>
    <w:rsid w:val="00E0499F"/>
    <w:rsid w:val="00E06FBE"/>
    <w:rsid w:val="00E20955"/>
    <w:rsid w:val="00E27A4F"/>
    <w:rsid w:val="00E44840"/>
    <w:rsid w:val="00E60B77"/>
    <w:rsid w:val="00E61174"/>
    <w:rsid w:val="00E638F0"/>
    <w:rsid w:val="00E66E3C"/>
    <w:rsid w:val="00E740A9"/>
    <w:rsid w:val="00E7780B"/>
    <w:rsid w:val="00E8052A"/>
    <w:rsid w:val="00E805C0"/>
    <w:rsid w:val="00E83E85"/>
    <w:rsid w:val="00E90C47"/>
    <w:rsid w:val="00E95A1C"/>
    <w:rsid w:val="00EA3558"/>
    <w:rsid w:val="00EB2923"/>
    <w:rsid w:val="00EB33ED"/>
    <w:rsid w:val="00EB3BBB"/>
    <w:rsid w:val="00EB4BC5"/>
    <w:rsid w:val="00EB7ACD"/>
    <w:rsid w:val="00EC072D"/>
    <w:rsid w:val="00EC5112"/>
    <w:rsid w:val="00EC662C"/>
    <w:rsid w:val="00EF0350"/>
    <w:rsid w:val="00EF1356"/>
    <w:rsid w:val="00EF205E"/>
    <w:rsid w:val="00EF239E"/>
    <w:rsid w:val="00EF7004"/>
    <w:rsid w:val="00F0680C"/>
    <w:rsid w:val="00F07E1F"/>
    <w:rsid w:val="00F11F6F"/>
    <w:rsid w:val="00F20B3A"/>
    <w:rsid w:val="00F23D17"/>
    <w:rsid w:val="00F27EA6"/>
    <w:rsid w:val="00F30E47"/>
    <w:rsid w:val="00F3126A"/>
    <w:rsid w:val="00F4441C"/>
    <w:rsid w:val="00F4624E"/>
    <w:rsid w:val="00F50229"/>
    <w:rsid w:val="00F5331D"/>
    <w:rsid w:val="00F54C9E"/>
    <w:rsid w:val="00F552AE"/>
    <w:rsid w:val="00F73131"/>
    <w:rsid w:val="00F855DB"/>
    <w:rsid w:val="00F86226"/>
    <w:rsid w:val="00F9036B"/>
    <w:rsid w:val="00FB248D"/>
    <w:rsid w:val="00FB31EB"/>
    <w:rsid w:val="00FB63FB"/>
    <w:rsid w:val="00FB786B"/>
    <w:rsid w:val="00FD4774"/>
    <w:rsid w:val="00FD7752"/>
    <w:rsid w:val="00FE3093"/>
    <w:rsid w:val="00FF76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7EE3"/>
    <w:rPr>
      <w:rFonts w:ascii="Calibri" w:eastAsia="Calibri" w:hAnsi="Calibri" w:cs="Times New Roman"/>
    </w:rPr>
  </w:style>
  <w:style w:type="paragraph" w:styleId="Heading1">
    <w:name w:val="heading 1"/>
    <w:basedOn w:val="Normal"/>
    <w:next w:val="Normal"/>
    <w:link w:val="Heading1Char"/>
    <w:uiPriority w:val="9"/>
    <w:qFormat/>
    <w:rsid w:val="00C246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60B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24EE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5126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07EE3"/>
    <w:pPr>
      <w:tabs>
        <w:tab w:val="center" w:pos="4680"/>
        <w:tab w:val="right" w:pos="9360"/>
      </w:tabs>
    </w:pPr>
  </w:style>
  <w:style w:type="character" w:customStyle="1" w:styleId="FooterChar">
    <w:name w:val="Footer Char"/>
    <w:basedOn w:val="DefaultParagraphFont"/>
    <w:link w:val="Footer"/>
    <w:uiPriority w:val="99"/>
    <w:rsid w:val="00007EE3"/>
    <w:rPr>
      <w:rFonts w:ascii="Calibri" w:eastAsia="Calibri" w:hAnsi="Calibri" w:cs="Times New Roman"/>
    </w:rPr>
  </w:style>
  <w:style w:type="paragraph" w:styleId="Header">
    <w:name w:val="header"/>
    <w:basedOn w:val="Normal"/>
    <w:link w:val="HeaderChar"/>
    <w:uiPriority w:val="99"/>
    <w:unhideWhenUsed/>
    <w:rsid w:val="000A54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44A"/>
    <w:rPr>
      <w:rFonts w:ascii="Calibri" w:eastAsia="Calibri" w:hAnsi="Calibri" w:cs="Times New Roman"/>
    </w:rPr>
  </w:style>
  <w:style w:type="character" w:styleId="Hyperlink">
    <w:name w:val="Hyperlink"/>
    <w:basedOn w:val="DefaultParagraphFont"/>
    <w:uiPriority w:val="99"/>
    <w:unhideWhenUsed/>
    <w:rsid w:val="004F5205"/>
    <w:rPr>
      <w:color w:val="0000FF" w:themeColor="hyperlink"/>
      <w:u w:val="single"/>
    </w:rPr>
  </w:style>
  <w:style w:type="character" w:styleId="FollowedHyperlink">
    <w:name w:val="FollowedHyperlink"/>
    <w:basedOn w:val="DefaultParagraphFont"/>
    <w:uiPriority w:val="99"/>
    <w:semiHidden/>
    <w:unhideWhenUsed/>
    <w:rsid w:val="008371C5"/>
    <w:rPr>
      <w:color w:val="800080" w:themeColor="followedHyperlink"/>
      <w:u w:val="single"/>
    </w:rPr>
  </w:style>
  <w:style w:type="paragraph" w:styleId="ListParagraph">
    <w:name w:val="List Paragraph"/>
    <w:basedOn w:val="Normal"/>
    <w:uiPriority w:val="34"/>
    <w:qFormat/>
    <w:rsid w:val="004D18AC"/>
    <w:pPr>
      <w:ind w:left="720"/>
      <w:contextualSpacing/>
    </w:pPr>
  </w:style>
  <w:style w:type="character" w:customStyle="1" w:styleId="Heading1Char">
    <w:name w:val="Heading 1 Char"/>
    <w:basedOn w:val="DefaultParagraphFont"/>
    <w:link w:val="Heading1"/>
    <w:uiPriority w:val="9"/>
    <w:rsid w:val="00C24664"/>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C24664"/>
    <w:pPr>
      <w:outlineLvl w:val="9"/>
    </w:pPr>
  </w:style>
  <w:style w:type="paragraph" w:styleId="TOC2">
    <w:name w:val="toc 2"/>
    <w:basedOn w:val="Normal"/>
    <w:next w:val="Normal"/>
    <w:autoRedefine/>
    <w:uiPriority w:val="39"/>
    <w:unhideWhenUsed/>
    <w:qFormat/>
    <w:rsid w:val="00C24664"/>
    <w:pPr>
      <w:spacing w:after="0"/>
      <w:ind w:left="220"/>
    </w:pPr>
    <w:rPr>
      <w:rFonts w:asciiTheme="minorHAnsi" w:hAnsiTheme="minorHAnsi" w:cstheme="minorHAnsi"/>
      <w:smallCaps/>
      <w:sz w:val="20"/>
      <w:szCs w:val="20"/>
    </w:rPr>
  </w:style>
  <w:style w:type="paragraph" w:styleId="TOC1">
    <w:name w:val="toc 1"/>
    <w:basedOn w:val="Normal"/>
    <w:next w:val="Normal"/>
    <w:autoRedefine/>
    <w:uiPriority w:val="39"/>
    <w:unhideWhenUsed/>
    <w:qFormat/>
    <w:rsid w:val="00C24664"/>
    <w:pPr>
      <w:spacing w:before="120" w:after="120"/>
    </w:pPr>
    <w:rPr>
      <w:rFonts w:asciiTheme="minorHAnsi" w:hAnsiTheme="minorHAnsi" w:cstheme="minorHAnsi"/>
      <w:b/>
      <w:bCs/>
      <w:caps/>
      <w:sz w:val="20"/>
      <w:szCs w:val="20"/>
    </w:rPr>
  </w:style>
  <w:style w:type="paragraph" w:styleId="TOC3">
    <w:name w:val="toc 3"/>
    <w:basedOn w:val="Normal"/>
    <w:next w:val="Normal"/>
    <w:autoRedefine/>
    <w:uiPriority w:val="39"/>
    <w:unhideWhenUsed/>
    <w:qFormat/>
    <w:rsid w:val="00C24664"/>
    <w:pPr>
      <w:spacing w:after="0"/>
      <w:ind w:left="440"/>
    </w:pPr>
    <w:rPr>
      <w:rFonts w:asciiTheme="minorHAnsi" w:hAnsiTheme="minorHAnsi" w:cstheme="minorHAnsi"/>
      <w:i/>
      <w:iCs/>
      <w:sz w:val="20"/>
      <w:szCs w:val="20"/>
    </w:rPr>
  </w:style>
  <w:style w:type="paragraph" w:styleId="BalloonText">
    <w:name w:val="Balloon Text"/>
    <w:basedOn w:val="Normal"/>
    <w:link w:val="BalloonTextChar"/>
    <w:uiPriority w:val="99"/>
    <w:semiHidden/>
    <w:unhideWhenUsed/>
    <w:rsid w:val="00C246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664"/>
    <w:rPr>
      <w:rFonts w:ascii="Tahoma" w:eastAsia="Calibri" w:hAnsi="Tahoma" w:cs="Tahoma"/>
      <w:sz w:val="16"/>
      <w:szCs w:val="16"/>
    </w:rPr>
  </w:style>
  <w:style w:type="paragraph" w:styleId="TOC4">
    <w:name w:val="toc 4"/>
    <w:basedOn w:val="Normal"/>
    <w:next w:val="Normal"/>
    <w:autoRedefine/>
    <w:uiPriority w:val="39"/>
    <w:unhideWhenUsed/>
    <w:rsid w:val="00C24664"/>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C24664"/>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C24664"/>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C24664"/>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C24664"/>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C24664"/>
    <w:pPr>
      <w:spacing w:after="0"/>
      <w:ind w:left="1760"/>
    </w:pPr>
    <w:rPr>
      <w:rFonts w:asciiTheme="minorHAnsi" w:hAnsiTheme="minorHAnsi" w:cstheme="minorHAnsi"/>
      <w:sz w:val="18"/>
      <w:szCs w:val="18"/>
    </w:rPr>
  </w:style>
  <w:style w:type="character" w:customStyle="1" w:styleId="Heading2Char">
    <w:name w:val="Heading 2 Char"/>
    <w:basedOn w:val="DefaultParagraphFont"/>
    <w:link w:val="Heading2"/>
    <w:uiPriority w:val="9"/>
    <w:rsid w:val="003360B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24EEC"/>
    <w:rPr>
      <w:rFonts w:asciiTheme="majorHAnsi" w:eastAsiaTheme="majorEastAsia" w:hAnsiTheme="majorHAnsi" w:cstheme="majorBidi"/>
      <w:b/>
      <w:bCs/>
      <w:color w:val="4F81BD" w:themeColor="accent1"/>
    </w:rPr>
  </w:style>
  <w:style w:type="paragraph" w:styleId="NoSpacing">
    <w:name w:val="No Spacing"/>
    <w:link w:val="NoSpacingChar"/>
    <w:uiPriority w:val="1"/>
    <w:qFormat/>
    <w:rsid w:val="00AE2470"/>
    <w:pPr>
      <w:spacing w:after="0" w:line="240" w:lineRule="auto"/>
    </w:pPr>
    <w:rPr>
      <w:rFonts w:eastAsiaTheme="minorEastAsia"/>
    </w:rPr>
  </w:style>
  <w:style w:type="character" w:customStyle="1" w:styleId="NoSpacingChar">
    <w:name w:val="No Spacing Char"/>
    <w:basedOn w:val="DefaultParagraphFont"/>
    <w:link w:val="NoSpacing"/>
    <w:uiPriority w:val="1"/>
    <w:rsid w:val="00AE2470"/>
    <w:rPr>
      <w:rFonts w:eastAsiaTheme="minorEastAsia"/>
    </w:rPr>
  </w:style>
  <w:style w:type="paragraph" w:styleId="Title">
    <w:name w:val="Title"/>
    <w:basedOn w:val="Normal"/>
    <w:next w:val="Normal"/>
    <w:link w:val="TitleChar"/>
    <w:uiPriority w:val="10"/>
    <w:qFormat/>
    <w:rsid w:val="00126F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F65"/>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rsid w:val="00B51263"/>
    <w:rPr>
      <w:rFonts w:asciiTheme="majorHAnsi" w:eastAsiaTheme="majorEastAsia" w:hAnsiTheme="majorHAnsi" w:cstheme="majorBidi"/>
      <w:i/>
      <w:iCs/>
      <w:color w:val="365F91" w:themeColor="accent1" w:themeShade="BF"/>
    </w:rPr>
  </w:style>
  <w:style w:type="character" w:customStyle="1" w:styleId="2gyy">
    <w:name w:val="_2gyy"/>
    <w:basedOn w:val="DefaultParagraphFont"/>
    <w:rsid w:val="007E030E"/>
  </w:style>
  <w:style w:type="character" w:customStyle="1" w:styleId="1cue">
    <w:name w:val="_1cue"/>
    <w:basedOn w:val="DefaultParagraphFont"/>
    <w:rsid w:val="007E030E"/>
  </w:style>
</w:styles>
</file>

<file path=word/webSettings.xml><?xml version="1.0" encoding="utf-8"?>
<w:webSettings xmlns:r="http://schemas.openxmlformats.org/officeDocument/2006/relationships" xmlns:w="http://schemas.openxmlformats.org/wordprocessingml/2006/main">
  <w:divs>
    <w:div w:id="73747249">
      <w:bodyDiv w:val="1"/>
      <w:marLeft w:val="0"/>
      <w:marRight w:val="0"/>
      <w:marTop w:val="0"/>
      <w:marBottom w:val="0"/>
      <w:divBdr>
        <w:top w:val="none" w:sz="0" w:space="0" w:color="auto"/>
        <w:left w:val="none" w:sz="0" w:space="0" w:color="auto"/>
        <w:bottom w:val="none" w:sz="0" w:space="0" w:color="auto"/>
        <w:right w:val="none" w:sz="0" w:space="0" w:color="auto"/>
      </w:divBdr>
      <w:divsChild>
        <w:div w:id="1075782163">
          <w:marLeft w:val="0"/>
          <w:marRight w:val="0"/>
          <w:marTop w:val="0"/>
          <w:marBottom w:val="420"/>
          <w:divBdr>
            <w:top w:val="none" w:sz="0" w:space="0" w:color="auto"/>
            <w:left w:val="none" w:sz="0" w:space="0" w:color="auto"/>
            <w:bottom w:val="none" w:sz="0" w:space="0" w:color="auto"/>
            <w:right w:val="none" w:sz="0" w:space="0" w:color="auto"/>
          </w:divBdr>
        </w:div>
        <w:div w:id="918560903">
          <w:marLeft w:val="0"/>
          <w:marRight w:val="0"/>
          <w:marTop w:val="0"/>
          <w:marBottom w:val="420"/>
          <w:divBdr>
            <w:top w:val="none" w:sz="0" w:space="0" w:color="auto"/>
            <w:left w:val="none" w:sz="0" w:space="0" w:color="auto"/>
            <w:bottom w:val="none" w:sz="0" w:space="0" w:color="auto"/>
            <w:right w:val="none" w:sz="0" w:space="0" w:color="auto"/>
          </w:divBdr>
        </w:div>
        <w:div w:id="2121685726">
          <w:marLeft w:val="0"/>
          <w:marRight w:val="0"/>
          <w:marTop w:val="0"/>
          <w:marBottom w:val="0"/>
          <w:divBdr>
            <w:top w:val="none" w:sz="0" w:space="0" w:color="auto"/>
            <w:left w:val="none" w:sz="0" w:space="0" w:color="auto"/>
            <w:bottom w:val="none" w:sz="0" w:space="0" w:color="auto"/>
            <w:right w:val="none" w:sz="0" w:space="0" w:color="auto"/>
          </w:divBdr>
          <w:divsChild>
            <w:div w:id="2133013924">
              <w:marLeft w:val="600"/>
              <w:marRight w:val="3758"/>
              <w:marTop w:val="0"/>
              <w:marBottom w:val="450"/>
              <w:divBdr>
                <w:top w:val="none" w:sz="0" w:space="0" w:color="auto"/>
                <w:left w:val="none" w:sz="0" w:space="0" w:color="auto"/>
                <w:bottom w:val="none" w:sz="0" w:space="0" w:color="auto"/>
                <w:right w:val="none" w:sz="0" w:space="0" w:color="auto"/>
              </w:divBdr>
              <w:divsChild>
                <w:div w:id="1251701391">
                  <w:marLeft w:val="0"/>
                  <w:marRight w:val="0"/>
                  <w:marTop w:val="0"/>
                  <w:marBottom w:val="0"/>
                  <w:divBdr>
                    <w:top w:val="none" w:sz="0" w:space="0" w:color="auto"/>
                    <w:left w:val="none" w:sz="0" w:space="0" w:color="auto"/>
                    <w:bottom w:val="none" w:sz="0" w:space="0" w:color="auto"/>
                    <w:right w:val="none" w:sz="0" w:space="0" w:color="auto"/>
                  </w:divBdr>
                  <w:divsChild>
                    <w:div w:id="20665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37284">
          <w:marLeft w:val="0"/>
          <w:marRight w:val="0"/>
          <w:marTop w:val="0"/>
          <w:marBottom w:val="420"/>
          <w:divBdr>
            <w:top w:val="none" w:sz="0" w:space="0" w:color="auto"/>
            <w:left w:val="none" w:sz="0" w:space="0" w:color="auto"/>
            <w:bottom w:val="none" w:sz="0" w:space="0" w:color="auto"/>
            <w:right w:val="none" w:sz="0" w:space="0" w:color="auto"/>
          </w:divBdr>
        </w:div>
        <w:div w:id="1661883276">
          <w:marLeft w:val="0"/>
          <w:marRight w:val="0"/>
          <w:marTop w:val="0"/>
          <w:marBottom w:val="420"/>
          <w:divBdr>
            <w:top w:val="none" w:sz="0" w:space="0" w:color="auto"/>
            <w:left w:val="none" w:sz="0" w:space="0" w:color="auto"/>
            <w:bottom w:val="none" w:sz="0" w:space="0" w:color="auto"/>
            <w:right w:val="none" w:sz="0" w:space="0" w:color="auto"/>
          </w:divBdr>
        </w:div>
        <w:div w:id="38553028">
          <w:marLeft w:val="0"/>
          <w:marRight w:val="0"/>
          <w:marTop w:val="0"/>
          <w:marBottom w:val="0"/>
          <w:divBdr>
            <w:top w:val="none" w:sz="0" w:space="0" w:color="auto"/>
            <w:left w:val="none" w:sz="0" w:space="0" w:color="auto"/>
            <w:bottom w:val="none" w:sz="0" w:space="0" w:color="auto"/>
            <w:right w:val="none" w:sz="0" w:space="0" w:color="auto"/>
          </w:divBdr>
          <w:divsChild>
            <w:div w:id="608581916">
              <w:marLeft w:val="3758"/>
              <w:marRight w:val="600"/>
              <w:marTop w:val="0"/>
              <w:marBottom w:val="450"/>
              <w:divBdr>
                <w:top w:val="none" w:sz="0" w:space="0" w:color="auto"/>
                <w:left w:val="none" w:sz="0" w:space="0" w:color="auto"/>
                <w:bottom w:val="none" w:sz="0" w:space="0" w:color="auto"/>
                <w:right w:val="none" w:sz="0" w:space="0" w:color="auto"/>
              </w:divBdr>
              <w:divsChild>
                <w:div w:id="2086029451">
                  <w:marLeft w:val="0"/>
                  <w:marRight w:val="0"/>
                  <w:marTop w:val="0"/>
                  <w:marBottom w:val="0"/>
                  <w:divBdr>
                    <w:top w:val="none" w:sz="0" w:space="0" w:color="auto"/>
                    <w:left w:val="none" w:sz="0" w:space="0" w:color="auto"/>
                    <w:bottom w:val="none" w:sz="0" w:space="0" w:color="auto"/>
                    <w:right w:val="none" w:sz="0" w:space="0" w:color="auto"/>
                  </w:divBdr>
                  <w:divsChild>
                    <w:div w:id="9936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352941">
          <w:marLeft w:val="0"/>
          <w:marRight w:val="0"/>
          <w:marTop w:val="0"/>
          <w:marBottom w:val="420"/>
          <w:divBdr>
            <w:top w:val="none" w:sz="0" w:space="0" w:color="auto"/>
            <w:left w:val="none" w:sz="0" w:space="0" w:color="auto"/>
            <w:bottom w:val="none" w:sz="0" w:space="0" w:color="auto"/>
            <w:right w:val="none" w:sz="0" w:space="0" w:color="auto"/>
          </w:divBdr>
        </w:div>
        <w:div w:id="1359772230">
          <w:marLeft w:val="0"/>
          <w:marRight w:val="0"/>
          <w:marTop w:val="0"/>
          <w:marBottom w:val="420"/>
          <w:divBdr>
            <w:top w:val="none" w:sz="0" w:space="0" w:color="auto"/>
            <w:left w:val="none" w:sz="0" w:space="0" w:color="auto"/>
            <w:bottom w:val="none" w:sz="0" w:space="0" w:color="auto"/>
            <w:right w:val="none" w:sz="0" w:space="0" w:color="auto"/>
          </w:divBdr>
        </w:div>
        <w:div w:id="39139430">
          <w:marLeft w:val="0"/>
          <w:marRight w:val="0"/>
          <w:marTop w:val="0"/>
          <w:marBottom w:val="0"/>
          <w:divBdr>
            <w:top w:val="none" w:sz="0" w:space="0" w:color="auto"/>
            <w:left w:val="none" w:sz="0" w:space="0" w:color="auto"/>
            <w:bottom w:val="none" w:sz="0" w:space="0" w:color="auto"/>
            <w:right w:val="none" w:sz="0" w:space="0" w:color="auto"/>
          </w:divBdr>
          <w:divsChild>
            <w:div w:id="14578533">
              <w:marLeft w:val="600"/>
              <w:marRight w:val="3758"/>
              <w:marTop w:val="0"/>
              <w:marBottom w:val="450"/>
              <w:divBdr>
                <w:top w:val="none" w:sz="0" w:space="0" w:color="auto"/>
                <w:left w:val="none" w:sz="0" w:space="0" w:color="auto"/>
                <w:bottom w:val="none" w:sz="0" w:space="0" w:color="auto"/>
                <w:right w:val="none" w:sz="0" w:space="0" w:color="auto"/>
              </w:divBdr>
              <w:divsChild>
                <w:div w:id="939995523">
                  <w:marLeft w:val="0"/>
                  <w:marRight w:val="0"/>
                  <w:marTop w:val="0"/>
                  <w:marBottom w:val="0"/>
                  <w:divBdr>
                    <w:top w:val="none" w:sz="0" w:space="0" w:color="auto"/>
                    <w:left w:val="none" w:sz="0" w:space="0" w:color="auto"/>
                    <w:bottom w:val="none" w:sz="0" w:space="0" w:color="auto"/>
                    <w:right w:val="none" w:sz="0" w:space="0" w:color="auto"/>
                  </w:divBdr>
                  <w:divsChild>
                    <w:div w:id="213628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662816">
          <w:marLeft w:val="0"/>
          <w:marRight w:val="0"/>
          <w:marTop w:val="0"/>
          <w:marBottom w:val="420"/>
          <w:divBdr>
            <w:top w:val="none" w:sz="0" w:space="0" w:color="auto"/>
            <w:left w:val="none" w:sz="0" w:space="0" w:color="auto"/>
            <w:bottom w:val="none" w:sz="0" w:space="0" w:color="auto"/>
            <w:right w:val="none" w:sz="0" w:space="0" w:color="auto"/>
          </w:divBdr>
        </w:div>
        <w:div w:id="808009776">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greentiger.com.bd/page/greentige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wiley.com/legacy/products/worldwide/canada/sc/moroney/assets/Auditing_SampleCh03.pdf" TargetMode="External"/><Relationship Id="rId2" Type="http://schemas.openxmlformats.org/officeDocument/2006/relationships/numbering" Target="numbering.xml"/><Relationship Id="rId16" Type="http://schemas.openxmlformats.org/officeDocument/2006/relationships/hyperlink" Target="http://www.wikiaccounting.com/audit-plan/" TargetMode="External"/><Relationship Id="rId20" Type="http://schemas.openxmlformats.org/officeDocument/2006/relationships/hyperlink" Target="https://en.wikipedia.org/wiki/Methodolog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yperlink" Target="https://library.ithaca.edu/sp/subjects/primar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842306-E3BB-40D0-951C-A0C57B713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32</Pages>
  <Words>4281</Words>
  <Characters>24403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By Md. Tamzid Hossain</dc:subject>
  <dc:creator>Tamzid Hossain</dc:creator>
  <cp:lastModifiedBy>Maruf</cp:lastModifiedBy>
  <cp:revision>32</cp:revision>
  <dcterms:created xsi:type="dcterms:W3CDTF">2018-06-04T16:08:00Z</dcterms:created>
  <dcterms:modified xsi:type="dcterms:W3CDTF">2018-06-05T09:52:00Z</dcterms:modified>
</cp:coreProperties>
</file>